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EA5E9C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0149CA" wp14:editId="0D789670">
            <wp:extent cx="1296035" cy="1280160"/>
            <wp:effectExtent l="0" t="0" r="0" b="0"/>
            <wp:docPr id="2" name="image1.png" descr="Изображение выглядит как символ, линия, снимок экрана, Графика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Изображение выглядит как символ, линия, снимок экрана, Графика&#10;&#10;Автоматически созданное описание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3541" cy="1282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3C5F51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sz w:val="32"/>
          <w:szCs w:val="32"/>
        </w:rPr>
      </w:pPr>
    </w:p>
    <w:p w14:paraId="76215554" w14:textId="77777777" w:rsidR="00B10130" w:rsidRPr="00B10130" w:rsidRDefault="00B10130" w:rsidP="00B10130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10130">
        <w:rPr>
          <w:rFonts w:ascii="Times New Roman" w:hAnsi="Times New Roman" w:cs="Times New Roman"/>
          <w:b/>
          <w:color w:val="002060"/>
          <w:sz w:val="28"/>
          <w:szCs w:val="28"/>
        </w:rPr>
        <w:t>Изначально Вышестоящий Дом Изначально Вышестоящего Отца</w:t>
      </w:r>
    </w:p>
    <w:p w14:paraId="77D36C7A" w14:textId="77777777" w:rsidR="00B10130" w:rsidRPr="00B10130" w:rsidRDefault="00B10130" w:rsidP="00B10130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4F572FE" w14:textId="77777777" w:rsidR="00B10130" w:rsidRPr="00B10130" w:rsidRDefault="00B10130" w:rsidP="00B10130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74938B0" w14:textId="77777777" w:rsidR="00B10130" w:rsidRPr="00B10130" w:rsidRDefault="00B10130" w:rsidP="00B10130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10130">
        <w:rPr>
          <w:rFonts w:ascii="Times New Roman" w:hAnsi="Times New Roman" w:cs="Times New Roman"/>
          <w:b/>
          <w:sz w:val="32"/>
          <w:szCs w:val="32"/>
        </w:rPr>
        <w:t>Третий курс Синтеза Ипостаси</w:t>
      </w:r>
    </w:p>
    <w:p w14:paraId="2F109D8B" w14:textId="77777777" w:rsidR="00B10130" w:rsidRPr="00B10130" w:rsidRDefault="00B10130" w:rsidP="00B10130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10130">
        <w:rPr>
          <w:rFonts w:ascii="Times New Roman" w:hAnsi="Times New Roman" w:cs="Times New Roman"/>
          <w:b/>
          <w:sz w:val="32"/>
          <w:szCs w:val="32"/>
        </w:rPr>
        <w:t>Изначально Вышестоящего Отца</w:t>
      </w:r>
    </w:p>
    <w:p w14:paraId="2B789CAA" w14:textId="77777777" w:rsidR="00B10130" w:rsidRPr="00B10130" w:rsidRDefault="00B10130" w:rsidP="00B10130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D1EDDF4" w14:textId="77777777" w:rsidR="00B10130" w:rsidRPr="00B10130" w:rsidRDefault="00B10130" w:rsidP="00B10130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10130">
        <w:rPr>
          <w:rFonts w:ascii="Times New Roman" w:hAnsi="Times New Roman" w:cs="Times New Roman"/>
          <w:b/>
          <w:color w:val="FF0000"/>
          <w:sz w:val="32"/>
          <w:szCs w:val="32"/>
        </w:rPr>
        <w:t>44 (12)</w:t>
      </w:r>
    </w:p>
    <w:p w14:paraId="3435BC52" w14:textId="77777777" w:rsidR="00B10130" w:rsidRPr="00B10130" w:rsidRDefault="00B10130" w:rsidP="00B10130">
      <w:pPr>
        <w:spacing w:after="0" w:line="240" w:lineRule="auto"/>
        <w:ind w:left="142" w:firstLine="426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B10130">
        <w:rPr>
          <w:rFonts w:ascii="Times New Roman" w:hAnsi="Times New Roman" w:cs="Times New Roman"/>
          <w:b/>
          <w:bCs/>
          <w:color w:val="002060"/>
          <w:sz w:val="32"/>
          <w:szCs w:val="32"/>
        </w:rPr>
        <w:t>Искусство Отец-Человек-Субъекта</w:t>
      </w:r>
    </w:p>
    <w:p w14:paraId="0C867819" w14:textId="77777777" w:rsidR="00B10130" w:rsidRPr="00B10130" w:rsidRDefault="00B10130" w:rsidP="00B10130">
      <w:pPr>
        <w:spacing w:after="0" w:line="240" w:lineRule="auto"/>
        <w:ind w:left="142" w:firstLine="426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B10130">
        <w:rPr>
          <w:rFonts w:ascii="Times New Roman" w:hAnsi="Times New Roman" w:cs="Times New Roman"/>
          <w:b/>
          <w:bCs/>
          <w:color w:val="002060"/>
          <w:sz w:val="32"/>
          <w:szCs w:val="32"/>
        </w:rPr>
        <w:t>Изначально Вышестоящего Отца.</w:t>
      </w:r>
    </w:p>
    <w:p w14:paraId="1DBA168C" w14:textId="77777777" w:rsidR="00B10130" w:rsidRPr="00B10130" w:rsidRDefault="00B10130" w:rsidP="00B10130">
      <w:pPr>
        <w:spacing w:after="0" w:line="240" w:lineRule="auto"/>
        <w:ind w:left="142" w:firstLine="426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B10130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Всеединый </w:t>
      </w:r>
      <w:proofErr w:type="spellStart"/>
      <w:r w:rsidRPr="00B10130">
        <w:rPr>
          <w:rFonts w:ascii="Times New Roman" w:hAnsi="Times New Roman" w:cs="Times New Roman"/>
          <w:b/>
          <w:color w:val="002060"/>
          <w:sz w:val="32"/>
          <w:szCs w:val="32"/>
        </w:rPr>
        <w:t>Учитель</w:t>
      </w:r>
      <w:r w:rsidRPr="00B10130">
        <w:rPr>
          <w:rFonts w:ascii="Times New Roman" w:hAnsi="Times New Roman" w:cs="Times New Roman"/>
          <w:b/>
          <w:bCs/>
          <w:color w:val="002060"/>
          <w:sz w:val="32"/>
          <w:szCs w:val="32"/>
        </w:rPr>
        <w:t>Изначально</w:t>
      </w:r>
      <w:proofErr w:type="spellEnd"/>
      <w:r w:rsidRPr="00B10130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Вышестоящего Отца</w:t>
      </w:r>
      <w:r w:rsidRPr="00B10130">
        <w:rPr>
          <w:rFonts w:ascii="Times New Roman" w:hAnsi="Times New Roman" w:cs="Times New Roman"/>
          <w:b/>
          <w:color w:val="002060"/>
          <w:sz w:val="32"/>
          <w:szCs w:val="32"/>
        </w:rPr>
        <w:t>.</w:t>
      </w:r>
    </w:p>
    <w:p w14:paraId="06FFCCEF" w14:textId="77777777" w:rsidR="00B10130" w:rsidRPr="00B10130" w:rsidRDefault="00B10130" w:rsidP="00B10130">
      <w:pPr>
        <w:spacing w:after="0" w:line="240" w:lineRule="auto"/>
        <w:ind w:left="142" w:firstLine="426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B10130">
        <w:rPr>
          <w:rFonts w:ascii="Times New Roman" w:hAnsi="Times New Roman" w:cs="Times New Roman"/>
          <w:b/>
          <w:color w:val="002060"/>
          <w:sz w:val="32"/>
          <w:szCs w:val="32"/>
        </w:rPr>
        <w:t>Ум Отца-человек-субъекта</w:t>
      </w:r>
      <w:r w:rsidRPr="00B10130">
        <w:rPr>
          <w:rFonts w:ascii="Times New Roman" w:hAnsi="Times New Roman" w:cs="Times New Roman"/>
          <w:b/>
          <w:bCs/>
          <w:color w:val="002060"/>
          <w:sz w:val="32"/>
          <w:szCs w:val="32"/>
        </w:rPr>
        <w:t>.</w:t>
      </w:r>
    </w:p>
    <w:p w14:paraId="1E6598A9" w14:textId="77777777" w:rsidR="00B10130" w:rsidRPr="00B10130" w:rsidRDefault="00B10130" w:rsidP="00B10130">
      <w:pPr>
        <w:spacing w:after="0" w:line="240" w:lineRule="auto"/>
        <w:ind w:left="142" w:firstLine="426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B10130">
        <w:rPr>
          <w:rFonts w:ascii="Times New Roman" w:eastAsia="Calibri" w:hAnsi="Times New Roman" w:cs="Times New Roman"/>
          <w:b/>
          <w:bCs/>
          <w:color w:val="002060"/>
          <w:sz w:val="32"/>
          <w:szCs w:val="32"/>
        </w:rPr>
        <w:t xml:space="preserve">Фа-ИВДИВО </w:t>
      </w:r>
      <w:proofErr w:type="spellStart"/>
      <w:r w:rsidRPr="00B10130">
        <w:rPr>
          <w:rFonts w:ascii="Times New Roman" w:eastAsia="Calibri" w:hAnsi="Times New Roman" w:cs="Times New Roman"/>
          <w:b/>
          <w:bCs/>
          <w:color w:val="002060"/>
          <w:sz w:val="32"/>
          <w:szCs w:val="32"/>
        </w:rPr>
        <w:t>Всеедина</w:t>
      </w:r>
      <w:r w:rsidRPr="00B10130">
        <w:rPr>
          <w:rFonts w:ascii="Times New Roman" w:hAnsi="Times New Roman" w:cs="Times New Roman"/>
          <w:b/>
          <w:bCs/>
          <w:color w:val="002060"/>
          <w:sz w:val="32"/>
          <w:szCs w:val="32"/>
        </w:rPr>
        <w:t>Изначально</w:t>
      </w:r>
      <w:proofErr w:type="spellEnd"/>
      <w:r w:rsidRPr="00B10130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Вышестоящего Отца.</w:t>
      </w:r>
    </w:p>
    <w:p w14:paraId="3A9E48D6" w14:textId="77777777" w:rsidR="00B10130" w:rsidRPr="00B10130" w:rsidRDefault="00B10130" w:rsidP="00B10130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55D117B" w14:textId="77777777" w:rsidR="00B10130" w:rsidRPr="00B10130" w:rsidRDefault="00B10130" w:rsidP="00B10130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E74906C" w14:textId="77777777" w:rsidR="00B10130" w:rsidRPr="00B10130" w:rsidRDefault="00B10130" w:rsidP="00B10130">
      <w:pPr>
        <w:spacing w:after="0" w:line="240" w:lineRule="auto"/>
        <w:ind w:right="-170" w:firstLine="426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18D558ED" w14:textId="77777777" w:rsidR="00B10130" w:rsidRPr="00B10130" w:rsidRDefault="00B10130" w:rsidP="00B10130">
      <w:pPr>
        <w:spacing w:after="120" w:line="240" w:lineRule="auto"/>
        <w:ind w:firstLine="426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Краткое содержание (конспект)</w:t>
      </w:r>
    </w:p>
    <w:p w14:paraId="4BC13FD5" w14:textId="77777777" w:rsidR="00B10130" w:rsidRPr="00B10130" w:rsidRDefault="00B10130" w:rsidP="00B10130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4FBAB003" w14:textId="77777777" w:rsidR="00B10130" w:rsidRPr="00B10130" w:rsidRDefault="00B10130" w:rsidP="00B1013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47FF3091" w14:textId="77777777" w:rsidR="00B10130" w:rsidRPr="00B10130" w:rsidRDefault="00B10130" w:rsidP="00B1013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23F6FD79" w14:textId="77777777" w:rsidR="00B10130" w:rsidRPr="00B10130" w:rsidRDefault="00B10130" w:rsidP="00B1013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566D9C8" w14:textId="77777777" w:rsidR="00B10130" w:rsidRPr="00B10130" w:rsidRDefault="00B10130" w:rsidP="00B1013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65BDAACA" w14:textId="77777777" w:rsidR="00B10130" w:rsidRPr="00B10130" w:rsidRDefault="00B10130" w:rsidP="00B1013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84DFF1E" w14:textId="77777777" w:rsidR="00B10130" w:rsidRPr="00B10130" w:rsidRDefault="00B10130" w:rsidP="00B1013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234105C8" w14:textId="77777777" w:rsidR="00B10130" w:rsidRPr="00B10130" w:rsidRDefault="00B10130" w:rsidP="00B1013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10878201" w14:textId="77777777" w:rsidR="00B10130" w:rsidRPr="00B10130" w:rsidRDefault="00B10130" w:rsidP="00B1013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9932A9E" w14:textId="77777777" w:rsidR="00B10130" w:rsidRPr="00B10130" w:rsidRDefault="00B10130" w:rsidP="00B1013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DD6C976" w14:textId="77777777" w:rsidR="00B10130" w:rsidRPr="00B10130" w:rsidRDefault="00B10130" w:rsidP="00B1013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13FB9A72" w14:textId="77777777" w:rsidR="00B10130" w:rsidRPr="00B10130" w:rsidRDefault="00B10130" w:rsidP="00B10130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0130">
        <w:rPr>
          <w:rFonts w:ascii="Times New Roman" w:hAnsi="Times New Roman" w:cs="Times New Roman"/>
          <w:b/>
          <w:bCs/>
          <w:sz w:val="24"/>
          <w:szCs w:val="24"/>
        </w:rPr>
        <w:t>ИВДИВО Крым</w:t>
      </w:r>
    </w:p>
    <w:p w14:paraId="3660D471" w14:textId="77777777" w:rsidR="00B10130" w:rsidRPr="00B10130" w:rsidRDefault="00B10130" w:rsidP="00B10130">
      <w:pPr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0130">
        <w:rPr>
          <w:rFonts w:ascii="Times New Roman" w:hAnsi="Times New Roman" w:cs="Times New Roman"/>
          <w:b/>
          <w:bCs/>
          <w:sz w:val="24"/>
          <w:szCs w:val="24"/>
        </w:rPr>
        <w:t>03-04.11.2024</w:t>
      </w:r>
    </w:p>
    <w:p w14:paraId="3BC2C267" w14:textId="77777777" w:rsidR="00B10130" w:rsidRPr="00B10130" w:rsidRDefault="00B10130" w:rsidP="00B10130">
      <w:pPr>
        <w:spacing w:after="0" w:line="240" w:lineRule="auto"/>
        <w:ind w:right="-170" w:firstLine="426"/>
        <w:jc w:val="both"/>
        <w:rPr>
          <w:rFonts w:ascii="Times New Roman" w:hAnsi="Times New Roman" w:cs="Times New Roman"/>
          <w:b/>
          <w:color w:val="FF0000"/>
        </w:rPr>
      </w:pPr>
    </w:p>
    <w:p w14:paraId="39A8AA9B" w14:textId="77777777" w:rsidR="00B10130" w:rsidRPr="00B10130" w:rsidRDefault="00B10130" w:rsidP="00B10130">
      <w:pPr>
        <w:spacing w:after="0" w:line="240" w:lineRule="auto"/>
        <w:ind w:right="-170" w:firstLine="426"/>
        <w:jc w:val="both"/>
        <w:rPr>
          <w:rFonts w:ascii="Times New Roman" w:hAnsi="Times New Roman" w:cs="Times New Roman"/>
          <w:b/>
          <w:color w:val="FF0000"/>
        </w:rPr>
      </w:pPr>
      <w:r w:rsidRPr="00B10130">
        <w:rPr>
          <w:rFonts w:ascii="Times New Roman" w:hAnsi="Times New Roman" w:cs="Times New Roman"/>
          <w:b/>
          <w:color w:val="FF0000"/>
        </w:rPr>
        <w:lastRenderedPageBreak/>
        <w:t>Сорок четвёртый Синтез Изначально Вышестоящего Отца</w:t>
      </w:r>
    </w:p>
    <w:p w14:paraId="16A5D733" w14:textId="77777777" w:rsidR="00B10130" w:rsidRPr="00B10130" w:rsidRDefault="00B10130" w:rsidP="00B1013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002060"/>
        </w:rPr>
      </w:pPr>
      <w:bookmarkStart w:id="0" w:name="_Hlk115078826"/>
      <w:bookmarkStart w:id="1" w:name="_Hlk111747824"/>
      <w:bookmarkStart w:id="2" w:name="_Hlk118358361"/>
      <w:r w:rsidRPr="00B10130">
        <w:rPr>
          <w:rFonts w:ascii="Times New Roman" w:hAnsi="Times New Roman" w:cs="Times New Roman"/>
          <w:b/>
          <w:bCs/>
          <w:color w:val="002060"/>
        </w:rPr>
        <w:t>Искусство Отец-Человек-Субъект</w:t>
      </w:r>
      <w:bookmarkEnd w:id="0"/>
      <w:r w:rsidRPr="00B10130">
        <w:rPr>
          <w:rFonts w:ascii="Times New Roman" w:hAnsi="Times New Roman" w:cs="Times New Roman"/>
          <w:b/>
          <w:bCs/>
          <w:color w:val="002060"/>
        </w:rPr>
        <w:t>а Изначально Вышестоящего Отца</w:t>
      </w:r>
      <w:bookmarkEnd w:id="1"/>
      <w:bookmarkEnd w:id="2"/>
      <w:r w:rsidRPr="00B10130">
        <w:rPr>
          <w:rFonts w:ascii="Times New Roman" w:hAnsi="Times New Roman" w:cs="Times New Roman"/>
          <w:b/>
          <w:bCs/>
          <w:color w:val="002060"/>
        </w:rPr>
        <w:t>.</w:t>
      </w:r>
    </w:p>
    <w:p w14:paraId="733D7FAA" w14:textId="77777777" w:rsidR="00B10130" w:rsidRPr="00B10130" w:rsidRDefault="00B10130" w:rsidP="00B1013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2060"/>
        </w:rPr>
      </w:pPr>
      <w:r w:rsidRPr="00B10130">
        <w:rPr>
          <w:rFonts w:ascii="Times New Roman" w:hAnsi="Times New Roman" w:cs="Times New Roman"/>
          <w:b/>
          <w:color w:val="002060"/>
        </w:rPr>
        <w:t xml:space="preserve">Всеединый </w:t>
      </w:r>
      <w:proofErr w:type="spellStart"/>
      <w:r w:rsidRPr="00B10130">
        <w:rPr>
          <w:rFonts w:ascii="Times New Roman" w:hAnsi="Times New Roman" w:cs="Times New Roman"/>
          <w:b/>
          <w:color w:val="002060"/>
        </w:rPr>
        <w:t>Учитель</w:t>
      </w:r>
      <w:r w:rsidRPr="00B10130">
        <w:rPr>
          <w:rFonts w:ascii="Times New Roman" w:hAnsi="Times New Roman" w:cs="Times New Roman"/>
          <w:b/>
          <w:bCs/>
          <w:color w:val="002060"/>
        </w:rPr>
        <w:t>Изначально</w:t>
      </w:r>
      <w:proofErr w:type="spellEnd"/>
      <w:r w:rsidRPr="00B10130">
        <w:rPr>
          <w:rFonts w:ascii="Times New Roman" w:hAnsi="Times New Roman" w:cs="Times New Roman"/>
          <w:b/>
          <w:bCs/>
          <w:color w:val="002060"/>
        </w:rPr>
        <w:t xml:space="preserve"> Вышестоящего Отца</w:t>
      </w:r>
      <w:r w:rsidRPr="00B10130">
        <w:rPr>
          <w:rFonts w:ascii="Times New Roman" w:hAnsi="Times New Roman" w:cs="Times New Roman"/>
          <w:b/>
          <w:color w:val="002060"/>
        </w:rPr>
        <w:t xml:space="preserve">. </w:t>
      </w:r>
    </w:p>
    <w:p w14:paraId="1957892F" w14:textId="77777777" w:rsidR="00B10130" w:rsidRPr="00B10130" w:rsidRDefault="00B10130" w:rsidP="00B1013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002060"/>
        </w:rPr>
      </w:pPr>
      <w:r w:rsidRPr="00B10130">
        <w:rPr>
          <w:rFonts w:ascii="Times New Roman" w:hAnsi="Times New Roman" w:cs="Times New Roman"/>
          <w:b/>
          <w:color w:val="002060"/>
        </w:rPr>
        <w:t>Ум Отца-человек-субъекта</w:t>
      </w:r>
      <w:r w:rsidRPr="00B10130">
        <w:rPr>
          <w:rFonts w:ascii="Times New Roman" w:hAnsi="Times New Roman" w:cs="Times New Roman"/>
          <w:b/>
          <w:bCs/>
          <w:color w:val="002060"/>
        </w:rPr>
        <w:t xml:space="preserve">. </w:t>
      </w:r>
    </w:p>
    <w:p w14:paraId="4E367D41" w14:textId="77777777" w:rsidR="00B10130" w:rsidRPr="00B10130" w:rsidRDefault="00B10130" w:rsidP="00B10130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70C0"/>
        </w:rPr>
      </w:pPr>
      <w:r w:rsidRPr="00B10130">
        <w:rPr>
          <w:rFonts w:ascii="Times New Roman" w:eastAsia="Calibri" w:hAnsi="Times New Roman" w:cs="Times New Roman"/>
          <w:b/>
          <w:bCs/>
          <w:color w:val="002060"/>
        </w:rPr>
        <w:t xml:space="preserve">Фа-ИВДИВО </w:t>
      </w:r>
      <w:proofErr w:type="spellStart"/>
      <w:r w:rsidRPr="00B10130">
        <w:rPr>
          <w:rFonts w:ascii="Times New Roman" w:eastAsia="Calibri" w:hAnsi="Times New Roman" w:cs="Times New Roman"/>
          <w:b/>
          <w:bCs/>
          <w:color w:val="002060"/>
        </w:rPr>
        <w:t>Всеедина</w:t>
      </w:r>
      <w:r w:rsidRPr="00B10130">
        <w:rPr>
          <w:rFonts w:ascii="Times New Roman" w:hAnsi="Times New Roman" w:cs="Times New Roman"/>
          <w:b/>
          <w:bCs/>
          <w:color w:val="002060"/>
        </w:rPr>
        <w:t>Изначально</w:t>
      </w:r>
      <w:proofErr w:type="spellEnd"/>
      <w:r w:rsidRPr="00B10130">
        <w:rPr>
          <w:rFonts w:ascii="Times New Roman" w:hAnsi="Times New Roman" w:cs="Times New Roman"/>
          <w:b/>
          <w:bCs/>
          <w:color w:val="002060"/>
        </w:rPr>
        <w:t xml:space="preserve"> Вышестоящего Отца.</w:t>
      </w:r>
    </w:p>
    <w:p w14:paraId="1B7014C3" w14:textId="77777777" w:rsidR="00B10130" w:rsidRPr="00B10130" w:rsidRDefault="00B10130" w:rsidP="00B10130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color w:val="FF0000"/>
        </w:rPr>
      </w:pPr>
      <w:r w:rsidRPr="00B10130">
        <w:rPr>
          <w:rFonts w:ascii="Times New Roman" w:hAnsi="Times New Roman" w:cs="Times New Roman"/>
          <w:color w:val="FF0000"/>
        </w:rPr>
        <w:t>Изначально Вышестоящий Отец</w:t>
      </w:r>
    </w:p>
    <w:p w14:paraId="35D930C4" w14:textId="77777777" w:rsidR="00B10130" w:rsidRPr="00B10130" w:rsidRDefault="00B10130" w:rsidP="00B10130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color w:val="FF0000"/>
        </w:rPr>
      </w:pPr>
      <w:r w:rsidRPr="00B10130">
        <w:rPr>
          <w:rFonts w:ascii="Times New Roman" w:hAnsi="Times New Roman" w:cs="Times New Roman"/>
          <w:color w:val="FF0000"/>
        </w:rPr>
        <w:t xml:space="preserve">Изначально Вышестоящий Аватар Синтеза Изначально Вышестоящего Отца </w:t>
      </w:r>
      <w:r w:rsidRPr="00B10130">
        <w:rPr>
          <w:rFonts w:ascii="Times New Roman" w:hAnsi="Times New Roman" w:cs="Times New Roman"/>
        </w:rPr>
        <w:t xml:space="preserve">Кут Хуми </w:t>
      </w:r>
      <w:r w:rsidRPr="00B10130">
        <w:rPr>
          <w:rFonts w:ascii="Times New Roman" w:hAnsi="Times New Roman" w:cs="Times New Roman"/>
          <w:color w:val="FF0000"/>
        </w:rPr>
        <w:t>Синтез Синтеза Изначально Вышестоящего Отца</w:t>
      </w:r>
    </w:p>
    <w:p w14:paraId="6830A452" w14:textId="77777777" w:rsidR="00B10130" w:rsidRPr="00B10130" w:rsidRDefault="00B10130" w:rsidP="00B10130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bCs/>
          <w:color w:val="7030A0"/>
        </w:rPr>
      </w:pPr>
      <w:r w:rsidRPr="00B10130">
        <w:rPr>
          <w:rFonts w:ascii="Times New Roman" w:eastAsia="Calibri" w:hAnsi="Times New Roman" w:cs="Times New Roman"/>
          <w:b/>
          <w:bCs/>
          <w:color w:val="0070C0"/>
        </w:rPr>
        <w:t>Изначально Вышестоящий Дом Изначально Вышестоящего Отца</w:t>
      </w:r>
    </w:p>
    <w:p w14:paraId="2D1CC4D1" w14:textId="77777777" w:rsidR="00B10130" w:rsidRPr="00B10130" w:rsidRDefault="00B10130" w:rsidP="00B10130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FF0000"/>
        </w:rPr>
      </w:pPr>
      <w:r w:rsidRPr="00B10130">
        <w:rPr>
          <w:rFonts w:ascii="Times New Roman" w:eastAsia="Calibri" w:hAnsi="Times New Roman" w:cs="Times New Roman"/>
        </w:rPr>
        <w:t>448. 64. ИВДИВО Отец-человек-субъекта Отец-человек-субъект-землянина</w:t>
      </w:r>
    </w:p>
    <w:p w14:paraId="43B75666" w14:textId="77777777" w:rsidR="00B10130" w:rsidRPr="00B10130" w:rsidRDefault="00B10130" w:rsidP="00B10130">
      <w:pPr>
        <w:pStyle w:val="a9"/>
        <w:numPr>
          <w:ilvl w:val="0"/>
          <w:numId w:val="4"/>
        </w:numPr>
        <w:spacing w:after="0" w:line="240" w:lineRule="auto"/>
        <w:ind w:left="360" w:firstLine="426"/>
        <w:jc w:val="both"/>
        <w:rPr>
          <w:color w:val="0070C0"/>
          <w:sz w:val="22"/>
        </w:rPr>
      </w:pPr>
      <w:r w:rsidRPr="00B10130">
        <w:rPr>
          <w:color w:val="0070C0"/>
          <w:sz w:val="22"/>
        </w:rPr>
        <w:t xml:space="preserve">Стяжание Архетипической </w:t>
      </w:r>
      <w:proofErr w:type="spellStart"/>
      <w:r w:rsidRPr="00B10130">
        <w:rPr>
          <w:color w:val="0070C0"/>
          <w:sz w:val="22"/>
        </w:rPr>
        <w:t>Всеедины</w:t>
      </w:r>
      <w:proofErr w:type="spellEnd"/>
      <w:r w:rsidRPr="00B10130">
        <w:rPr>
          <w:color w:val="0070C0"/>
          <w:sz w:val="22"/>
        </w:rPr>
        <w:t xml:space="preserve"> номера синтеза курса, архетипических октавы и метагалактики в продолжении курсов, горизонтом номера Синтеза ИВО:</w:t>
      </w:r>
    </w:p>
    <w:p w14:paraId="6B7A640A" w14:textId="77777777" w:rsidR="00B10130" w:rsidRPr="00B10130" w:rsidRDefault="00B10130" w:rsidP="00B10130">
      <w:pPr>
        <w:numPr>
          <w:ilvl w:val="0"/>
          <w:numId w:val="2"/>
        </w:numPr>
        <w:spacing w:after="0" w:line="240" w:lineRule="auto"/>
        <w:ind w:left="530" w:firstLine="426"/>
        <w:contextualSpacing/>
        <w:jc w:val="both"/>
        <w:rPr>
          <w:rFonts w:ascii="Times New Roman" w:hAnsi="Times New Roman" w:cs="Times New Roman"/>
          <w:color w:val="002060"/>
        </w:rPr>
      </w:pPr>
      <w:r w:rsidRPr="00B10130">
        <w:rPr>
          <w:rFonts w:ascii="Times New Roman" w:hAnsi="Times New Roman" w:cs="Times New Roman"/>
          <w:color w:val="002060"/>
        </w:rPr>
        <w:t xml:space="preserve">Рождением Свыше в архетипической: метагалактике, октаве, </w:t>
      </w:r>
      <w:proofErr w:type="spellStart"/>
      <w:r w:rsidRPr="00B10130">
        <w:rPr>
          <w:rFonts w:ascii="Times New Roman" w:hAnsi="Times New Roman" w:cs="Times New Roman"/>
          <w:color w:val="002060"/>
        </w:rPr>
        <w:t>всеедине</w:t>
      </w:r>
      <w:proofErr w:type="spellEnd"/>
    </w:p>
    <w:p w14:paraId="515CBD6E" w14:textId="77777777" w:rsidR="00B10130" w:rsidRPr="00B10130" w:rsidRDefault="00B10130" w:rsidP="00B10130">
      <w:pPr>
        <w:numPr>
          <w:ilvl w:val="0"/>
          <w:numId w:val="2"/>
        </w:numPr>
        <w:spacing w:after="0" w:line="240" w:lineRule="auto"/>
        <w:ind w:left="530" w:firstLine="426"/>
        <w:contextualSpacing/>
        <w:jc w:val="both"/>
        <w:rPr>
          <w:rFonts w:ascii="Times New Roman" w:hAnsi="Times New Roman" w:cs="Times New Roman"/>
          <w:color w:val="002060"/>
        </w:rPr>
      </w:pPr>
      <w:r w:rsidRPr="00B10130">
        <w:rPr>
          <w:rFonts w:ascii="Times New Roman" w:hAnsi="Times New Roman" w:cs="Times New Roman"/>
          <w:color w:val="002060"/>
        </w:rPr>
        <w:t xml:space="preserve">Новым Рождением количеством/качеством Ядер Огня Синтеза архетипической: метагалактике, октаве, </w:t>
      </w:r>
      <w:proofErr w:type="spellStart"/>
      <w:r w:rsidRPr="00B10130">
        <w:rPr>
          <w:rFonts w:ascii="Times New Roman" w:hAnsi="Times New Roman" w:cs="Times New Roman"/>
          <w:color w:val="002060"/>
        </w:rPr>
        <w:t>всеедине</w:t>
      </w:r>
      <w:proofErr w:type="spellEnd"/>
      <w:r w:rsidRPr="00B10130">
        <w:rPr>
          <w:rFonts w:ascii="Times New Roman" w:hAnsi="Times New Roman" w:cs="Times New Roman"/>
          <w:color w:val="002060"/>
        </w:rPr>
        <w:t>:</w:t>
      </w:r>
    </w:p>
    <w:p w14:paraId="6DDC1114" w14:textId="77777777" w:rsidR="00B10130" w:rsidRPr="00B10130" w:rsidRDefault="00B10130" w:rsidP="00B10130">
      <w:pPr>
        <w:spacing w:after="0" w:line="240" w:lineRule="auto"/>
        <w:ind w:left="530" w:firstLine="426"/>
        <w:contextualSpacing/>
        <w:jc w:val="both"/>
        <w:rPr>
          <w:rFonts w:ascii="Times New Roman" w:hAnsi="Times New Roman" w:cs="Times New Roman"/>
          <w:color w:val="002060"/>
        </w:rPr>
      </w:pPr>
      <w:r w:rsidRPr="00B10130">
        <w:rPr>
          <w:rFonts w:ascii="Times New Roman" w:hAnsi="Times New Roman" w:cs="Times New Roman"/>
          <w:color w:val="002060"/>
        </w:rPr>
        <w:t>- всех видов организации материи:1.267.650.600.228.229.401.496.703.205.376 фа-</w:t>
      </w:r>
      <w:proofErr w:type="spellStart"/>
      <w:r w:rsidRPr="00B10130">
        <w:rPr>
          <w:rFonts w:ascii="Times New Roman" w:hAnsi="Times New Roman" w:cs="Times New Roman"/>
          <w:color w:val="002060"/>
        </w:rPr>
        <w:t>ивдиво</w:t>
      </w:r>
      <w:proofErr w:type="spellEnd"/>
      <w:r w:rsidRPr="00B10130">
        <w:rPr>
          <w:rFonts w:ascii="Times New Roman" w:hAnsi="Times New Roman" w:cs="Times New Roman"/>
          <w:color w:val="002060"/>
        </w:rPr>
        <w:t xml:space="preserve"> реальностей Фа-ИВДИВО Метагалактики Человек-Служащего</w:t>
      </w:r>
    </w:p>
    <w:p w14:paraId="2E883097" w14:textId="77777777" w:rsidR="00B10130" w:rsidRPr="00B10130" w:rsidRDefault="00B10130" w:rsidP="00B10130">
      <w:pPr>
        <w:spacing w:after="0" w:line="240" w:lineRule="auto"/>
        <w:ind w:left="530" w:firstLine="426"/>
        <w:contextualSpacing/>
        <w:jc w:val="both"/>
        <w:rPr>
          <w:rFonts w:ascii="Times New Roman" w:hAnsi="Times New Roman" w:cs="Times New Roman"/>
          <w:color w:val="002060"/>
        </w:rPr>
      </w:pPr>
      <w:r w:rsidRPr="00B10130">
        <w:rPr>
          <w:rFonts w:ascii="Times New Roman" w:hAnsi="Times New Roman" w:cs="Times New Roman"/>
          <w:color w:val="002060"/>
        </w:rPr>
        <w:t>- 1048576 Октавных Метагалактик</w:t>
      </w:r>
    </w:p>
    <w:p w14:paraId="39BCE24E" w14:textId="77777777" w:rsidR="00B10130" w:rsidRPr="00B10130" w:rsidRDefault="00B10130" w:rsidP="00B10130">
      <w:pPr>
        <w:spacing w:after="0" w:line="240" w:lineRule="auto"/>
        <w:ind w:left="530" w:firstLine="426"/>
        <w:contextualSpacing/>
        <w:jc w:val="both"/>
        <w:rPr>
          <w:rFonts w:ascii="Times New Roman" w:hAnsi="Times New Roman" w:cs="Times New Roman"/>
          <w:color w:val="002060"/>
        </w:rPr>
      </w:pPr>
      <w:r w:rsidRPr="00B10130">
        <w:rPr>
          <w:rFonts w:ascii="Times New Roman" w:hAnsi="Times New Roman" w:cs="Times New Roman"/>
          <w:color w:val="002060"/>
        </w:rPr>
        <w:t>- 2048 Всеединых Октав</w:t>
      </w:r>
    </w:p>
    <w:p w14:paraId="1E428ED3" w14:textId="77777777" w:rsidR="00B10130" w:rsidRPr="00B10130" w:rsidRDefault="00B10130" w:rsidP="00B10130">
      <w:pPr>
        <w:numPr>
          <w:ilvl w:val="0"/>
          <w:numId w:val="2"/>
        </w:numPr>
        <w:spacing w:after="0" w:line="240" w:lineRule="auto"/>
        <w:ind w:left="530" w:firstLine="426"/>
        <w:contextualSpacing/>
        <w:jc w:val="both"/>
        <w:rPr>
          <w:rFonts w:ascii="Times New Roman" w:hAnsi="Times New Roman" w:cs="Times New Roman"/>
          <w:color w:val="002060"/>
        </w:rPr>
      </w:pPr>
      <w:r w:rsidRPr="00B10130">
        <w:rPr>
          <w:rFonts w:ascii="Times New Roman" w:hAnsi="Times New Roman" w:cs="Times New Roman"/>
          <w:color w:val="002060"/>
        </w:rPr>
        <w:t>Стяжание 5120 синтез-частей, преображение Ядер Абсолюта ИВО и Абсолюта ФА подготовки каждого</w:t>
      </w:r>
    </w:p>
    <w:p w14:paraId="7A6DE8E0" w14:textId="77777777" w:rsidR="00B10130" w:rsidRPr="00B10130" w:rsidRDefault="00B10130" w:rsidP="00B10130">
      <w:pPr>
        <w:numPr>
          <w:ilvl w:val="0"/>
          <w:numId w:val="2"/>
        </w:numPr>
        <w:spacing w:after="0" w:line="240" w:lineRule="auto"/>
        <w:ind w:left="530" w:firstLine="426"/>
        <w:contextualSpacing/>
        <w:jc w:val="both"/>
        <w:rPr>
          <w:rFonts w:ascii="Times New Roman" w:hAnsi="Times New Roman" w:cs="Times New Roman"/>
          <w:color w:val="002060"/>
        </w:rPr>
      </w:pPr>
      <w:r w:rsidRPr="00B10130">
        <w:rPr>
          <w:rFonts w:ascii="Times New Roman" w:hAnsi="Times New Roman" w:cs="Times New Roman"/>
          <w:color w:val="002060"/>
        </w:rPr>
        <w:t>Метагалактическими частями Человека Метагалактики по всем видам организации материи, октавными частями Посвящённого по всем Октавным Метагалактикам и всеедиными частями Служащего по всем Всеединым Октавам подготовки каждого</w:t>
      </w:r>
    </w:p>
    <w:p w14:paraId="658BCA5D" w14:textId="77777777" w:rsidR="00B10130" w:rsidRPr="00B10130" w:rsidRDefault="00B10130" w:rsidP="00B10130">
      <w:pPr>
        <w:numPr>
          <w:ilvl w:val="0"/>
          <w:numId w:val="2"/>
        </w:numPr>
        <w:spacing w:after="0" w:line="240" w:lineRule="auto"/>
        <w:ind w:left="530" w:firstLine="426"/>
        <w:contextualSpacing/>
        <w:jc w:val="both"/>
        <w:rPr>
          <w:rFonts w:ascii="Times New Roman" w:hAnsi="Times New Roman" w:cs="Times New Roman"/>
          <w:color w:val="002060"/>
        </w:rPr>
      </w:pPr>
      <w:r w:rsidRPr="00B10130">
        <w:rPr>
          <w:rFonts w:ascii="Times New Roman" w:hAnsi="Times New Roman" w:cs="Times New Roman"/>
          <w:color w:val="002060"/>
        </w:rPr>
        <w:t>Тела Человека/Посвящённого/Служащего/Ипостаси курса Синтеза ИВО частей Архетипов ИВДИВО</w:t>
      </w:r>
    </w:p>
    <w:p w14:paraId="3EDF4EB1" w14:textId="77777777" w:rsidR="00B10130" w:rsidRPr="00B10130" w:rsidRDefault="00B10130" w:rsidP="00B10130">
      <w:pPr>
        <w:numPr>
          <w:ilvl w:val="0"/>
          <w:numId w:val="2"/>
        </w:numPr>
        <w:spacing w:after="0" w:line="240" w:lineRule="auto"/>
        <w:ind w:left="530" w:firstLine="426"/>
        <w:contextualSpacing/>
        <w:jc w:val="both"/>
        <w:rPr>
          <w:rFonts w:ascii="Times New Roman" w:hAnsi="Times New Roman" w:cs="Times New Roman"/>
          <w:color w:val="002060"/>
        </w:rPr>
      </w:pPr>
      <w:r w:rsidRPr="00B10130">
        <w:rPr>
          <w:rFonts w:ascii="Times New Roman" w:hAnsi="Times New Roman" w:cs="Times New Roman"/>
          <w:color w:val="002060"/>
        </w:rPr>
        <w:t xml:space="preserve">Стяжание пяти жизней - Человеческой, Посвящённого, Служащего, Ипостаси и </w:t>
      </w:r>
      <w:proofErr w:type="spellStart"/>
      <w:r w:rsidRPr="00B10130">
        <w:rPr>
          <w:rFonts w:ascii="Times New Roman" w:hAnsi="Times New Roman" w:cs="Times New Roman"/>
          <w:color w:val="002060"/>
        </w:rPr>
        <w:t>ивдивной</w:t>
      </w:r>
      <w:proofErr w:type="spellEnd"/>
      <w:r w:rsidRPr="00B10130">
        <w:rPr>
          <w:rFonts w:ascii="Times New Roman" w:hAnsi="Times New Roman" w:cs="Times New Roman"/>
          <w:color w:val="002060"/>
        </w:rPr>
        <w:t xml:space="preserve"> жизни Архетипов ИВДИВО</w:t>
      </w:r>
    </w:p>
    <w:p w14:paraId="17DAAE46" w14:textId="77777777" w:rsidR="00B10130" w:rsidRPr="00B10130" w:rsidRDefault="00B10130" w:rsidP="00B10130">
      <w:pPr>
        <w:numPr>
          <w:ilvl w:val="0"/>
          <w:numId w:val="3"/>
        </w:numPr>
        <w:spacing w:after="0" w:line="240" w:lineRule="auto"/>
        <w:ind w:left="530" w:firstLine="426"/>
        <w:contextualSpacing/>
        <w:jc w:val="both"/>
        <w:rPr>
          <w:rFonts w:ascii="Times New Roman" w:hAnsi="Times New Roman" w:cs="Times New Roman"/>
          <w:color w:val="002060"/>
        </w:rPr>
      </w:pPr>
      <w:r w:rsidRPr="00B10130">
        <w:rPr>
          <w:rFonts w:ascii="Times New Roman" w:hAnsi="Times New Roman" w:cs="Times New Roman"/>
          <w:color w:val="002060"/>
        </w:rPr>
        <w:t>Стяжание Космических: Сил, Магнитов, Столпов, ИВДИВО архетипов ИВДИВО</w:t>
      </w:r>
    </w:p>
    <w:p w14:paraId="3B5C8254" w14:textId="77777777" w:rsidR="00B10130" w:rsidRPr="00B10130" w:rsidRDefault="00B10130" w:rsidP="00B10130">
      <w:pPr>
        <w:numPr>
          <w:ilvl w:val="0"/>
          <w:numId w:val="3"/>
        </w:numPr>
        <w:spacing w:after="0" w:line="240" w:lineRule="auto"/>
        <w:ind w:left="530" w:firstLine="426"/>
        <w:contextualSpacing/>
        <w:jc w:val="both"/>
        <w:rPr>
          <w:rFonts w:ascii="Times New Roman" w:hAnsi="Times New Roman" w:cs="Times New Roman"/>
          <w:color w:val="002060"/>
        </w:rPr>
      </w:pPr>
      <w:r w:rsidRPr="00B10130">
        <w:rPr>
          <w:rFonts w:ascii="Times New Roman" w:hAnsi="Times New Roman" w:cs="Times New Roman"/>
          <w:color w:val="002060"/>
        </w:rPr>
        <w:t>Наделение Ядром Синтеза и Частью ИВАС Кут Хуми</w:t>
      </w:r>
    </w:p>
    <w:p w14:paraId="6700B49E" w14:textId="77777777" w:rsidR="00B10130" w:rsidRPr="00B10130" w:rsidRDefault="00B10130" w:rsidP="00B10130">
      <w:pPr>
        <w:numPr>
          <w:ilvl w:val="0"/>
          <w:numId w:val="3"/>
        </w:numPr>
        <w:spacing w:after="0" w:line="240" w:lineRule="auto"/>
        <w:ind w:left="530" w:firstLine="426"/>
        <w:contextualSpacing/>
        <w:jc w:val="both"/>
        <w:rPr>
          <w:rFonts w:ascii="Times New Roman" w:hAnsi="Times New Roman" w:cs="Times New Roman"/>
          <w:color w:val="002060"/>
        </w:rPr>
      </w:pPr>
      <w:r w:rsidRPr="00B10130">
        <w:rPr>
          <w:rFonts w:ascii="Times New Roman" w:hAnsi="Times New Roman" w:cs="Times New Roman"/>
          <w:color w:val="002060"/>
        </w:rPr>
        <w:t>Наделение Ядром Синтеза и Частью Изначально Вышестоящего Отца</w:t>
      </w:r>
    </w:p>
    <w:p w14:paraId="211E0504" w14:textId="77777777" w:rsidR="00B10130" w:rsidRPr="00B10130" w:rsidRDefault="00B10130" w:rsidP="00B10130">
      <w:pPr>
        <w:numPr>
          <w:ilvl w:val="0"/>
          <w:numId w:val="3"/>
        </w:numPr>
        <w:spacing w:after="0" w:line="240" w:lineRule="auto"/>
        <w:ind w:left="530" w:firstLine="426"/>
        <w:contextualSpacing/>
        <w:jc w:val="both"/>
        <w:rPr>
          <w:rFonts w:ascii="Times New Roman" w:hAnsi="Times New Roman" w:cs="Times New Roman"/>
          <w:color w:val="002060"/>
        </w:rPr>
      </w:pPr>
      <w:r w:rsidRPr="00B10130">
        <w:rPr>
          <w:rFonts w:ascii="Times New Roman" w:hAnsi="Times New Roman" w:cs="Times New Roman"/>
          <w:color w:val="002060"/>
        </w:rPr>
        <w:t xml:space="preserve">Трансляция всех имеющихся Подготовок, Компетенций, Полномочий, Реализации и Степени </w:t>
      </w:r>
      <w:proofErr w:type="spellStart"/>
      <w:r w:rsidRPr="00B10130">
        <w:rPr>
          <w:rFonts w:ascii="Times New Roman" w:hAnsi="Times New Roman" w:cs="Times New Roman"/>
          <w:color w:val="002060"/>
        </w:rPr>
        <w:t>Суперизвечности</w:t>
      </w:r>
      <w:proofErr w:type="spellEnd"/>
      <w:r w:rsidRPr="00B10130">
        <w:rPr>
          <w:rFonts w:ascii="Times New Roman" w:hAnsi="Times New Roman" w:cs="Times New Roman"/>
          <w:color w:val="002060"/>
        </w:rPr>
        <w:t xml:space="preserve"> каждого в Архетип ИВДИВО</w:t>
      </w:r>
    </w:p>
    <w:p w14:paraId="17B32859" w14:textId="77777777" w:rsidR="00B10130" w:rsidRPr="00B10130" w:rsidRDefault="00B10130" w:rsidP="00B10130">
      <w:pPr>
        <w:numPr>
          <w:ilvl w:val="0"/>
          <w:numId w:val="3"/>
        </w:numPr>
        <w:spacing w:after="0" w:line="240" w:lineRule="auto"/>
        <w:ind w:left="530" w:firstLine="426"/>
        <w:contextualSpacing/>
        <w:jc w:val="both"/>
        <w:rPr>
          <w:rFonts w:ascii="Times New Roman" w:hAnsi="Times New Roman" w:cs="Times New Roman"/>
          <w:color w:val="002060"/>
        </w:rPr>
      </w:pPr>
      <w:r w:rsidRPr="00B10130">
        <w:rPr>
          <w:rFonts w:ascii="Times New Roman" w:hAnsi="Times New Roman" w:cs="Times New Roman"/>
          <w:color w:val="002060"/>
        </w:rPr>
        <w:t>Трансляция 4 ИВДИВО-зданий каждого (частного и трёх мировых) в Архетипы ИВДИВО</w:t>
      </w:r>
    </w:p>
    <w:p w14:paraId="4F1F9328" w14:textId="77777777" w:rsidR="00B10130" w:rsidRPr="00B10130" w:rsidRDefault="00B10130" w:rsidP="00B10130">
      <w:pPr>
        <w:numPr>
          <w:ilvl w:val="0"/>
          <w:numId w:val="3"/>
        </w:numPr>
        <w:spacing w:after="0" w:line="240" w:lineRule="auto"/>
        <w:ind w:left="530" w:firstLine="426"/>
        <w:contextualSpacing/>
        <w:jc w:val="both"/>
        <w:rPr>
          <w:rFonts w:ascii="Times New Roman" w:hAnsi="Times New Roman" w:cs="Times New Roman"/>
          <w:color w:val="002060"/>
        </w:rPr>
      </w:pPr>
      <w:r w:rsidRPr="00B10130">
        <w:rPr>
          <w:rFonts w:ascii="Times New Roman" w:hAnsi="Times New Roman" w:cs="Times New Roman"/>
          <w:color w:val="002060"/>
        </w:rPr>
        <w:t xml:space="preserve">Наделение </w:t>
      </w:r>
      <w:proofErr w:type="spellStart"/>
      <w:r w:rsidRPr="00B10130">
        <w:rPr>
          <w:rFonts w:ascii="Times New Roman" w:hAnsi="Times New Roman" w:cs="Times New Roman"/>
          <w:color w:val="002060"/>
        </w:rPr>
        <w:t>ивдивной</w:t>
      </w:r>
      <w:proofErr w:type="spellEnd"/>
      <w:r w:rsidRPr="00B10130">
        <w:rPr>
          <w:rFonts w:ascii="Times New Roman" w:hAnsi="Times New Roman" w:cs="Times New Roman"/>
          <w:color w:val="002060"/>
        </w:rPr>
        <w:t xml:space="preserve"> жизнью синтезом 4 видов жизни: Человека, Посвящённого, Служащего и Ипостаси ракурсом достигнутой </w:t>
      </w:r>
      <w:proofErr w:type="spellStart"/>
      <w:r w:rsidRPr="00B10130">
        <w:rPr>
          <w:rFonts w:ascii="Times New Roman" w:hAnsi="Times New Roman" w:cs="Times New Roman"/>
          <w:color w:val="002060"/>
        </w:rPr>
        <w:t>Антропности</w:t>
      </w:r>
      <w:proofErr w:type="spellEnd"/>
      <w:r w:rsidRPr="00B10130">
        <w:rPr>
          <w:rFonts w:ascii="Times New Roman" w:hAnsi="Times New Roman" w:cs="Times New Roman"/>
          <w:color w:val="002060"/>
        </w:rPr>
        <w:t>, Компетентности, Полномочности и Реализованности в ИВДИВО</w:t>
      </w:r>
    </w:p>
    <w:p w14:paraId="095D418C" w14:textId="77777777" w:rsidR="00B10130" w:rsidRPr="00B10130" w:rsidRDefault="00B10130" w:rsidP="00B10130">
      <w:pPr>
        <w:numPr>
          <w:ilvl w:val="0"/>
          <w:numId w:val="4"/>
        </w:numPr>
        <w:spacing w:after="0" w:line="240" w:lineRule="auto"/>
        <w:ind w:left="360" w:firstLine="426"/>
        <w:contextualSpacing/>
        <w:jc w:val="both"/>
        <w:rPr>
          <w:rFonts w:ascii="Times New Roman" w:hAnsi="Times New Roman" w:cs="Times New Roman"/>
          <w:color w:val="002060"/>
        </w:rPr>
      </w:pPr>
      <w:r w:rsidRPr="00B10130">
        <w:rPr>
          <w:rFonts w:ascii="Times New Roman" w:hAnsi="Times New Roman" w:cs="Times New Roman"/>
          <w:color w:val="002060"/>
        </w:rPr>
        <w:t xml:space="preserve">Заселение Отец-Человек-Землянами архетипа ИВДИВО, итогами разработки трёх видов тел, </w:t>
      </w:r>
      <w:proofErr w:type="spellStart"/>
      <w:r w:rsidRPr="00B10130">
        <w:rPr>
          <w:rFonts w:ascii="Times New Roman" w:hAnsi="Times New Roman" w:cs="Times New Roman"/>
          <w:color w:val="002060"/>
        </w:rPr>
        <w:t>взрастанием</w:t>
      </w:r>
      <w:proofErr w:type="spellEnd"/>
      <w:r w:rsidRPr="00B10130">
        <w:rPr>
          <w:rFonts w:ascii="Times New Roman" w:hAnsi="Times New Roman" w:cs="Times New Roman"/>
          <w:color w:val="002060"/>
        </w:rPr>
        <w:t xml:space="preserve"> Огня, Духа, Света и Энергии с фиксацией физического мира данной реализации физически каждым</w:t>
      </w:r>
    </w:p>
    <w:p w14:paraId="59A84D6F" w14:textId="77777777" w:rsidR="00B10130" w:rsidRPr="00B10130" w:rsidRDefault="00B10130" w:rsidP="00B10130">
      <w:pPr>
        <w:numPr>
          <w:ilvl w:val="0"/>
          <w:numId w:val="4"/>
        </w:numPr>
        <w:spacing w:after="0" w:line="240" w:lineRule="auto"/>
        <w:ind w:left="360" w:firstLine="426"/>
        <w:contextualSpacing/>
        <w:jc w:val="both"/>
        <w:rPr>
          <w:rFonts w:ascii="Times New Roman" w:hAnsi="Times New Roman" w:cs="Times New Roman"/>
          <w:color w:val="002060"/>
        </w:rPr>
      </w:pPr>
      <w:r w:rsidRPr="00B10130">
        <w:rPr>
          <w:rFonts w:ascii="Times New Roman" w:hAnsi="Times New Roman" w:cs="Times New Roman"/>
          <w:color w:val="002060"/>
        </w:rPr>
        <w:t>Стяжание:</w:t>
      </w:r>
    </w:p>
    <w:p w14:paraId="28AF704B" w14:textId="77777777" w:rsidR="00B10130" w:rsidRPr="00B10130" w:rsidRDefault="00B10130" w:rsidP="00B10130">
      <w:pPr>
        <w:pStyle w:val="a9"/>
        <w:numPr>
          <w:ilvl w:val="0"/>
          <w:numId w:val="5"/>
        </w:numPr>
        <w:spacing w:after="0" w:line="240" w:lineRule="auto"/>
        <w:ind w:firstLine="426"/>
        <w:jc w:val="both"/>
        <w:rPr>
          <w:color w:val="002060"/>
          <w:sz w:val="22"/>
        </w:rPr>
      </w:pPr>
      <w:r w:rsidRPr="00B10130">
        <w:rPr>
          <w:color w:val="002060"/>
          <w:sz w:val="22"/>
        </w:rPr>
        <w:t xml:space="preserve">316.912.650.057.057.350.374.175.801.344 Ипостасных, 316.912.650.057.057.350.374.175.801.344 </w:t>
      </w:r>
      <w:proofErr w:type="spellStart"/>
      <w:r w:rsidRPr="00B10130">
        <w:rPr>
          <w:color w:val="002060"/>
          <w:sz w:val="22"/>
        </w:rPr>
        <w:t>Трансвизорных</w:t>
      </w:r>
      <w:proofErr w:type="spellEnd"/>
      <w:r w:rsidRPr="00B10130">
        <w:rPr>
          <w:color w:val="002060"/>
          <w:sz w:val="22"/>
        </w:rPr>
        <w:t xml:space="preserve"> и 316.912.650.057.057.350.374.175.801.344 </w:t>
      </w:r>
      <w:proofErr w:type="spellStart"/>
      <w:r w:rsidRPr="00B10130">
        <w:rPr>
          <w:color w:val="002060"/>
          <w:sz w:val="22"/>
        </w:rPr>
        <w:t>Синтезтел</w:t>
      </w:r>
      <w:proofErr w:type="spellEnd"/>
      <w:r w:rsidRPr="00B10130">
        <w:rPr>
          <w:color w:val="002060"/>
          <w:sz w:val="22"/>
        </w:rPr>
        <w:t xml:space="preserve"> каждого в Архетипической Метагалактике, </w:t>
      </w:r>
    </w:p>
    <w:p w14:paraId="6D73C655" w14:textId="77777777" w:rsidR="00B10130" w:rsidRPr="00B10130" w:rsidRDefault="00B10130" w:rsidP="00B10130">
      <w:pPr>
        <w:pStyle w:val="a9"/>
        <w:numPr>
          <w:ilvl w:val="0"/>
          <w:numId w:val="5"/>
        </w:numPr>
        <w:spacing w:after="0" w:line="240" w:lineRule="auto"/>
        <w:ind w:firstLine="426"/>
        <w:jc w:val="both"/>
        <w:rPr>
          <w:color w:val="002060"/>
          <w:sz w:val="22"/>
        </w:rPr>
      </w:pPr>
      <w:r w:rsidRPr="00B10130">
        <w:rPr>
          <w:color w:val="002060"/>
          <w:sz w:val="22"/>
        </w:rPr>
        <w:t xml:space="preserve">262144 Ипостасных, 262144 </w:t>
      </w:r>
      <w:proofErr w:type="spellStart"/>
      <w:r w:rsidRPr="00B10130">
        <w:rPr>
          <w:color w:val="002060"/>
          <w:sz w:val="22"/>
        </w:rPr>
        <w:t>Трансвизорных</w:t>
      </w:r>
      <w:proofErr w:type="spellEnd"/>
      <w:r w:rsidRPr="00B10130">
        <w:rPr>
          <w:color w:val="002060"/>
          <w:sz w:val="22"/>
        </w:rPr>
        <w:t xml:space="preserve"> и 262144 </w:t>
      </w:r>
      <w:proofErr w:type="spellStart"/>
      <w:r w:rsidRPr="00B10130">
        <w:rPr>
          <w:color w:val="002060"/>
          <w:sz w:val="22"/>
        </w:rPr>
        <w:t>Синтезтел</w:t>
      </w:r>
      <w:proofErr w:type="spellEnd"/>
      <w:r w:rsidRPr="00B10130">
        <w:rPr>
          <w:color w:val="002060"/>
          <w:sz w:val="22"/>
        </w:rPr>
        <w:t xml:space="preserve"> Архетипической Октавы горизонта Синтеза ИВО курса, </w:t>
      </w:r>
    </w:p>
    <w:p w14:paraId="0D8CA9F6" w14:textId="77777777" w:rsidR="00B10130" w:rsidRPr="00B10130" w:rsidRDefault="00B10130" w:rsidP="00B10130">
      <w:pPr>
        <w:pStyle w:val="a9"/>
        <w:numPr>
          <w:ilvl w:val="0"/>
          <w:numId w:val="5"/>
        </w:numPr>
        <w:spacing w:after="0" w:line="240" w:lineRule="auto"/>
        <w:ind w:firstLine="426"/>
        <w:jc w:val="both"/>
        <w:rPr>
          <w:color w:val="002060"/>
          <w:sz w:val="22"/>
        </w:rPr>
      </w:pPr>
      <w:r w:rsidRPr="00B10130">
        <w:rPr>
          <w:color w:val="002060"/>
          <w:sz w:val="22"/>
        </w:rPr>
        <w:t xml:space="preserve">512 Ипостасных, 512 </w:t>
      </w:r>
      <w:proofErr w:type="spellStart"/>
      <w:r w:rsidRPr="00B10130">
        <w:rPr>
          <w:color w:val="002060"/>
          <w:sz w:val="22"/>
        </w:rPr>
        <w:t>Трансвизорных</w:t>
      </w:r>
      <w:proofErr w:type="spellEnd"/>
      <w:r w:rsidRPr="00B10130">
        <w:rPr>
          <w:color w:val="002060"/>
          <w:sz w:val="22"/>
        </w:rPr>
        <w:t xml:space="preserve"> и 512 </w:t>
      </w:r>
      <w:proofErr w:type="spellStart"/>
      <w:r w:rsidRPr="00B10130">
        <w:rPr>
          <w:color w:val="002060"/>
          <w:sz w:val="22"/>
        </w:rPr>
        <w:t>Синтезтел</w:t>
      </w:r>
      <w:proofErr w:type="spellEnd"/>
      <w:r w:rsidRPr="00B10130">
        <w:rPr>
          <w:color w:val="002060"/>
          <w:sz w:val="22"/>
        </w:rPr>
        <w:t xml:space="preserve"> в Архетипической </w:t>
      </w:r>
      <w:proofErr w:type="spellStart"/>
      <w:r w:rsidRPr="00B10130">
        <w:rPr>
          <w:color w:val="002060"/>
          <w:sz w:val="22"/>
        </w:rPr>
        <w:t>Всеедины</w:t>
      </w:r>
      <w:proofErr w:type="spellEnd"/>
      <w:r w:rsidRPr="00B10130">
        <w:rPr>
          <w:color w:val="002060"/>
          <w:sz w:val="22"/>
        </w:rPr>
        <w:t xml:space="preserve"> горизонта Синтеза ИВО курса,</w:t>
      </w:r>
    </w:p>
    <w:p w14:paraId="6860F83D" w14:textId="77777777" w:rsidR="00B10130" w:rsidRPr="00B10130" w:rsidRDefault="00B10130" w:rsidP="00B10130">
      <w:pPr>
        <w:spacing w:after="0" w:line="240" w:lineRule="auto"/>
        <w:ind w:left="720" w:firstLine="426"/>
        <w:jc w:val="both"/>
        <w:rPr>
          <w:rFonts w:ascii="Times New Roman" w:hAnsi="Times New Roman" w:cs="Times New Roman"/>
          <w:color w:val="002060"/>
        </w:rPr>
      </w:pPr>
      <w:proofErr w:type="spellStart"/>
      <w:r w:rsidRPr="00B10130">
        <w:rPr>
          <w:rFonts w:ascii="Times New Roman" w:hAnsi="Times New Roman" w:cs="Times New Roman"/>
          <w:color w:val="002060"/>
        </w:rPr>
        <w:lastRenderedPageBreak/>
        <w:t>взрастанием</w:t>
      </w:r>
      <w:proofErr w:type="spellEnd"/>
      <w:r w:rsidRPr="00B10130">
        <w:rPr>
          <w:rFonts w:ascii="Times New Roman" w:hAnsi="Times New Roman" w:cs="Times New Roman"/>
          <w:color w:val="002060"/>
        </w:rPr>
        <w:t xml:space="preserve"> Огня, Духа, Света и Энергии с заселением Отец-Человек-Землянами с фиксацией физического мира данной реализации физически.</w:t>
      </w:r>
    </w:p>
    <w:p w14:paraId="6B202D00" w14:textId="77777777" w:rsidR="00B10130" w:rsidRPr="00B10130" w:rsidRDefault="00B10130" w:rsidP="00B10130">
      <w:pPr>
        <w:numPr>
          <w:ilvl w:val="0"/>
          <w:numId w:val="4"/>
        </w:numPr>
        <w:spacing w:after="0" w:line="240" w:lineRule="auto"/>
        <w:ind w:left="360" w:firstLine="426"/>
        <w:contextualSpacing/>
        <w:jc w:val="both"/>
        <w:rPr>
          <w:rFonts w:ascii="Times New Roman" w:hAnsi="Times New Roman" w:cs="Times New Roman"/>
          <w:color w:val="002060"/>
        </w:rPr>
      </w:pPr>
      <w:r w:rsidRPr="00B10130">
        <w:rPr>
          <w:rFonts w:ascii="Times New Roman" w:hAnsi="Times New Roman" w:cs="Times New Roman"/>
          <w:color w:val="002060"/>
        </w:rPr>
        <w:t>Стяжание Синтезирования и Творения семи Частей ИВО каждого текущего Синтеза ИВО:</w:t>
      </w:r>
    </w:p>
    <w:p w14:paraId="4C6B47F8" w14:textId="77777777" w:rsidR="00B10130" w:rsidRPr="00B10130" w:rsidRDefault="00B10130" w:rsidP="00B10130">
      <w:pPr>
        <w:spacing w:after="0" w:line="240" w:lineRule="auto"/>
        <w:ind w:left="360" w:firstLine="426"/>
        <w:contextualSpacing/>
        <w:jc w:val="both"/>
        <w:rPr>
          <w:rFonts w:ascii="Times New Roman" w:hAnsi="Times New Roman" w:cs="Times New Roman"/>
          <w:color w:val="002060"/>
        </w:rPr>
      </w:pPr>
      <w:r w:rsidRPr="00B10130">
        <w:rPr>
          <w:rFonts w:ascii="Times New Roman" w:hAnsi="Times New Roman" w:cs="Times New Roman"/>
          <w:color w:val="002060"/>
        </w:rPr>
        <w:t>428. 44. ум Отец-человек-землянина</w:t>
      </w:r>
    </w:p>
    <w:p w14:paraId="4AB4CF62" w14:textId="77777777" w:rsidR="00B10130" w:rsidRPr="00B10130" w:rsidRDefault="00B10130" w:rsidP="00B10130">
      <w:pPr>
        <w:spacing w:after="0" w:line="240" w:lineRule="auto"/>
        <w:ind w:left="360" w:firstLine="426"/>
        <w:contextualSpacing/>
        <w:jc w:val="both"/>
        <w:rPr>
          <w:rFonts w:ascii="Times New Roman" w:hAnsi="Times New Roman" w:cs="Times New Roman"/>
          <w:color w:val="002060"/>
        </w:rPr>
      </w:pPr>
      <w:r w:rsidRPr="00B10130">
        <w:rPr>
          <w:rFonts w:ascii="Times New Roman" w:hAnsi="Times New Roman" w:cs="Times New Roman"/>
          <w:color w:val="002060"/>
        </w:rPr>
        <w:t>364. 44. омическое тело Отец-человек-землянина</w:t>
      </w:r>
    </w:p>
    <w:p w14:paraId="1584B7B9" w14:textId="77777777" w:rsidR="00B10130" w:rsidRPr="00B10130" w:rsidRDefault="00B10130" w:rsidP="00B10130">
      <w:pPr>
        <w:spacing w:after="0" w:line="240" w:lineRule="auto"/>
        <w:ind w:left="360" w:firstLine="426"/>
        <w:contextualSpacing/>
        <w:jc w:val="both"/>
        <w:rPr>
          <w:rFonts w:ascii="Times New Roman" w:hAnsi="Times New Roman" w:cs="Times New Roman"/>
          <w:color w:val="002060"/>
        </w:rPr>
      </w:pPr>
      <w:r w:rsidRPr="00B10130">
        <w:rPr>
          <w:rFonts w:ascii="Times New Roman" w:hAnsi="Times New Roman" w:cs="Times New Roman"/>
          <w:color w:val="002060"/>
        </w:rPr>
        <w:t>300. ИВДИВО-тело красоты Отец-человек-землянина</w:t>
      </w:r>
    </w:p>
    <w:p w14:paraId="1F88F4DF" w14:textId="77777777" w:rsidR="00B10130" w:rsidRPr="00B10130" w:rsidRDefault="00B10130" w:rsidP="00B10130">
      <w:pPr>
        <w:spacing w:after="0" w:line="240" w:lineRule="auto"/>
        <w:ind w:left="360" w:firstLine="426"/>
        <w:contextualSpacing/>
        <w:jc w:val="both"/>
        <w:rPr>
          <w:rFonts w:ascii="Times New Roman" w:eastAsia="Calibri" w:hAnsi="Times New Roman" w:cs="Times New Roman"/>
          <w:color w:val="002060"/>
        </w:rPr>
      </w:pPr>
      <w:r w:rsidRPr="00B10130">
        <w:rPr>
          <w:rFonts w:ascii="Times New Roman" w:eastAsia="Calibri" w:hAnsi="Times New Roman" w:cs="Times New Roman"/>
          <w:color w:val="002060"/>
        </w:rPr>
        <w:t xml:space="preserve">236. 44. </w:t>
      </w:r>
      <w:r w:rsidRPr="00B10130">
        <w:rPr>
          <w:rFonts w:ascii="Times New Roman" w:hAnsi="Times New Roman" w:cs="Times New Roman"/>
        </w:rPr>
        <w:t xml:space="preserve">Тело </w:t>
      </w:r>
      <w:bookmarkStart w:id="3" w:name="_Hlk175933208"/>
      <w:r w:rsidRPr="00B10130">
        <w:rPr>
          <w:rFonts w:ascii="Times New Roman" w:hAnsi="Times New Roman" w:cs="Times New Roman"/>
        </w:rPr>
        <w:t xml:space="preserve">высшей </w:t>
      </w:r>
      <w:proofErr w:type="spellStart"/>
      <w:r w:rsidRPr="00B10130">
        <w:rPr>
          <w:rFonts w:ascii="Times New Roman" w:hAnsi="Times New Roman" w:cs="Times New Roman"/>
        </w:rPr>
        <w:t>извечности</w:t>
      </w:r>
      <w:bookmarkEnd w:id="3"/>
      <w:r w:rsidRPr="00B10130">
        <w:rPr>
          <w:rFonts w:ascii="Times New Roman" w:eastAsia="Calibri" w:hAnsi="Times New Roman" w:cs="Times New Roman"/>
        </w:rPr>
        <w:t>Отец</w:t>
      </w:r>
      <w:proofErr w:type="spellEnd"/>
      <w:r w:rsidRPr="00B10130">
        <w:rPr>
          <w:rFonts w:ascii="Times New Roman" w:eastAsia="Calibri" w:hAnsi="Times New Roman" w:cs="Times New Roman"/>
        </w:rPr>
        <w:t>-человек-субъект-землянина</w:t>
      </w:r>
    </w:p>
    <w:p w14:paraId="6426DF7C" w14:textId="77777777" w:rsidR="00B10130" w:rsidRPr="00B10130" w:rsidRDefault="00B10130" w:rsidP="00B10130">
      <w:pPr>
        <w:spacing w:after="0" w:line="240" w:lineRule="auto"/>
        <w:ind w:left="360" w:firstLine="426"/>
        <w:contextualSpacing/>
        <w:jc w:val="both"/>
        <w:rPr>
          <w:rFonts w:ascii="Times New Roman" w:hAnsi="Times New Roman" w:cs="Times New Roman"/>
          <w:color w:val="002060"/>
        </w:rPr>
      </w:pPr>
      <w:r w:rsidRPr="00B10130">
        <w:rPr>
          <w:rFonts w:ascii="Times New Roman" w:eastAsia="Calibri" w:hAnsi="Times New Roman" w:cs="Times New Roman"/>
          <w:color w:val="002060"/>
        </w:rPr>
        <w:t xml:space="preserve">172. 44. </w:t>
      </w:r>
      <w:proofErr w:type="spellStart"/>
      <w:r w:rsidRPr="00B10130">
        <w:rPr>
          <w:rFonts w:ascii="Times New Roman" w:eastAsia="Calibri" w:hAnsi="Times New Roman" w:cs="Times New Roman"/>
          <w:color w:val="002060"/>
        </w:rPr>
        <w:t>праум</w:t>
      </w:r>
      <w:proofErr w:type="spellEnd"/>
      <w:r w:rsidRPr="00B10130">
        <w:rPr>
          <w:rFonts w:ascii="Times New Roman" w:hAnsi="Times New Roman" w:cs="Times New Roman"/>
          <w:color w:val="002060"/>
        </w:rPr>
        <w:t xml:space="preserve"> Отец-человек-землянина</w:t>
      </w:r>
    </w:p>
    <w:p w14:paraId="42587508" w14:textId="77777777" w:rsidR="00B10130" w:rsidRPr="00B10130" w:rsidRDefault="00B10130" w:rsidP="00B10130">
      <w:pPr>
        <w:spacing w:after="0" w:line="240" w:lineRule="auto"/>
        <w:ind w:left="360" w:firstLine="426"/>
        <w:contextualSpacing/>
        <w:jc w:val="both"/>
        <w:rPr>
          <w:rFonts w:ascii="Times New Roman" w:hAnsi="Times New Roman" w:cs="Times New Roman"/>
          <w:color w:val="002060"/>
        </w:rPr>
      </w:pPr>
      <w:r w:rsidRPr="00B10130">
        <w:rPr>
          <w:rFonts w:ascii="Times New Roman" w:eastAsia="Calibri" w:hAnsi="Times New Roman" w:cs="Times New Roman"/>
          <w:color w:val="002060"/>
        </w:rPr>
        <w:t xml:space="preserve">108. 44. </w:t>
      </w:r>
      <w:proofErr w:type="spellStart"/>
      <w:r w:rsidRPr="00B10130">
        <w:rPr>
          <w:rFonts w:ascii="Times New Roman" w:eastAsia="Calibri" w:hAnsi="Times New Roman" w:cs="Times New Roman"/>
          <w:color w:val="002060"/>
        </w:rPr>
        <w:t>праомическое</w:t>
      </w:r>
      <w:proofErr w:type="spellEnd"/>
      <w:r w:rsidRPr="00B10130">
        <w:rPr>
          <w:rFonts w:ascii="Times New Roman" w:eastAsia="Calibri" w:hAnsi="Times New Roman" w:cs="Times New Roman"/>
          <w:color w:val="002060"/>
        </w:rPr>
        <w:t xml:space="preserve"> тело </w:t>
      </w:r>
      <w:r w:rsidRPr="00B10130">
        <w:rPr>
          <w:rFonts w:ascii="Times New Roman" w:hAnsi="Times New Roman" w:cs="Times New Roman"/>
          <w:color w:val="002060"/>
        </w:rPr>
        <w:t>Отец-человек-землянина</w:t>
      </w:r>
    </w:p>
    <w:p w14:paraId="568E9DB4" w14:textId="77777777" w:rsidR="00B10130" w:rsidRPr="00B10130" w:rsidRDefault="00B10130" w:rsidP="00B10130">
      <w:pPr>
        <w:spacing w:after="0" w:line="240" w:lineRule="auto"/>
        <w:ind w:left="360" w:firstLine="426"/>
        <w:contextualSpacing/>
        <w:jc w:val="both"/>
        <w:rPr>
          <w:rFonts w:ascii="Times New Roman" w:hAnsi="Times New Roman" w:cs="Times New Roman"/>
          <w:color w:val="002060"/>
        </w:rPr>
      </w:pPr>
      <w:r w:rsidRPr="00B10130">
        <w:rPr>
          <w:rFonts w:ascii="Times New Roman" w:eastAsia="Calibri" w:hAnsi="Times New Roman" w:cs="Times New Roman"/>
          <w:color w:val="002060"/>
        </w:rPr>
        <w:t xml:space="preserve">044. ИВДИВО-тело </w:t>
      </w:r>
      <w:proofErr w:type="spellStart"/>
      <w:r w:rsidRPr="00B10130">
        <w:rPr>
          <w:rFonts w:ascii="Times New Roman" w:eastAsia="Calibri" w:hAnsi="Times New Roman" w:cs="Times New Roman"/>
          <w:color w:val="002060"/>
        </w:rPr>
        <w:t>пракрасоты</w:t>
      </w:r>
      <w:proofErr w:type="spellEnd"/>
      <w:r w:rsidRPr="00B10130">
        <w:rPr>
          <w:rFonts w:ascii="Times New Roman" w:hAnsi="Times New Roman" w:cs="Times New Roman"/>
          <w:color w:val="002060"/>
        </w:rPr>
        <w:t xml:space="preserve"> Отец-человек-землянина</w:t>
      </w:r>
    </w:p>
    <w:p w14:paraId="3844EE83" w14:textId="77777777" w:rsidR="00B10130" w:rsidRPr="00B10130" w:rsidRDefault="00B10130" w:rsidP="00B10130">
      <w:pPr>
        <w:numPr>
          <w:ilvl w:val="0"/>
          <w:numId w:val="4"/>
        </w:numPr>
        <w:spacing w:after="0" w:line="240" w:lineRule="auto"/>
        <w:ind w:left="360" w:firstLine="426"/>
        <w:contextualSpacing/>
        <w:jc w:val="both"/>
        <w:rPr>
          <w:rFonts w:ascii="Times New Roman" w:hAnsi="Times New Roman" w:cs="Times New Roman"/>
          <w:color w:val="002060"/>
        </w:rPr>
      </w:pPr>
      <w:r w:rsidRPr="00B10130">
        <w:rPr>
          <w:rFonts w:ascii="Times New Roman" w:hAnsi="Times New Roman" w:cs="Times New Roman"/>
          <w:color w:val="002060"/>
        </w:rPr>
        <w:t>Стяжание внутренней организации 64-рицей Внутренней Философии, Внутренней Парадигмы, Внутренней Энциклопедии, Внутреннего Учения каждого</w:t>
      </w:r>
    </w:p>
    <w:p w14:paraId="477EF58D" w14:textId="77777777" w:rsidR="00B10130" w:rsidRPr="00B10130" w:rsidRDefault="00B10130" w:rsidP="00B10130">
      <w:pPr>
        <w:numPr>
          <w:ilvl w:val="0"/>
          <w:numId w:val="4"/>
        </w:numPr>
        <w:spacing w:after="0" w:line="240" w:lineRule="auto"/>
        <w:ind w:left="360" w:firstLine="426"/>
        <w:contextualSpacing/>
        <w:jc w:val="both"/>
        <w:rPr>
          <w:rFonts w:ascii="Times New Roman" w:hAnsi="Times New Roman" w:cs="Times New Roman"/>
          <w:color w:val="002060"/>
        </w:rPr>
      </w:pPr>
      <w:r w:rsidRPr="00B10130">
        <w:rPr>
          <w:rFonts w:ascii="Times New Roman" w:hAnsi="Times New Roman" w:cs="Times New Roman"/>
          <w:color w:val="002060"/>
        </w:rPr>
        <w:t>Явление ИВА ИВО и семи Аватаров ИВА ИВО текущего Синтеза ИВО:</w:t>
      </w:r>
    </w:p>
    <w:p w14:paraId="6C9EF384" w14:textId="77777777" w:rsidR="00B10130" w:rsidRPr="00B10130" w:rsidRDefault="00B10130" w:rsidP="00B10130">
      <w:pPr>
        <w:spacing w:after="0" w:line="240" w:lineRule="auto"/>
        <w:ind w:left="360" w:firstLine="426"/>
        <w:contextualSpacing/>
        <w:jc w:val="both"/>
        <w:rPr>
          <w:rFonts w:ascii="Times New Roman" w:eastAsia="Calibri" w:hAnsi="Times New Roman" w:cs="Times New Roman"/>
          <w:color w:val="002060"/>
        </w:rPr>
      </w:pPr>
      <w:r w:rsidRPr="00B10130">
        <w:rPr>
          <w:rFonts w:ascii="Times New Roman" w:eastAsia="Calibri" w:hAnsi="Times New Roman" w:cs="Times New Roman"/>
          <w:color w:val="002060"/>
        </w:rPr>
        <w:t xml:space="preserve">Изначально Вышестоящий Аватар Синтеза Изначально Вышестоящего Отца </w:t>
      </w:r>
      <w:proofErr w:type="spellStart"/>
      <w:r w:rsidRPr="00B10130">
        <w:rPr>
          <w:rFonts w:ascii="Times New Roman" w:eastAsia="Calibri" w:hAnsi="Times New Roman" w:cs="Times New Roman"/>
          <w:color w:val="002060"/>
        </w:rPr>
        <w:t>Эоан</w:t>
      </w:r>
      <w:proofErr w:type="spellEnd"/>
      <w:r w:rsidRPr="00B10130">
        <w:rPr>
          <w:rFonts w:ascii="Times New Roman" w:eastAsia="Calibri" w:hAnsi="Times New Roman" w:cs="Times New Roman"/>
          <w:color w:val="002060"/>
        </w:rPr>
        <w:t xml:space="preserve"> Синтез Красоты Изначально Вышестоящего Отца</w:t>
      </w:r>
    </w:p>
    <w:p w14:paraId="28F1123B" w14:textId="77777777" w:rsidR="00B10130" w:rsidRPr="00B10130" w:rsidRDefault="00B10130" w:rsidP="00B10130">
      <w:pPr>
        <w:spacing w:after="0" w:line="240" w:lineRule="auto"/>
        <w:ind w:left="360" w:firstLine="426"/>
        <w:contextualSpacing/>
        <w:jc w:val="both"/>
        <w:rPr>
          <w:rFonts w:ascii="Times New Roman" w:eastAsia="Calibri" w:hAnsi="Times New Roman" w:cs="Times New Roman"/>
          <w:color w:val="002060"/>
        </w:rPr>
      </w:pPr>
      <w:bookmarkStart w:id="4" w:name="_Hlk54208900"/>
      <w:r w:rsidRPr="00B10130">
        <w:rPr>
          <w:rFonts w:ascii="Times New Roman" w:eastAsia="Calibri" w:hAnsi="Times New Roman" w:cs="Times New Roman"/>
          <w:color w:val="002060"/>
        </w:rPr>
        <w:t xml:space="preserve">Изначально Вышестоящий Аватар Синтеза Изначально Вышестоящего Отца Глеб </w:t>
      </w:r>
      <w:bookmarkEnd w:id="4"/>
      <w:r w:rsidRPr="00B10130">
        <w:rPr>
          <w:rFonts w:ascii="Times New Roman" w:eastAsia="Calibri" w:hAnsi="Times New Roman" w:cs="Times New Roman"/>
          <w:color w:val="002060"/>
        </w:rPr>
        <w:t xml:space="preserve">Синтез </w:t>
      </w:r>
      <w:bookmarkStart w:id="5" w:name="_Hlk29907468"/>
      <w:proofErr w:type="spellStart"/>
      <w:r w:rsidRPr="00B10130">
        <w:rPr>
          <w:rFonts w:ascii="Times New Roman" w:eastAsia="Calibri" w:hAnsi="Times New Roman" w:cs="Times New Roman"/>
          <w:color w:val="002060"/>
        </w:rPr>
        <w:t>Омики</w:t>
      </w:r>
      <w:proofErr w:type="spellEnd"/>
      <w:r w:rsidRPr="00B10130">
        <w:rPr>
          <w:rFonts w:ascii="Times New Roman" w:eastAsia="Calibri" w:hAnsi="Times New Roman" w:cs="Times New Roman"/>
          <w:color w:val="002060"/>
        </w:rPr>
        <w:t xml:space="preserve"> </w:t>
      </w:r>
      <w:bookmarkEnd w:id="5"/>
      <w:r w:rsidRPr="00B10130">
        <w:rPr>
          <w:rFonts w:ascii="Times New Roman" w:eastAsia="Calibri" w:hAnsi="Times New Roman" w:cs="Times New Roman"/>
          <w:color w:val="002060"/>
        </w:rPr>
        <w:t>Изначально Вышестоящего Отца</w:t>
      </w:r>
    </w:p>
    <w:p w14:paraId="43551DE7" w14:textId="77777777" w:rsidR="00B10130" w:rsidRPr="00B10130" w:rsidRDefault="00B10130" w:rsidP="00B10130">
      <w:pPr>
        <w:spacing w:after="0" w:line="240" w:lineRule="auto"/>
        <w:ind w:left="360" w:firstLine="426"/>
        <w:contextualSpacing/>
        <w:jc w:val="both"/>
        <w:rPr>
          <w:rFonts w:ascii="Times New Roman" w:eastAsia="Calibri" w:hAnsi="Times New Roman" w:cs="Times New Roman"/>
          <w:color w:val="002060"/>
        </w:rPr>
      </w:pPr>
      <w:bookmarkStart w:id="6" w:name="_Hlk54282692"/>
      <w:r w:rsidRPr="00B10130">
        <w:rPr>
          <w:rFonts w:ascii="Times New Roman" w:eastAsia="Calibri" w:hAnsi="Times New Roman" w:cs="Times New Roman"/>
          <w:color w:val="002060"/>
        </w:rPr>
        <w:t xml:space="preserve">Изначально Вышестоящий Аватар Синтеза Изначально Вышестоящего Отца Тит </w:t>
      </w:r>
      <w:bookmarkStart w:id="7" w:name="_Hlk122086692"/>
      <w:bookmarkEnd w:id="6"/>
      <w:r w:rsidRPr="00B10130">
        <w:rPr>
          <w:rFonts w:ascii="Times New Roman" w:eastAsia="Calibri" w:hAnsi="Times New Roman" w:cs="Times New Roman"/>
          <w:color w:val="002060"/>
        </w:rPr>
        <w:t>Синтез ИВДИВО-Тела Красоты</w:t>
      </w:r>
      <w:bookmarkEnd w:id="7"/>
      <w:r w:rsidRPr="00B10130">
        <w:rPr>
          <w:rFonts w:ascii="Times New Roman" w:eastAsia="Calibri" w:hAnsi="Times New Roman" w:cs="Times New Roman"/>
          <w:color w:val="002060"/>
        </w:rPr>
        <w:t xml:space="preserve"> Изначально Вышестоящего Отца</w:t>
      </w:r>
    </w:p>
    <w:p w14:paraId="3368F0CC" w14:textId="77777777" w:rsidR="00B10130" w:rsidRPr="00B10130" w:rsidRDefault="00B10130" w:rsidP="00B10130">
      <w:pPr>
        <w:spacing w:after="0" w:line="240" w:lineRule="auto"/>
        <w:ind w:left="360" w:firstLine="426"/>
        <w:contextualSpacing/>
        <w:jc w:val="both"/>
        <w:rPr>
          <w:rFonts w:ascii="Times New Roman" w:eastAsia="Calibri" w:hAnsi="Times New Roman" w:cs="Times New Roman"/>
          <w:color w:val="002060"/>
        </w:rPr>
      </w:pPr>
      <w:r w:rsidRPr="00B10130">
        <w:rPr>
          <w:rFonts w:ascii="Times New Roman" w:hAnsi="Times New Roman" w:cs="Times New Roman"/>
          <w:color w:val="FF0000"/>
        </w:rPr>
        <w:t xml:space="preserve">Изначально Вышестоящий Аватар Синтеза </w:t>
      </w:r>
      <w:r w:rsidRPr="00B10130">
        <w:rPr>
          <w:rFonts w:ascii="Times New Roman" w:hAnsi="Times New Roman" w:cs="Times New Roman"/>
        </w:rPr>
        <w:t>Тела высшей извечности Отец-человек-субъект-землянина Изначально Вышестоящего Отца</w:t>
      </w:r>
    </w:p>
    <w:p w14:paraId="5BEA9FB2" w14:textId="77777777" w:rsidR="00B10130" w:rsidRPr="00B10130" w:rsidRDefault="00B10130" w:rsidP="00B10130">
      <w:pPr>
        <w:spacing w:after="0" w:line="240" w:lineRule="auto"/>
        <w:ind w:left="360" w:firstLine="426"/>
        <w:contextualSpacing/>
        <w:jc w:val="both"/>
        <w:rPr>
          <w:rFonts w:ascii="Times New Roman" w:eastAsia="Calibri" w:hAnsi="Times New Roman" w:cs="Times New Roman"/>
          <w:color w:val="002060"/>
        </w:rPr>
      </w:pPr>
      <w:r w:rsidRPr="00B10130">
        <w:rPr>
          <w:rFonts w:ascii="Times New Roman" w:eastAsia="Calibri" w:hAnsi="Times New Roman" w:cs="Times New Roman"/>
          <w:color w:val="002060"/>
        </w:rPr>
        <w:t xml:space="preserve">Изначально Вышестоящая </w:t>
      </w:r>
      <w:proofErr w:type="spellStart"/>
      <w:r w:rsidRPr="00B10130">
        <w:rPr>
          <w:rFonts w:ascii="Times New Roman" w:eastAsia="Calibri" w:hAnsi="Times New Roman" w:cs="Times New Roman"/>
          <w:color w:val="002060"/>
        </w:rPr>
        <w:t>Аватаресса</w:t>
      </w:r>
      <w:proofErr w:type="spellEnd"/>
      <w:r w:rsidRPr="00B10130">
        <w:rPr>
          <w:rFonts w:ascii="Times New Roman" w:eastAsia="Calibri" w:hAnsi="Times New Roman" w:cs="Times New Roman"/>
          <w:color w:val="002060"/>
        </w:rPr>
        <w:t xml:space="preserve"> Синтеза Изначально Вышестоящего Отца </w:t>
      </w:r>
      <w:proofErr w:type="spellStart"/>
      <w:r w:rsidRPr="00B10130">
        <w:rPr>
          <w:rFonts w:ascii="Times New Roman" w:eastAsia="Calibri" w:hAnsi="Times New Roman" w:cs="Times New Roman"/>
          <w:color w:val="002060"/>
        </w:rPr>
        <w:t>Антуанэтта</w:t>
      </w:r>
      <w:proofErr w:type="spellEnd"/>
      <w:r w:rsidRPr="00B10130">
        <w:rPr>
          <w:rFonts w:ascii="Times New Roman" w:eastAsia="Calibri" w:hAnsi="Times New Roman" w:cs="Times New Roman"/>
          <w:color w:val="002060"/>
        </w:rPr>
        <w:t xml:space="preserve"> Синтез </w:t>
      </w:r>
      <w:proofErr w:type="spellStart"/>
      <w:r w:rsidRPr="00B10130">
        <w:rPr>
          <w:rFonts w:ascii="Times New Roman" w:eastAsia="Calibri" w:hAnsi="Times New Roman" w:cs="Times New Roman"/>
          <w:color w:val="002060"/>
        </w:rPr>
        <w:t>Праума</w:t>
      </w:r>
      <w:proofErr w:type="spellEnd"/>
      <w:r w:rsidRPr="00B10130">
        <w:rPr>
          <w:rFonts w:ascii="Times New Roman" w:eastAsia="Calibri" w:hAnsi="Times New Roman" w:cs="Times New Roman"/>
          <w:color w:val="002060"/>
        </w:rPr>
        <w:t xml:space="preserve"> Изначально Вышестоящего Отца</w:t>
      </w:r>
    </w:p>
    <w:p w14:paraId="52FD447B" w14:textId="77777777" w:rsidR="00B10130" w:rsidRPr="00B10130" w:rsidRDefault="00B10130" w:rsidP="00B10130">
      <w:pPr>
        <w:spacing w:after="0" w:line="240" w:lineRule="auto"/>
        <w:ind w:left="360" w:firstLine="426"/>
        <w:contextualSpacing/>
        <w:jc w:val="both"/>
        <w:rPr>
          <w:rFonts w:ascii="Times New Roman" w:eastAsia="Calibri" w:hAnsi="Times New Roman" w:cs="Times New Roman"/>
          <w:color w:val="002060"/>
        </w:rPr>
      </w:pPr>
      <w:r w:rsidRPr="00B10130">
        <w:rPr>
          <w:rFonts w:ascii="Times New Roman" w:eastAsia="Calibri" w:hAnsi="Times New Roman" w:cs="Times New Roman"/>
          <w:color w:val="002060"/>
        </w:rPr>
        <w:t xml:space="preserve">Изначально Вышестоящая </w:t>
      </w:r>
      <w:proofErr w:type="spellStart"/>
      <w:r w:rsidRPr="00B10130">
        <w:rPr>
          <w:rFonts w:ascii="Times New Roman" w:eastAsia="Calibri" w:hAnsi="Times New Roman" w:cs="Times New Roman"/>
          <w:color w:val="002060"/>
        </w:rPr>
        <w:t>Аватаресса</w:t>
      </w:r>
      <w:proofErr w:type="spellEnd"/>
      <w:r w:rsidRPr="00B10130">
        <w:rPr>
          <w:rFonts w:ascii="Times New Roman" w:eastAsia="Calibri" w:hAnsi="Times New Roman" w:cs="Times New Roman"/>
          <w:color w:val="002060"/>
        </w:rPr>
        <w:t xml:space="preserve"> Синтеза Изначально Вышестоящего Отца </w:t>
      </w:r>
      <w:proofErr w:type="spellStart"/>
      <w:r w:rsidRPr="00B10130">
        <w:rPr>
          <w:rFonts w:ascii="Times New Roman" w:eastAsia="Calibri" w:hAnsi="Times New Roman" w:cs="Times New Roman"/>
          <w:color w:val="002060"/>
        </w:rPr>
        <w:t>Фанна</w:t>
      </w:r>
      <w:proofErr w:type="spellEnd"/>
      <w:r w:rsidRPr="00B10130">
        <w:rPr>
          <w:rFonts w:ascii="Times New Roman" w:eastAsia="Calibri" w:hAnsi="Times New Roman" w:cs="Times New Roman"/>
          <w:color w:val="002060"/>
        </w:rPr>
        <w:t xml:space="preserve"> Синтез </w:t>
      </w:r>
      <w:proofErr w:type="spellStart"/>
      <w:r w:rsidRPr="00B10130">
        <w:rPr>
          <w:rFonts w:ascii="Times New Roman" w:eastAsia="Calibri" w:hAnsi="Times New Roman" w:cs="Times New Roman"/>
          <w:color w:val="002060"/>
        </w:rPr>
        <w:t>Праомического</w:t>
      </w:r>
      <w:proofErr w:type="spellEnd"/>
      <w:r w:rsidRPr="00B10130">
        <w:rPr>
          <w:rFonts w:ascii="Times New Roman" w:eastAsia="Calibri" w:hAnsi="Times New Roman" w:cs="Times New Roman"/>
          <w:color w:val="002060"/>
        </w:rPr>
        <w:t xml:space="preserve"> тела Изначально Вышестоящего Отца</w:t>
      </w:r>
    </w:p>
    <w:p w14:paraId="59391433" w14:textId="77777777" w:rsidR="00B10130" w:rsidRPr="00B10130" w:rsidRDefault="00B10130" w:rsidP="00B10130">
      <w:pPr>
        <w:spacing w:after="0" w:line="240" w:lineRule="auto"/>
        <w:ind w:left="360" w:firstLine="426"/>
        <w:contextualSpacing/>
        <w:jc w:val="both"/>
        <w:rPr>
          <w:rFonts w:ascii="Times New Roman" w:hAnsi="Times New Roman" w:cs="Times New Roman"/>
          <w:color w:val="002060"/>
        </w:rPr>
      </w:pPr>
      <w:r w:rsidRPr="00B10130">
        <w:rPr>
          <w:rFonts w:ascii="Times New Roman" w:eastAsia="Calibri" w:hAnsi="Times New Roman" w:cs="Times New Roman"/>
          <w:color w:val="002060"/>
        </w:rPr>
        <w:t xml:space="preserve">Изначально Вышестоящая </w:t>
      </w:r>
      <w:proofErr w:type="spellStart"/>
      <w:r w:rsidRPr="00B10130">
        <w:rPr>
          <w:rFonts w:ascii="Times New Roman" w:eastAsia="Calibri" w:hAnsi="Times New Roman" w:cs="Times New Roman"/>
          <w:color w:val="002060"/>
        </w:rPr>
        <w:t>Аватаресса</w:t>
      </w:r>
      <w:proofErr w:type="spellEnd"/>
      <w:r w:rsidRPr="00B10130">
        <w:rPr>
          <w:rFonts w:ascii="Times New Roman" w:eastAsia="Calibri" w:hAnsi="Times New Roman" w:cs="Times New Roman"/>
          <w:color w:val="002060"/>
        </w:rPr>
        <w:t xml:space="preserve"> Синтеза Изначально Вышестоящего Отца Флавия Синтез ИВДИВО-Тела </w:t>
      </w:r>
      <w:proofErr w:type="spellStart"/>
      <w:r w:rsidRPr="00B10130">
        <w:rPr>
          <w:rFonts w:ascii="Times New Roman" w:eastAsia="Calibri" w:hAnsi="Times New Roman" w:cs="Times New Roman"/>
          <w:color w:val="002060"/>
        </w:rPr>
        <w:t>Пракрасоты</w:t>
      </w:r>
      <w:proofErr w:type="spellEnd"/>
      <w:r w:rsidRPr="00B10130">
        <w:rPr>
          <w:rFonts w:ascii="Times New Roman" w:eastAsia="Calibri" w:hAnsi="Times New Roman" w:cs="Times New Roman"/>
          <w:color w:val="002060"/>
        </w:rPr>
        <w:t xml:space="preserve"> Изначально Вышестоящего Отца</w:t>
      </w:r>
    </w:p>
    <w:p w14:paraId="7DC8C97B" w14:textId="77777777" w:rsidR="00B10130" w:rsidRPr="00B10130" w:rsidRDefault="00B10130" w:rsidP="00B10130">
      <w:pPr>
        <w:numPr>
          <w:ilvl w:val="0"/>
          <w:numId w:val="4"/>
        </w:numPr>
        <w:spacing w:after="0" w:line="240" w:lineRule="auto"/>
        <w:ind w:left="360" w:firstLine="426"/>
        <w:contextualSpacing/>
        <w:jc w:val="both"/>
        <w:rPr>
          <w:rFonts w:ascii="Times New Roman" w:hAnsi="Times New Roman" w:cs="Times New Roman"/>
          <w:color w:val="002060"/>
        </w:rPr>
      </w:pPr>
      <w:r w:rsidRPr="00B10130">
        <w:rPr>
          <w:rFonts w:ascii="Times New Roman" w:hAnsi="Times New Roman" w:cs="Times New Roman"/>
          <w:color w:val="002060"/>
        </w:rPr>
        <w:t>ИВДИВО-разработка 16-ного ракурса Человека, Компетентного, Полномочного и Извечного горизонта текущего синтеза ИВО</w:t>
      </w:r>
    </w:p>
    <w:p w14:paraId="1AE67589" w14:textId="77777777" w:rsidR="00B10130" w:rsidRPr="00B10130" w:rsidRDefault="00B10130" w:rsidP="00B10130">
      <w:pPr>
        <w:numPr>
          <w:ilvl w:val="0"/>
          <w:numId w:val="4"/>
        </w:numPr>
        <w:spacing w:after="0" w:line="240" w:lineRule="auto"/>
        <w:ind w:left="360" w:firstLine="426"/>
        <w:contextualSpacing/>
        <w:jc w:val="both"/>
        <w:rPr>
          <w:rFonts w:ascii="Times New Roman" w:hAnsi="Times New Roman" w:cs="Times New Roman"/>
          <w:color w:val="002060"/>
        </w:rPr>
      </w:pPr>
      <w:r w:rsidRPr="00B10130">
        <w:rPr>
          <w:rFonts w:ascii="Times New Roman" w:hAnsi="Times New Roman" w:cs="Times New Roman"/>
          <w:color w:val="002060"/>
        </w:rPr>
        <w:t>ИВДИВО-развитие 16-ного ракурса деятельности Человека, Компетентного, Полномочного и Извечного горизонта текущего синтеза ИВО</w:t>
      </w:r>
    </w:p>
    <w:p w14:paraId="1637DA5F" w14:textId="77777777" w:rsidR="00B10130" w:rsidRPr="00B10130" w:rsidRDefault="00B10130" w:rsidP="00B10130">
      <w:pPr>
        <w:numPr>
          <w:ilvl w:val="0"/>
          <w:numId w:val="4"/>
        </w:numPr>
        <w:spacing w:after="0" w:line="240" w:lineRule="auto"/>
        <w:ind w:left="360" w:firstLine="426"/>
        <w:contextualSpacing/>
        <w:jc w:val="both"/>
        <w:rPr>
          <w:rFonts w:ascii="Times New Roman" w:hAnsi="Times New Roman" w:cs="Times New Roman"/>
          <w:color w:val="002060"/>
        </w:rPr>
      </w:pPr>
      <w:r w:rsidRPr="00B10130">
        <w:rPr>
          <w:rFonts w:ascii="Times New Roman" w:hAnsi="Times New Roman" w:cs="Times New Roman"/>
          <w:color w:val="002060"/>
        </w:rPr>
        <w:t xml:space="preserve">Стяжание </w:t>
      </w:r>
      <w:proofErr w:type="spellStart"/>
      <w:r w:rsidRPr="00B10130">
        <w:rPr>
          <w:rFonts w:ascii="Times New Roman" w:hAnsi="Times New Roman" w:cs="Times New Roman"/>
          <w:color w:val="002060"/>
        </w:rPr>
        <w:t>Станцы</w:t>
      </w:r>
      <w:proofErr w:type="spellEnd"/>
      <w:r w:rsidRPr="00B10130">
        <w:rPr>
          <w:rFonts w:ascii="Times New Roman" w:hAnsi="Times New Roman" w:cs="Times New Roman"/>
          <w:color w:val="002060"/>
        </w:rPr>
        <w:t>, Абсолюта, Пути, Эталона, Тезы, Стати и Синтеза степени реализации текущего Синтеза ИВО</w:t>
      </w:r>
    </w:p>
    <w:p w14:paraId="77C11A91" w14:textId="77777777" w:rsidR="00B10130" w:rsidRPr="00B10130" w:rsidRDefault="00B10130" w:rsidP="00B10130">
      <w:pPr>
        <w:numPr>
          <w:ilvl w:val="0"/>
          <w:numId w:val="4"/>
        </w:numPr>
        <w:spacing w:after="0" w:line="240" w:lineRule="auto"/>
        <w:ind w:left="360" w:firstLine="426"/>
        <w:contextualSpacing/>
        <w:jc w:val="both"/>
        <w:rPr>
          <w:rFonts w:ascii="Times New Roman" w:hAnsi="Times New Roman" w:cs="Times New Roman"/>
          <w:color w:val="002060"/>
        </w:rPr>
      </w:pPr>
      <w:r w:rsidRPr="00B10130">
        <w:rPr>
          <w:rFonts w:ascii="Times New Roman" w:hAnsi="Times New Roman" w:cs="Times New Roman"/>
          <w:color w:val="002060"/>
        </w:rPr>
        <w:t xml:space="preserve">Стяжание Частей ИВО </w:t>
      </w:r>
      <w:proofErr w:type="spellStart"/>
      <w:r w:rsidRPr="00B10130">
        <w:rPr>
          <w:rFonts w:ascii="Times New Roman" w:hAnsi="Times New Roman" w:cs="Times New Roman"/>
          <w:color w:val="002060"/>
        </w:rPr>
        <w:t>ивдивной</w:t>
      </w:r>
      <w:proofErr w:type="spellEnd"/>
      <w:r w:rsidRPr="00B10130">
        <w:rPr>
          <w:rFonts w:ascii="Times New Roman" w:hAnsi="Times New Roman" w:cs="Times New Roman"/>
          <w:color w:val="002060"/>
        </w:rPr>
        <w:t xml:space="preserve"> жизни каждого 16-ного ракурса Эволюции, </w:t>
      </w:r>
      <w:proofErr w:type="spellStart"/>
      <w:r w:rsidRPr="00B10130">
        <w:rPr>
          <w:rFonts w:ascii="Times New Roman" w:hAnsi="Times New Roman" w:cs="Times New Roman"/>
          <w:color w:val="002060"/>
        </w:rPr>
        <w:t>Антропности</w:t>
      </w:r>
      <w:proofErr w:type="spellEnd"/>
      <w:r w:rsidRPr="00B10130">
        <w:rPr>
          <w:rFonts w:ascii="Times New Roman" w:hAnsi="Times New Roman" w:cs="Times New Roman"/>
          <w:color w:val="002060"/>
        </w:rPr>
        <w:t>, Реализации, Извечности горизонта текущего синтеза ИВО</w:t>
      </w:r>
    </w:p>
    <w:p w14:paraId="46252563" w14:textId="77777777" w:rsidR="00B10130" w:rsidRPr="00B10130" w:rsidRDefault="00B10130" w:rsidP="00B10130">
      <w:pPr>
        <w:numPr>
          <w:ilvl w:val="0"/>
          <w:numId w:val="4"/>
        </w:numPr>
        <w:spacing w:after="0" w:line="240" w:lineRule="auto"/>
        <w:ind w:left="360" w:firstLine="426"/>
        <w:contextualSpacing/>
        <w:jc w:val="both"/>
        <w:rPr>
          <w:rFonts w:ascii="Times New Roman" w:hAnsi="Times New Roman" w:cs="Times New Roman"/>
          <w:color w:val="002060"/>
        </w:rPr>
      </w:pPr>
      <w:r w:rsidRPr="00B10130">
        <w:rPr>
          <w:rFonts w:ascii="Times New Roman" w:hAnsi="Times New Roman" w:cs="Times New Roman"/>
          <w:color w:val="002060"/>
        </w:rPr>
        <w:t xml:space="preserve">Стяжание Сердца - уровня Совершенного Сердца каждого 16-ного ракурса </w:t>
      </w:r>
      <w:proofErr w:type="spellStart"/>
      <w:r w:rsidRPr="00B10130">
        <w:rPr>
          <w:rFonts w:ascii="Times New Roman" w:hAnsi="Times New Roman" w:cs="Times New Roman"/>
          <w:color w:val="002060"/>
        </w:rPr>
        <w:t>Антропности</w:t>
      </w:r>
      <w:proofErr w:type="spellEnd"/>
      <w:r w:rsidRPr="00B10130">
        <w:rPr>
          <w:rFonts w:ascii="Times New Roman" w:hAnsi="Times New Roman" w:cs="Times New Roman"/>
          <w:color w:val="002060"/>
        </w:rPr>
        <w:t xml:space="preserve"> горизонта текущего синтеза ИВО</w:t>
      </w:r>
    </w:p>
    <w:p w14:paraId="1A18126C" w14:textId="77777777" w:rsidR="00B10130" w:rsidRPr="00B10130" w:rsidRDefault="00B10130" w:rsidP="00B10130">
      <w:pPr>
        <w:numPr>
          <w:ilvl w:val="0"/>
          <w:numId w:val="4"/>
        </w:numPr>
        <w:spacing w:after="0" w:line="240" w:lineRule="auto"/>
        <w:ind w:left="360" w:firstLine="426"/>
        <w:contextualSpacing/>
        <w:jc w:val="both"/>
        <w:rPr>
          <w:rFonts w:ascii="Times New Roman" w:hAnsi="Times New Roman" w:cs="Times New Roman"/>
          <w:color w:val="002060"/>
        </w:rPr>
      </w:pPr>
      <w:r w:rsidRPr="00B10130">
        <w:rPr>
          <w:rFonts w:ascii="Times New Roman" w:hAnsi="Times New Roman" w:cs="Times New Roman"/>
          <w:color w:val="002060"/>
        </w:rPr>
        <w:t xml:space="preserve">Темы устоявшейся реализации: ИВДИВО ИВО (решением ИВАС КХ и </w:t>
      </w:r>
      <w:proofErr w:type="spellStart"/>
      <w:r w:rsidRPr="00B10130">
        <w:rPr>
          <w:rFonts w:ascii="Times New Roman" w:hAnsi="Times New Roman" w:cs="Times New Roman"/>
          <w:color w:val="002060"/>
        </w:rPr>
        <w:t>ВлСи</w:t>
      </w:r>
      <w:proofErr w:type="spellEnd"/>
      <w:r w:rsidRPr="00B10130">
        <w:rPr>
          <w:rFonts w:ascii="Times New Roman" w:hAnsi="Times New Roman" w:cs="Times New Roman"/>
          <w:color w:val="002060"/>
        </w:rPr>
        <w:t>): Красота ИВО. Искусство Отец-Человек-Субъекта Изначально Вышестоящего Отца</w:t>
      </w:r>
    </w:p>
    <w:p w14:paraId="28876957" w14:textId="77777777" w:rsidR="00B10130" w:rsidRPr="00B10130" w:rsidRDefault="00B10130" w:rsidP="00B10130">
      <w:pPr>
        <w:numPr>
          <w:ilvl w:val="0"/>
          <w:numId w:val="4"/>
        </w:numPr>
        <w:spacing w:after="0" w:line="240" w:lineRule="auto"/>
        <w:ind w:left="360" w:firstLine="426"/>
        <w:contextualSpacing/>
        <w:jc w:val="both"/>
        <w:rPr>
          <w:rFonts w:ascii="Times New Roman" w:hAnsi="Times New Roman" w:cs="Times New Roman"/>
          <w:color w:val="002060"/>
        </w:rPr>
      </w:pPr>
      <w:r w:rsidRPr="00B10130">
        <w:rPr>
          <w:rFonts w:ascii="Times New Roman" w:hAnsi="Times New Roman" w:cs="Times New Roman"/>
          <w:color w:val="002060"/>
        </w:rPr>
        <w:t>Семь Планов Синтеза ИВО семи Частей горизонта текущего синтеза ИВО</w:t>
      </w:r>
    </w:p>
    <w:p w14:paraId="6DE0F99B" w14:textId="77777777" w:rsidR="00B10130" w:rsidRPr="00B10130" w:rsidRDefault="00B10130" w:rsidP="00B10130">
      <w:pPr>
        <w:numPr>
          <w:ilvl w:val="0"/>
          <w:numId w:val="4"/>
        </w:numPr>
        <w:spacing w:after="0" w:line="240" w:lineRule="auto"/>
        <w:ind w:left="360" w:firstLine="426"/>
        <w:contextualSpacing/>
        <w:jc w:val="both"/>
        <w:rPr>
          <w:rFonts w:ascii="Times New Roman" w:hAnsi="Times New Roman" w:cs="Times New Roman"/>
          <w:b/>
          <w:color w:val="002060"/>
        </w:rPr>
      </w:pPr>
      <w:r w:rsidRPr="00B10130">
        <w:rPr>
          <w:rFonts w:ascii="Times New Roman" w:hAnsi="Times New Roman" w:cs="Times New Roman"/>
          <w:color w:val="002060"/>
        </w:rPr>
        <w:t xml:space="preserve">Шесть книг </w:t>
      </w:r>
      <w:proofErr w:type="spellStart"/>
      <w:r w:rsidRPr="00B10130">
        <w:rPr>
          <w:rFonts w:ascii="Times New Roman" w:hAnsi="Times New Roman" w:cs="Times New Roman"/>
          <w:color w:val="002060"/>
        </w:rPr>
        <w:t>ивдивной</w:t>
      </w:r>
      <w:proofErr w:type="spellEnd"/>
      <w:r w:rsidRPr="00B10130">
        <w:rPr>
          <w:rFonts w:ascii="Times New Roman" w:hAnsi="Times New Roman" w:cs="Times New Roman"/>
          <w:color w:val="002060"/>
        </w:rPr>
        <w:t xml:space="preserve"> жизни Человека, Компетентного, Полномочного и Реализованного в Архетипе ИВДИВО</w:t>
      </w:r>
    </w:p>
    <w:p w14:paraId="6AD4A8B1" w14:textId="77777777" w:rsidR="00B10130" w:rsidRPr="00B10130" w:rsidRDefault="00B10130" w:rsidP="00B10130">
      <w:pPr>
        <w:numPr>
          <w:ilvl w:val="0"/>
          <w:numId w:val="4"/>
        </w:numPr>
        <w:spacing w:after="0" w:line="240" w:lineRule="auto"/>
        <w:ind w:left="360" w:firstLine="426"/>
        <w:contextualSpacing/>
        <w:jc w:val="both"/>
        <w:rPr>
          <w:rFonts w:ascii="Times New Roman" w:hAnsi="Times New Roman" w:cs="Times New Roman"/>
          <w:b/>
          <w:color w:val="002060"/>
        </w:rPr>
      </w:pPr>
      <w:r w:rsidRPr="00B10130">
        <w:rPr>
          <w:rFonts w:ascii="Times New Roman" w:hAnsi="Times New Roman" w:cs="Times New Roman"/>
          <w:color w:val="002060"/>
        </w:rPr>
        <w:t>Лично-ориентированный синтез Большого Космоса Позиции Наблюдателя и Антропного принципа</w:t>
      </w:r>
    </w:p>
    <w:p w14:paraId="7B587207" w14:textId="77777777" w:rsidR="00B10130" w:rsidRPr="00B10130" w:rsidRDefault="00B10130" w:rsidP="00B10130">
      <w:pPr>
        <w:numPr>
          <w:ilvl w:val="0"/>
          <w:numId w:val="4"/>
        </w:numPr>
        <w:spacing w:after="0" w:line="240" w:lineRule="auto"/>
        <w:ind w:left="360" w:firstLine="426"/>
        <w:contextualSpacing/>
        <w:jc w:val="both"/>
        <w:rPr>
          <w:rFonts w:ascii="Times New Roman" w:hAnsi="Times New Roman" w:cs="Times New Roman"/>
          <w:color w:val="002060"/>
        </w:rPr>
      </w:pPr>
      <w:r w:rsidRPr="00B10130">
        <w:rPr>
          <w:rFonts w:ascii="Times New Roman" w:eastAsia="Calibri" w:hAnsi="Times New Roman" w:cs="Times New Roman"/>
          <w:color w:val="002060"/>
        </w:rPr>
        <w:t>Наделение шестнадцатью компетенциями 12 горизонта: третьи ИВДИВО-</w:t>
      </w:r>
      <w:proofErr w:type="spellStart"/>
      <w:r w:rsidRPr="00B10130">
        <w:rPr>
          <w:rFonts w:ascii="Times New Roman" w:eastAsia="Calibri" w:hAnsi="Times New Roman" w:cs="Times New Roman"/>
          <w:color w:val="002060"/>
        </w:rPr>
        <w:t>Синтезности</w:t>
      </w:r>
      <w:proofErr w:type="spellEnd"/>
      <w:r w:rsidRPr="00B10130">
        <w:rPr>
          <w:rFonts w:ascii="Times New Roman" w:hAnsi="Times New Roman" w:cs="Times New Roman"/>
          <w:color w:val="002060"/>
        </w:rPr>
        <w:t>/Умения Синтеза</w:t>
      </w:r>
      <w:r w:rsidRPr="00B10130">
        <w:rPr>
          <w:rFonts w:ascii="Times New Roman" w:eastAsia="Calibri" w:hAnsi="Times New Roman" w:cs="Times New Roman"/>
          <w:color w:val="002060"/>
        </w:rPr>
        <w:t xml:space="preserve"> Изначально Вышестоящего Отца</w:t>
      </w:r>
    </w:p>
    <w:p w14:paraId="0B1B6DC2" w14:textId="77777777" w:rsidR="00B10130" w:rsidRPr="00B10130" w:rsidRDefault="00B10130" w:rsidP="00B10130">
      <w:pPr>
        <w:numPr>
          <w:ilvl w:val="0"/>
          <w:numId w:val="4"/>
        </w:numPr>
        <w:spacing w:after="0" w:line="240" w:lineRule="auto"/>
        <w:ind w:left="360" w:firstLine="426"/>
        <w:contextualSpacing/>
        <w:jc w:val="both"/>
        <w:rPr>
          <w:rFonts w:ascii="Times New Roman" w:hAnsi="Times New Roman" w:cs="Times New Roman"/>
          <w:color w:val="002060"/>
        </w:rPr>
      </w:pPr>
      <w:r w:rsidRPr="00B10130">
        <w:rPr>
          <w:rFonts w:ascii="Times New Roman" w:eastAsia="Calibri" w:hAnsi="Times New Roman" w:cs="Times New Roman"/>
          <w:b/>
          <w:color w:val="FF0000"/>
        </w:rPr>
        <w:t>Наделение двумя галактическими полномочиями: Аватар ИВДИВО и Отец ИВДИВО</w:t>
      </w:r>
    </w:p>
    <w:p w14:paraId="364E5EA7" w14:textId="77777777" w:rsidR="00B10130" w:rsidRPr="00B10130" w:rsidRDefault="00B10130" w:rsidP="00B10130">
      <w:pPr>
        <w:pStyle w:val="a9"/>
        <w:spacing w:after="0" w:line="240" w:lineRule="auto"/>
        <w:ind w:left="1040" w:right="-170" w:firstLine="426"/>
        <w:jc w:val="both"/>
        <w:rPr>
          <w:b/>
          <w:color w:val="FF0000"/>
          <w:szCs w:val="24"/>
        </w:rPr>
      </w:pPr>
    </w:p>
    <w:p w14:paraId="779208D4" w14:textId="77777777" w:rsidR="00B10130" w:rsidRPr="00B10130" w:rsidRDefault="00B10130" w:rsidP="00B10130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14:paraId="386996E4" w14:textId="77777777" w:rsidR="00B10130" w:rsidRPr="00B10130" w:rsidRDefault="00B10130" w:rsidP="00B10130">
      <w:pPr>
        <w:spacing w:after="0" w:line="240" w:lineRule="auto"/>
        <w:ind w:firstLine="426"/>
        <w:jc w:val="right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B10130">
        <w:rPr>
          <w:rFonts w:ascii="Times New Roman" w:eastAsia="Calibri" w:hAnsi="Times New Roman" w:cs="Times New Roman"/>
          <w:b/>
          <w:color w:val="FF0000"/>
          <w:sz w:val="24"/>
          <w:szCs w:val="24"/>
        </w:rPr>
        <w:lastRenderedPageBreak/>
        <w:t>Согласовано ИВАС КХ 08112024</w:t>
      </w:r>
    </w:p>
    <w:p w14:paraId="45CE75A1" w14:textId="77777777" w:rsidR="00B10130" w:rsidRPr="00B10130" w:rsidRDefault="00B10130" w:rsidP="00B10130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C83824C" w14:textId="77777777" w:rsidR="00B10130" w:rsidRPr="00B10130" w:rsidRDefault="00B10130" w:rsidP="00B10130">
      <w:pPr>
        <w:pStyle w:val="ab"/>
        <w:spacing w:line="276" w:lineRule="auto"/>
        <w:ind w:firstLine="426"/>
        <w:jc w:val="center"/>
        <w:rPr>
          <w:rFonts w:ascii="Times New Roman" w:hAnsi="Times New Roman" w:cs="Times New Roman"/>
          <w:b/>
        </w:rPr>
      </w:pPr>
      <w:r w:rsidRPr="00B10130">
        <w:rPr>
          <w:rFonts w:ascii="Times New Roman" w:hAnsi="Times New Roman" w:cs="Times New Roman"/>
          <w:b/>
        </w:rPr>
        <w:t>Краткое содержание (конспект)</w:t>
      </w:r>
    </w:p>
    <w:p w14:paraId="7C2A6B28" w14:textId="77777777" w:rsidR="00B10130" w:rsidRPr="00B10130" w:rsidRDefault="00B10130" w:rsidP="00B10130">
      <w:pPr>
        <w:spacing w:after="0"/>
        <w:ind w:firstLine="426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B10130">
        <w:rPr>
          <w:rFonts w:ascii="Times New Roman" w:hAnsi="Times New Roman" w:cs="Times New Roman"/>
          <w:b/>
          <w:i/>
          <w:color w:val="FF0000"/>
          <w:sz w:val="24"/>
          <w:szCs w:val="24"/>
        </w:rPr>
        <w:t>1 день 1 часть</w:t>
      </w:r>
    </w:p>
    <w:p w14:paraId="025DDDAA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00.00</w:t>
      </w:r>
    </w:p>
    <w:p w14:paraId="660D673F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Вхождение </w:t>
      </w:r>
    </w:p>
    <w:p w14:paraId="2B3EC756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Входим в подготовку к экзаменам 3го курса Синтеза ИВО.</w:t>
      </w:r>
    </w:p>
    <w:p w14:paraId="22720ADB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Перестраиваемся на Ипостась как таковую.</w:t>
      </w:r>
    </w:p>
    <w:p w14:paraId="0C173A85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Об изменениях преображениях и перестройке ИВДИВО. Объявления 1го ноября 2024 г. </w:t>
      </w:r>
    </w:p>
    <w:p w14:paraId="722CB450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Итоги взаимодействия с 5ю Изначально Вышестоящими Отцами. </w:t>
      </w:r>
    </w:p>
    <w:p w14:paraId="380E6383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Разворачиваемся новыми преображениями. Продолжаем осваивать 16 космосом</w:t>
      </w:r>
    </w:p>
    <w:p w14:paraId="1B0C7B93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О 16рице реализаций.</w:t>
      </w:r>
    </w:p>
    <w:p w14:paraId="48ED67DB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Если мы выросли в реализациях, мы в них не путаемся.</w:t>
      </w:r>
    </w:p>
    <w:p w14:paraId="56B611E7" w14:textId="77777777" w:rsidR="00B10130" w:rsidRPr="00B10130" w:rsidRDefault="00B10130" w:rsidP="00B10130">
      <w:pPr>
        <w:tabs>
          <w:tab w:val="left" w:pos="58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16 Высший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Суперизвечный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космос – Отец</w:t>
      </w:r>
    </w:p>
    <w:p w14:paraId="21D9A07D" w14:textId="77777777" w:rsidR="00B10130" w:rsidRPr="00B10130" w:rsidRDefault="00B10130" w:rsidP="00B10130">
      <w:pPr>
        <w:tabs>
          <w:tab w:val="left" w:pos="58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15 Высший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Всеизвечный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космос – Аватар</w:t>
      </w:r>
    </w:p>
    <w:p w14:paraId="34EE9F85" w14:textId="77777777" w:rsidR="00B10130" w:rsidRPr="00B10130" w:rsidRDefault="00B10130" w:rsidP="00B10130">
      <w:pPr>
        <w:tabs>
          <w:tab w:val="left" w:pos="58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14 Высший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Октоизвечный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космос – Владыка</w:t>
      </w:r>
    </w:p>
    <w:p w14:paraId="416A8F6D" w14:textId="77777777" w:rsidR="00B10130" w:rsidRPr="00B10130" w:rsidRDefault="00B10130" w:rsidP="00B10130">
      <w:pPr>
        <w:tabs>
          <w:tab w:val="left" w:pos="58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13 Высший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Метаизвечный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космос – Учитель </w:t>
      </w:r>
    </w:p>
    <w:p w14:paraId="300D27D5" w14:textId="77777777" w:rsidR="00B10130" w:rsidRPr="00B10130" w:rsidRDefault="00B10130" w:rsidP="00B10130">
      <w:pPr>
        <w:tabs>
          <w:tab w:val="left" w:pos="58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12 Высший Извечный космос – Ипостась</w:t>
      </w:r>
    </w:p>
    <w:p w14:paraId="03BDEB0D" w14:textId="77777777" w:rsidR="00B10130" w:rsidRPr="00B10130" w:rsidRDefault="00B10130" w:rsidP="00B10130">
      <w:pPr>
        <w:tabs>
          <w:tab w:val="left" w:pos="58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11 Высший Всеединый космос – Служащий</w:t>
      </w:r>
    </w:p>
    <w:p w14:paraId="27EF0EF1" w14:textId="77777777" w:rsidR="00B10130" w:rsidRPr="00B10130" w:rsidRDefault="00B10130" w:rsidP="00B10130">
      <w:pPr>
        <w:tabs>
          <w:tab w:val="left" w:pos="58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10 Высший Октавный космос – Посвящённый</w:t>
      </w:r>
    </w:p>
    <w:p w14:paraId="191CF664" w14:textId="77777777" w:rsidR="00B10130" w:rsidRPr="00B10130" w:rsidRDefault="00B10130" w:rsidP="00B101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</w:pPr>
      <w:r w:rsidRPr="00B10130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09.Высшая Мг – Изначальный (Высшие Части)</w:t>
      </w:r>
    </w:p>
    <w:p w14:paraId="07250EB5" w14:textId="77777777" w:rsidR="00B10130" w:rsidRPr="00B10130" w:rsidRDefault="00B10130" w:rsidP="00B101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</w:pPr>
      <w:r w:rsidRPr="00B10130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08.Суперизвечный космос – Христос (нормальные части)</w:t>
      </w:r>
    </w:p>
    <w:p w14:paraId="33B1E7F5" w14:textId="77777777" w:rsidR="00B10130" w:rsidRPr="00B10130" w:rsidRDefault="00B10130" w:rsidP="00B101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</w:pPr>
      <w:r w:rsidRPr="00B10130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07.Всеизвечный космос – </w:t>
      </w:r>
      <w:proofErr w:type="spellStart"/>
      <w:r w:rsidRPr="00B10130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Майтрейя</w:t>
      </w:r>
      <w:proofErr w:type="spellEnd"/>
    </w:p>
    <w:p w14:paraId="4B1C704E" w14:textId="77777777" w:rsidR="00B10130" w:rsidRPr="00B10130" w:rsidRDefault="00B10130" w:rsidP="00B101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</w:pPr>
      <w:r w:rsidRPr="00B10130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06.Октоизвечный космос – Будда</w:t>
      </w:r>
    </w:p>
    <w:p w14:paraId="1D0D330F" w14:textId="77777777" w:rsidR="00B10130" w:rsidRPr="00B10130" w:rsidRDefault="00B10130" w:rsidP="00B101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</w:pPr>
      <w:r w:rsidRPr="00B10130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05. </w:t>
      </w:r>
      <w:proofErr w:type="spellStart"/>
      <w:r w:rsidRPr="00B10130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Метаизвечныйкосмос</w:t>
      </w:r>
      <w:proofErr w:type="spellEnd"/>
      <w:r w:rsidRPr="00B10130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– Ману</w:t>
      </w:r>
    </w:p>
    <w:p w14:paraId="1E6C8E4F" w14:textId="77777777" w:rsidR="00B10130" w:rsidRPr="00B10130" w:rsidRDefault="00B10130" w:rsidP="00B101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</w:pPr>
      <w:r w:rsidRPr="00B10130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04.Извечный космос – Творец</w:t>
      </w:r>
    </w:p>
    <w:p w14:paraId="459C2798" w14:textId="77777777" w:rsidR="00B10130" w:rsidRPr="00B10130" w:rsidRDefault="00B10130" w:rsidP="00B101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</w:pPr>
      <w:r w:rsidRPr="00B10130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03.Всеединый космос – Теург</w:t>
      </w:r>
    </w:p>
    <w:p w14:paraId="12A7C338" w14:textId="77777777" w:rsidR="00B10130" w:rsidRPr="00B10130" w:rsidRDefault="00B10130" w:rsidP="00B101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</w:pPr>
      <w:r w:rsidRPr="00B10130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02.Октавный космос -Аспект</w:t>
      </w:r>
    </w:p>
    <w:p w14:paraId="48F8FC62" w14:textId="77777777" w:rsidR="00B10130" w:rsidRPr="00B10130" w:rsidRDefault="00B10130" w:rsidP="00B101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</w:pPr>
      <w:r w:rsidRPr="00B10130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01.Мг космос - Человек</w:t>
      </w:r>
    </w:p>
    <w:p w14:paraId="12F7088E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Человек по-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человечески  владеет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терминологией Жизни.</w:t>
      </w:r>
    </w:p>
    <w:p w14:paraId="2A0FF7F8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Посвященный видит новую парадигму, концепт реализации.</w:t>
      </w:r>
    </w:p>
    <w:p w14:paraId="41A8AA67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После встречи с пятью Изначально Вышестоящими Отцами мы перестроились на реализации в видах космоса.</w:t>
      </w:r>
    </w:p>
    <w:p w14:paraId="7E9E0BEE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proofErr w:type="gramStart"/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  переосмыслить</w:t>
      </w:r>
      <w:proofErr w:type="gramEnd"/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предыдущие реализации </w:t>
      </w:r>
    </w:p>
    <w:p w14:paraId="103C937D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Пойдём  из</w:t>
      </w:r>
      <w:proofErr w:type="gramEnd"/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общего в частное </w:t>
      </w:r>
      <w:r w:rsidRPr="00B10130">
        <w:rPr>
          <w:rFonts w:ascii="Times New Roman" w:hAnsi="Times New Roman" w:cs="Times New Roman"/>
          <w:sz w:val="24"/>
          <w:szCs w:val="24"/>
        </w:rPr>
        <w:t xml:space="preserve">в погруженности в 44 Синтез, чтобы взять новь Синтеза. </w:t>
      </w:r>
    </w:p>
    <w:p w14:paraId="7EF2D6C8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С 9го космоса входим в Высшие космоса.</w:t>
      </w:r>
    </w:p>
    <w:p w14:paraId="4526B596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12 - Высший Извечный космос, выражение 12го космоса. Это другой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взгляд  на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Ипостась.</w:t>
      </w:r>
    </w:p>
    <w:p w14:paraId="791109F0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>Внутренне начинаем твориться в новом выражении Ипостасной субъектности.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B74336" w14:textId="77777777" w:rsidR="00B10130" w:rsidRPr="00B10130" w:rsidRDefault="00B10130" w:rsidP="00B10130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B10130">
        <w:rPr>
          <w:szCs w:val="24"/>
        </w:rPr>
        <w:t xml:space="preserve">Синтез не </w:t>
      </w:r>
      <w:proofErr w:type="gramStart"/>
      <w:r w:rsidRPr="00B10130">
        <w:rPr>
          <w:szCs w:val="24"/>
        </w:rPr>
        <w:t>всегда  предполагает</w:t>
      </w:r>
      <w:proofErr w:type="gramEnd"/>
      <w:r w:rsidRPr="00B10130">
        <w:rPr>
          <w:szCs w:val="24"/>
        </w:rPr>
        <w:t xml:space="preserve"> различения.</w:t>
      </w:r>
    </w:p>
    <w:p w14:paraId="1A9A2E62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Привыкли мыслить 4рично, 8рично, </w:t>
      </w:r>
      <w:r w:rsidRPr="00B10130">
        <w:rPr>
          <w:rFonts w:ascii="Times New Roman" w:hAnsi="Times New Roman" w:cs="Times New Roman"/>
          <w:b/>
          <w:sz w:val="24"/>
          <w:szCs w:val="24"/>
        </w:rPr>
        <w:t>должны перестроиться на 16 и 32ричность развития</w:t>
      </w:r>
      <w:r w:rsidRPr="00B10130">
        <w:rPr>
          <w:rFonts w:ascii="Times New Roman" w:hAnsi="Times New Roman" w:cs="Times New Roman"/>
          <w:sz w:val="24"/>
          <w:szCs w:val="24"/>
        </w:rPr>
        <w:t xml:space="preserve">, постепенно расти в 64ричность. </w:t>
      </w:r>
      <w:r w:rsidRPr="00B10130">
        <w:rPr>
          <w:rFonts w:ascii="Times New Roman" w:hAnsi="Times New Roman" w:cs="Times New Roman"/>
          <w:b/>
          <w:sz w:val="24"/>
          <w:szCs w:val="24"/>
        </w:rPr>
        <w:t>Осмыслить Красоту по-новому в синтезе с Умом.</w:t>
      </w:r>
    </w:p>
    <w:p w14:paraId="27F22F2F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00.17</w:t>
      </w:r>
      <w:r w:rsidRPr="00B10130">
        <w:rPr>
          <w:rFonts w:ascii="Times New Roman" w:hAnsi="Times New Roman" w:cs="Times New Roman"/>
          <w:sz w:val="24"/>
          <w:szCs w:val="24"/>
        </w:rPr>
        <w:t xml:space="preserve"> Ум, как управление материи, относительно недавно стал 44м. Материя в ИВДИВО перестраивается. Ипостась больше погружен вовнутрь, Служащий более вовне. Управление материей в т.ч. техникой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- это внешнее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. А внутренне, что должно наступить ракурсом Ипостаси и управления в целом? </w:t>
      </w:r>
    </w:p>
    <w:p w14:paraId="1108DFCA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00.21</w:t>
      </w:r>
      <w:r w:rsidRPr="00B10130">
        <w:rPr>
          <w:rFonts w:ascii="Times New Roman" w:hAnsi="Times New Roman" w:cs="Times New Roman"/>
          <w:sz w:val="24"/>
          <w:szCs w:val="24"/>
        </w:rPr>
        <w:t xml:space="preserve"> Субъядерное,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огнеобразное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управление материи. Видеть управление, внутренне структуру, иерархию, цельность. Минимально должны появиться в Теле Ипостаси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огнеобразы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12го вида космоса. И части будут синтезироваться другого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огнеобразного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состава.</w:t>
      </w:r>
    </w:p>
    <w:p w14:paraId="1C7E0753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00.24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Рекомендация: настройтесь в целях на 44 </w:t>
      </w:r>
      <w:proofErr w:type="gramStart"/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>Синтез,  чтобы</w:t>
      </w:r>
      <w:proofErr w:type="gramEnd"/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преобразить </w:t>
      </w:r>
      <w:proofErr w:type="spellStart"/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>субъядерность</w:t>
      </w:r>
      <w:proofErr w:type="spellEnd"/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и </w:t>
      </w:r>
      <w:proofErr w:type="spellStart"/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>синтезначала</w:t>
      </w:r>
      <w:proofErr w:type="spellEnd"/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>, которые составляют материю части Ум.</w:t>
      </w:r>
      <w:r w:rsidRPr="00B10130">
        <w:rPr>
          <w:rFonts w:ascii="Times New Roman" w:hAnsi="Times New Roman" w:cs="Times New Roman"/>
          <w:sz w:val="24"/>
          <w:szCs w:val="24"/>
        </w:rPr>
        <w:t xml:space="preserve">  Это управление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Субъядерности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как внутренней материи.  </w:t>
      </w:r>
    </w:p>
    <w:p w14:paraId="29EBC4CF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00.26</w:t>
      </w:r>
      <w:r w:rsidRPr="00B10130">
        <w:rPr>
          <w:rFonts w:ascii="Times New Roman" w:hAnsi="Times New Roman" w:cs="Times New Roman"/>
          <w:sz w:val="24"/>
          <w:szCs w:val="24"/>
        </w:rPr>
        <w:t xml:space="preserve"> 12й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оогнеобраз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- Континуум. Перестройка на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континуумность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. Перестройка на ОМ. Перестройка на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Омику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. Это - начать распознавать, видеть выражение огня,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огнеобразов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субъядерности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4EA01E1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00.28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  <w:r w:rsidRPr="00B10130">
        <w:rPr>
          <w:rFonts w:ascii="Times New Roman" w:hAnsi="Times New Roman" w:cs="Times New Roman"/>
          <w:b/>
          <w:sz w:val="24"/>
          <w:szCs w:val="24"/>
        </w:rPr>
        <w:t xml:space="preserve">Оперирование 16рицей </w:t>
      </w:r>
      <w:proofErr w:type="spellStart"/>
      <w:r w:rsidRPr="00B10130">
        <w:rPr>
          <w:rFonts w:ascii="Times New Roman" w:hAnsi="Times New Roman" w:cs="Times New Roman"/>
          <w:b/>
          <w:sz w:val="24"/>
          <w:szCs w:val="24"/>
        </w:rPr>
        <w:t>огнеобразов</w:t>
      </w:r>
      <w:proofErr w:type="spellEnd"/>
      <w:r w:rsidRPr="00B10130">
        <w:rPr>
          <w:rFonts w:ascii="Times New Roman" w:hAnsi="Times New Roman" w:cs="Times New Roman"/>
          <w:b/>
          <w:sz w:val="24"/>
          <w:szCs w:val="24"/>
        </w:rPr>
        <w:t xml:space="preserve"> в видах огней </w:t>
      </w:r>
      <w:proofErr w:type="gramStart"/>
      <w:r w:rsidRPr="00B10130">
        <w:rPr>
          <w:rFonts w:ascii="Times New Roman" w:hAnsi="Times New Roman" w:cs="Times New Roman"/>
          <w:b/>
          <w:sz w:val="24"/>
          <w:szCs w:val="24"/>
        </w:rPr>
        <w:t>-это</w:t>
      </w:r>
      <w:proofErr w:type="gramEnd"/>
      <w:r w:rsidRPr="00B10130">
        <w:rPr>
          <w:rFonts w:ascii="Times New Roman" w:hAnsi="Times New Roman" w:cs="Times New Roman"/>
          <w:b/>
          <w:sz w:val="24"/>
          <w:szCs w:val="24"/>
        </w:rPr>
        <w:t xml:space="preserve"> задача Ума.</w:t>
      </w:r>
      <w:r w:rsidRPr="00B10130">
        <w:rPr>
          <w:rFonts w:ascii="Times New Roman" w:hAnsi="Times New Roman" w:cs="Times New Roman"/>
          <w:sz w:val="24"/>
          <w:szCs w:val="24"/>
        </w:rPr>
        <w:t xml:space="preserve"> Ипостась этим занимается. Когда видим Красоту вовне, то это глубокая внутренняя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огнеобразная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субъядерность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>.</w:t>
      </w:r>
    </w:p>
    <w:p w14:paraId="3056F5EC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К 44у Синтезу становимся Умными Ипостасями. </w:t>
      </w:r>
    </w:p>
    <w:p w14:paraId="132528C4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00.30</w:t>
      </w:r>
      <w:r w:rsidRPr="00B10130">
        <w:rPr>
          <w:rFonts w:ascii="Times New Roman" w:hAnsi="Times New Roman" w:cs="Times New Roman"/>
          <w:sz w:val="24"/>
          <w:szCs w:val="24"/>
        </w:rPr>
        <w:t xml:space="preserve"> Результат любого управления всегда — развитие, масштабирование вас.</w:t>
      </w:r>
    </w:p>
    <w:p w14:paraId="1399AC5D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00.36</w:t>
      </w:r>
      <w:r w:rsidRPr="00B10130">
        <w:rPr>
          <w:rFonts w:ascii="Times New Roman" w:hAnsi="Times New Roman" w:cs="Times New Roman"/>
          <w:sz w:val="24"/>
          <w:szCs w:val="24"/>
        </w:rPr>
        <w:t xml:space="preserve"> Внутренний взгляд на управление, который организует Ум. Шёл процесс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пересинтезирования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, реорганизации дел. Две недели шёл процесс. При этом мы видим «верхушку» космоса. Чем глубже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Ипостасность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, тем глубже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пересинтезирование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происходит.</w:t>
      </w:r>
    </w:p>
    <w:p w14:paraId="0976385E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Вернёмся к управлению</w:t>
      </w:r>
    </w:p>
    <w:p w14:paraId="175D13B1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00.39</w:t>
      </w:r>
      <w:r w:rsidRPr="00B10130">
        <w:rPr>
          <w:rFonts w:ascii="Times New Roman" w:hAnsi="Times New Roman" w:cs="Times New Roman"/>
          <w:sz w:val="24"/>
          <w:szCs w:val="24"/>
        </w:rPr>
        <w:t xml:space="preserve"> В ИВДИВО важная перестройка </w:t>
      </w:r>
    </w:p>
    <w:p w14:paraId="68C920D9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-преображение видов космоса</w:t>
      </w:r>
    </w:p>
    <w:p w14:paraId="06FE23D7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-перестройка на реальности</w:t>
      </w:r>
    </w:p>
    <w:p w14:paraId="5EB19E02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Ум любит устраивать провокации и проверки через Красоту поступков, образов.</w:t>
      </w:r>
    </w:p>
    <w:p w14:paraId="5F07A7B0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О скорости и живности Ума.</w:t>
      </w:r>
    </w:p>
    <w:p w14:paraId="43B8F988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>Пример: О</w:t>
      </w:r>
      <w:r w:rsidRPr="00B10130">
        <w:rPr>
          <w:rFonts w:ascii="Times New Roman" w:hAnsi="Times New Roman" w:cs="Times New Roman"/>
          <w:sz w:val="24"/>
          <w:szCs w:val="24"/>
        </w:rPr>
        <w:t xml:space="preserve">собенности в развитии отражаются на внешнем виде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человека  и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скорости его действия.</w:t>
      </w:r>
    </w:p>
    <w:p w14:paraId="2A49B425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00.44</w:t>
      </w:r>
      <w:r w:rsidRPr="00B10130">
        <w:rPr>
          <w:rFonts w:ascii="Times New Roman" w:hAnsi="Times New Roman" w:cs="Times New Roman"/>
          <w:sz w:val="24"/>
          <w:szCs w:val="24"/>
        </w:rPr>
        <w:t xml:space="preserve"> Острый Ум действует на высоких скоростях. </w:t>
      </w:r>
    </w:p>
    <w:p w14:paraId="6890ABD5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>Пример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Штрлица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о скорости оперирования Умом разведчика.</w:t>
      </w:r>
    </w:p>
    <w:p w14:paraId="111CF3A8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Внутреннее оперирование, управление на повышенных скоростях. </w:t>
      </w:r>
    </w:p>
    <w:p w14:paraId="1EBC2F60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Сегодня задача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 xml:space="preserve">разработаться:  </w:t>
      </w:r>
      <w:r w:rsidRPr="00B10130">
        <w:rPr>
          <w:rFonts w:ascii="Times New Roman" w:hAnsi="Times New Roman" w:cs="Times New Roman"/>
          <w:b/>
          <w:sz w:val="24"/>
          <w:szCs w:val="24"/>
        </w:rPr>
        <w:t>что</w:t>
      </w:r>
      <w:proofErr w:type="gramEnd"/>
      <w:r w:rsidRPr="00B10130">
        <w:rPr>
          <w:rFonts w:ascii="Times New Roman" w:hAnsi="Times New Roman" w:cs="Times New Roman"/>
          <w:b/>
          <w:sz w:val="24"/>
          <w:szCs w:val="24"/>
        </w:rPr>
        <w:t xml:space="preserve"> такое Ум.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724A52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00.46</w:t>
      </w:r>
      <w:r w:rsidRPr="00B10130">
        <w:rPr>
          <w:rFonts w:ascii="Times New Roman" w:hAnsi="Times New Roman" w:cs="Times New Roman"/>
          <w:sz w:val="24"/>
          <w:szCs w:val="24"/>
        </w:rPr>
        <w:t xml:space="preserve"> Началась перестройка материи на реальности, когда Ум связывает углубляет связи огня и материи, вникает, разрабатывает дальше. Внутри огонь оформляется частями. Была одна часть - одна реальность была первичная стыковка.</w:t>
      </w:r>
    </w:p>
    <w:p w14:paraId="1F99FA77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Далее пошли в выражение архетипами. Ответ 5ти ИВ Отцов, что для космоса мы недостаточно умны (думаем планетарно), т.к. начали абстрагироваться от реальности. По итогам этого, мы стали переключаться на количество реальностей в видах космоса.</w:t>
      </w:r>
    </w:p>
    <w:p w14:paraId="712A766D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Мы пойдём дальше практиками на отстройку частей в видах космоса. И наступит оперирование реальное, тогда это реальное Творение.</w:t>
      </w:r>
    </w:p>
    <w:p w14:paraId="050E3394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00.51</w:t>
      </w:r>
      <w:r w:rsidRPr="00B10130">
        <w:rPr>
          <w:rFonts w:ascii="Times New Roman" w:hAnsi="Times New Roman" w:cs="Times New Roman"/>
          <w:sz w:val="24"/>
          <w:szCs w:val="24"/>
        </w:rPr>
        <w:t xml:space="preserve"> При всей Огненности Ипостаси мы сегодня будем заниматься </w:t>
      </w:r>
      <w:proofErr w:type="spellStart"/>
      <w:proofErr w:type="gramStart"/>
      <w:r w:rsidRPr="00B10130">
        <w:rPr>
          <w:rFonts w:ascii="Times New Roman" w:hAnsi="Times New Roman" w:cs="Times New Roman"/>
          <w:sz w:val="24"/>
          <w:szCs w:val="24"/>
        </w:rPr>
        <w:t>пересинтезированием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 Ума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на управление новой материей новыми возможностями управления.</w:t>
      </w:r>
    </w:p>
    <w:p w14:paraId="0CDD7189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00.53</w:t>
      </w:r>
      <w:r w:rsidRPr="00B10130">
        <w:rPr>
          <w:rFonts w:ascii="Times New Roman" w:hAnsi="Times New Roman" w:cs="Times New Roman"/>
          <w:sz w:val="24"/>
          <w:szCs w:val="24"/>
        </w:rPr>
        <w:t xml:space="preserve"> Ипостась - ракурс Империи, ракурс Креста (Х) как Человек, Путь, ОМ.  Как эти два начала синтезируются в нас? Минимально Человек начинается с Чаши.</w:t>
      </w:r>
    </w:p>
    <w:p w14:paraId="26595429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00.56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  <w:r w:rsidRPr="00B10130">
        <w:rPr>
          <w:rFonts w:ascii="Times New Roman" w:hAnsi="Times New Roman" w:cs="Times New Roman"/>
          <w:b/>
          <w:sz w:val="24"/>
          <w:szCs w:val="24"/>
        </w:rPr>
        <w:t>О частях, их виды.</w:t>
      </w:r>
    </w:p>
    <w:p w14:paraId="4BFE75FF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См.   Рис. 1 фото с доски  </w:t>
      </w:r>
    </w:p>
    <w:p w14:paraId="7C018DF3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013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630082C" wp14:editId="5BB676BF">
            <wp:extent cx="6152515" cy="4613485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AFAD12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>Рис. 1</w:t>
      </w:r>
    </w:p>
    <w:p w14:paraId="088F66E1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06A8954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Высшие Мг части будем разрабатывать для человечества, т.к. мы вошли в Высшую Мг расу.</w:t>
      </w:r>
    </w:p>
    <w:p w14:paraId="122308DA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Если растём в Ипостась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-  это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соответствие части, это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огнеобразы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>, другой вид части 12го  космоса.</w:t>
      </w:r>
    </w:p>
    <w:p w14:paraId="6517428D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0130">
        <w:rPr>
          <w:rFonts w:ascii="Times New Roman" w:hAnsi="Times New Roman" w:cs="Times New Roman"/>
          <w:sz w:val="24"/>
          <w:szCs w:val="24"/>
        </w:rPr>
        <w:t>Пример :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тренировка двумя частями:  частью ИВАС Кут Хуми и ИВО.</w:t>
      </w:r>
    </w:p>
    <w:p w14:paraId="4860F8C5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>4 вида частей:</w:t>
      </w:r>
    </w:p>
    <w:p w14:paraId="4B34821F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Базовые </w:t>
      </w:r>
    </w:p>
    <w:p w14:paraId="3870AFF6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Совершенные</w:t>
      </w:r>
    </w:p>
    <w:p w14:paraId="561B3BE5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Высшие и </w:t>
      </w:r>
    </w:p>
    <w:p w14:paraId="6DD59DA0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Синтез</w:t>
      </w:r>
    </w:p>
    <w:p w14:paraId="370CF05F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См.   Рис. 2 фото с доски  </w:t>
      </w:r>
    </w:p>
    <w:p w14:paraId="066E4010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4E9C473B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1F65369" wp14:editId="61EA8456">
            <wp:extent cx="6152515" cy="4613485"/>
            <wp:effectExtent l="1905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657CB9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>Рис. 2</w:t>
      </w:r>
    </w:p>
    <w:p w14:paraId="3C6E9A53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7A23492D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01.06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  <w:r w:rsidRPr="00B10130">
        <w:rPr>
          <w:rFonts w:ascii="Times New Roman" w:hAnsi="Times New Roman" w:cs="Times New Roman"/>
          <w:b/>
          <w:sz w:val="24"/>
          <w:szCs w:val="24"/>
        </w:rPr>
        <w:t>О расчёт параметров в каждом виде космоса в частях.</w:t>
      </w:r>
    </w:p>
    <w:p w14:paraId="36BB3A2F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*12м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видом  космоса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растём в 12й курс Синтеза курс Внутреннего Учения. </w:t>
      </w:r>
    </w:p>
    <w:p w14:paraId="47B3FA36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E92BAFD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Табл. с цифрами (66 Синтез ИВО, Калининград, 10\2024)</w:t>
      </w:r>
    </w:p>
    <w:p w14:paraId="3E1C5FCA" w14:textId="77777777" w:rsidR="00B10130" w:rsidRPr="00B10130" w:rsidRDefault="00B10130" w:rsidP="00B10130">
      <w:pPr>
        <w:tabs>
          <w:tab w:val="left" w:pos="58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4584" w:type="dxa"/>
        <w:tblInd w:w="108" w:type="dxa"/>
        <w:tblLook w:val="04A0" w:firstRow="1" w:lastRow="0" w:firstColumn="1" w:lastColumn="0" w:noHBand="0" w:noVBand="1"/>
      </w:tblPr>
      <w:tblGrid>
        <w:gridCol w:w="440"/>
        <w:gridCol w:w="1635"/>
        <w:gridCol w:w="533"/>
        <w:gridCol w:w="1403"/>
        <w:gridCol w:w="835"/>
      </w:tblGrid>
      <w:tr w:rsidR="00B10130" w:rsidRPr="00B10130" w14:paraId="186CD07A" w14:textId="77777777" w:rsidTr="00B10130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3A717" w14:textId="77777777" w:rsidR="00B10130" w:rsidRPr="00B10130" w:rsidRDefault="00B10130" w:rsidP="00B10130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E0DF8" w14:textId="77777777" w:rsidR="00B10130" w:rsidRPr="00B10130" w:rsidRDefault="00B10130" w:rsidP="00B10130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</w:rPr>
            </w:pPr>
            <w:r w:rsidRPr="00B10130">
              <w:rPr>
                <w:rFonts w:eastAsia="Times New Roman"/>
                <w:b/>
                <w:bCs/>
                <w:color w:val="000000"/>
              </w:rPr>
              <w:t>33 552 384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AE386" w14:textId="77777777" w:rsidR="00B10130" w:rsidRPr="00B10130" w:rsidRDefault="00B10130" w:rsidP="00B10130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74C0B" w14:textId="77777777" w:rsidR="00B10130" w:rsidRPr="00B10130" w:rsidRDefault="00B10130" w:rsidP="00B10130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</w:rPr>
            </w:pPr>
            <w:r w:rsidRPr="00B10130">
              <w:rPr>
                <w:rFonts w:eastAsia="Times New Roman"/>
                <w:b/>
                <w:bCs/>
                <w:color w:val="000000"/>
              </w:rPr>
              <w:t>134 209 536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D1CF6" w14:textId="77777777" w:rsidR="00B10130" w:rsidRPr="00B10130" w:rsidRDefault="00B10130" w:rsidP="00B1013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b/>
                <w:color w:val="000000"/>
              </w:rPr>
              <w:t>сумма</w:t>
            </w:r>
          </w:p>
        </w:tc>
      </w:tr>
      <w:tr w:rsidR="00B10130" w:rsidRPr="00B10130" w14:paraId="1B55A1CF" w14:textId="77777777" w:rsidTr="00B10130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69A42" w14:textId="77777777" w:rsidR="00B10130" w:rsidRPr="00B10130" w:rsidRDefault="00B10130" w:rsidP="00B1013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К.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8A9D2" w14:textId="77777777" w:rsidR="00B10130" w:rsidRPr="00B10130" w:rsidRDefault="00B10130" w:rsidP="00B10130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B10130">
              <w:rPr>
                <w:rFonts w:eastAsia="Times New Roman"/>
                <w:color w:val="000000"/>
              </w:rPr>
              <w:t>архетипизаций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7C0F1" w14:textId="77777777" w:rsidR="00B10130" w:rsidRPr="00B10130" w:rsidRDefault="00B10130" w:rsidP="00B10130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1CDB7" w14:textId="77777777" w:rsidR="00B10130" w:rsidRPr="00B10130" w:rsidRDefault="00B10130" w:rsidP="00B1013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реальностей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DE277" w14:textId="77777777" w:rsidR="00B10130" w:rsidRPr="00B10130" w:rsidRDefault="00B10130" w:rsidP="00B10130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B10130" w:rsidRPr="00B10130" w14:paraId="6A72FA11" w14:textId="77777777" w:rsidTr="00B10130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2D4CFA" w14:textId="77777777" w:rsidR="00B10130" w:rsidRPr="00B10130" w:rsidRDefault="00B10130" w:rsidP="00B10130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16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EEF74D" w14:textId="77777777" w:rsidR="00B10130" w:rsidRPr="00B10130" w:rsidRDefault="00B10130" w:rsidP="00B10130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16 777 216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920EB4" w14:textId="77777777" w:rsidR="00B10130" w:rsidRPr="00B10130" w:rsidRDefault="00B10130" w:rsidP="00B1013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х4=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4ADF0A" w14:textId="77777777" w:rsidR="00B10130" w:rsidRPr="00B10130" w:rsidRDefault="00B10130" w:rsidP="00B10130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67 108 864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B5FB2" w14:textId="77777777" w:rsidR="00B10130" w:rsidRPr="00B10130" w:rsidRDefault="00B10130" w:rsidP="00B10130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B10130" w:rsidRPr="00B10130" w14:paraId="3A1A2607" w14:textId="77777777" w:rsidTr="00B10130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F0462D" w14:textId="77777777" w:rsidR="00B10130" w:rsidRPr="00B10130" w:rsidRDefault="00B10130" w:rsidP="00B10130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15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C10AAF" w14:textId="77777777" w:rsidR="00B10130" w:rsidRPr="00B10130" w:rsidRDefault="00B10130" w:rsidP="00B10130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8 388 608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C3A95B" w14:textId="77777777" w:rsidR="00B10130" w:rsidRPr="00B10130" w:rsidRDefault="00B10130" w:rsidP="00B1013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х4=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44AA01" w14:textId="77777777" w:rsidR="00B10130" w:rsidRPr="00B10130" w:rsidRDefault="00B10130" w:rsidP="00B10130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33 554 432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AA6B4" w14:textId="77777777" w:rsidR="00B10130" w:rsidRPr="00B10130" w:rsidRDefault="00B10130" w:rsidP="00B10130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B10130" w:rsidRPr="00B10130" w14:paraId="203740E5" w14:textId="77777777" w:rsidTr="00B10130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319DD5" w14:textId="77777777" w:rsidR="00B10130" w:rsidRPr="00B10130" w:rsidRDefault="00B10130" w:rsidP="00B10130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14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80AC33" w14:textId="77777777" w:rsidR="00B10130" w:rsidRPr="00B10130" w:rsidRDefault="00B10130" w:rsidP="00B10130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4 194 304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5B06BA" w14:textId="77777777" w:rsidR="00B10130" w:rsidRPr="00B10130" w:rsidRDefault="00B10130" w:rsidP="00B1013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х4=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1E047C" w14:textId="77777777" w:rsidR="00B10130" w:rsidRPr="00B10130" w:rsidRDefault="00B10130" w:rsidP="00B10130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16 777 216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EC6A4" w14:textId="77777777" w:rsidR="00B10130" w:rsidRPr="00B10130" w:rsidRDefault="00B10130" w:rsidP="00B10130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B10130" w:rsidRPr="00B10130" w14:paraId="0CBA71E3" w14:textId="77777777" w:rsidTr="00B10130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C15755" w14:textId="77777777" w:rsidR="00B10130" w:rsidRPr="00B10130" w:rsidRDefault="00B10130" w:rsidP="00B10130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13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3FFC98" w14:textId="77777777" w:rsidR="00B10130" w:rsidRPr="00B10130" w:rsidRDefault="00B10130" w:rsidP="00B10130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2 097 152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CA2D37" w14:textId="77777777" w:rsidR="00B10130" w:rsidRPr="00B10130" w:rsidRDefault="00B10130" w:rsidP="00B1013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х4=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3540DD" w14:textId="77777777" w:rsidR="00B10130" w:rsidRPr="00B10130" w:rsidRDefault="00B10130" w:rsidP="00B10130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8 388 608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64CBC" w14:textId="77777777" w:rsidR="00B10130" w:rsidRPr="00B10130" w:rsidRDefault="00B10130" w:rsidP="00B10130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B10130" w:rsidRPr="00B10130" w14:paraId="64F32924" w14:textId="77777777" w:rsidTr="00B10130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AFBDAC" w14:textId="77777777" w:rsidR="00B10130" w:rsidRPr="00B10130" w:rsidRDefault="00B10130" w:rsidP="00B10130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12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0C5D6C" w14:textId="77777777" w:rsidR="00B10130" w:rsidRPr="00B10130" w:rsidRDefault="00B10130" w:rsidP="00B10130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1 048 576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68DC1D" w14:textId="77777777" w:rsidR="00B10130" w:rsidRPr="00B10130" w:rsidRDefault="00B10130" w:rsidP="00B1013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х4=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D1233F" w14:textId="77777777" w:rsidR="00B10130" w:rsidRPr="00B10130" w:rsidRDefault="00B10130" w:rsidP="00B10130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4 194 304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1F225" w14:textId="77777777" w:rsidR="00B10130" w:rsidRPr="00B10130" w:rsidRDefault="00B10130" w:rsidP="00B10130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B10130" w:rsidRPr="00B10130" w14:paraId="102637A9" w14:textId="77777777" w:rsidTr="00B10130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7E30A7" w14:textId="77777777" w:rsidR="00B10130" w:rsidRPr="00B10130" w:rsidRDefault="00B10130" w:rsidP="00B10130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11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1D6A10" w14:textId="77777777" w:rsidR="00B10130" w:rsidRPr="00B10130" w:rsidRDefault="00B10130" w:rsidP="00B10130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524 288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7A90CD" w14:textId="77777777" w:rsidR="00B10130" w:rsidRPr="00B10130" w:rsidRDefault="00B10130" w:rsidP="00B1013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х4=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11C9AA" w14:textId="77777777" w:rsidR="00B10130" w:rsidRPr="00B10130" w:rsidRDefault="00B10130" w:rsidP="00B10130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2 097 152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23349" w14:textId="77777777" w:rsidR="00B10130" w:rsidRPr="00B10130" w:rsidRDefault="00B10130" w:rsidP="00B10130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B10130" w:rsidRPr="00B10130" w14:paraId="0DAA4541" w14:textId="77777777" w:rsidTr="00B10130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321474" w14:textId="77777777" w:rsidR="00B10130" w:rsidRPr="00B10130" w:rsidRDefault="00B10130" w:rsidP="00B10130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47799D" w14:textId="77777777" w:rsidR="00B10130" w:rsidRPr="00B10130" w:rsidRDefault="00B10130" w:rsidP="00B10130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262 144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113CDA" w14:textId="77777777" w:rsidR="00B10130" w:rsidRPr="00B10130" w:rsidRDefault="00B10130" w:rsidP="00B1013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х4=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582F3E" w14:textId="77777777" w:rsidR="00B10130" w:rsidRPr="00B10130" w:rsidRDefault="00B10130" w:rsidP="00B10130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1 048 576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93245" w14:textId="77777777" w:rsidR="00B10130" w:rsidRPr="00B10130" w:rsidRDefault="00B10130" w:rsidP="00B10130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B10130" w:rsidRPr="00B10130" w14:paraId="136D7C44" w14:textId="77777777" w:rsidTr="00B10130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2F8D54" w14:textId="77777777" w:rsidR="00B10130" w:rsidRPr="00B10130" w:rsidRDefault="00B10130" w:rsidP="00B10130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4DAAA1" w14:textId="77777777" w:rsidR="00B10130" w:rsidRPr="00B10130" w:rsidRDefault="00B10130" w:rsidP="00B10130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131 072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97B788" w14:textId="77777777" w:rsidR="00B10130" w:rsidRPr="00B10130" w:rsidRDefault="00B10130" w:rsidP="00B1013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х4=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68BC76" w14:textId="77777777" w:rsidR="00B10130" w:rsidRPr="00B10130" w:rsidRDefault="00B10130" w:rsidP="00B10130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524 288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2F5D4" w14:textId="77777777" w:rsidR="00B10130" w:rsidRPr="00B10130" w:rsidRDefault="00B10130" w:rsidP="00B10130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B10130" w:rsidRPr="00B10130" w14:paraId="42F67528" w14:textId="77777777" w:rsidTr="00B10130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4503A8" w14:textId="77777777" w:rsidR="00B10130" w:rsidRPr="00B10130" w:rsidRDefault="00B10130" w:rsidP="00B10130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AA44C1" w14:textId="77777777" w:rsidR="00B10130" w:rsidRPr="00B10130" w:rsidRDefault="00B10130" w:rsidP="00B10130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65 536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1CA290" w14:textId="77777777" w:rsidR="00B10130" w:rsidRPr="00B10130" w:rsidRDefault="00B10130" w:rsidP="00B1013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х4=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95514B" w14:textId="77777777" w:rsidR="00B10130" w:rsidRPr="00B10130" w:rsidRDefault="00B10130" w:rsidP="00B10130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262 144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C8210" w14:textId="77777777" w:rsidR="00B10130" w:rsidRPr="00B10130" w:rsidRDefault="00B10130" w:rsidP="00B10130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B10130" w:rsidRPr="00B10130" w14:paraId="67A29049" w14:textId="77777777" w:rsidTr="00B10130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F9551A" w14:textId="77777777" w:rsidR="00B10130" w:rsidRPr="00B10130" w:rsidRDefault="00B10130" w:rsidP="00B10130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428A8F" w14:textId="77777777" w:rsidR="00B10130" w:rsidRPr="00B10130" w:rsidRDefault="00B10130" w:rsidP="00B10130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32 768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CA47B3" w14:textId="77777777" w:rsidR="00B10130" w:rsidRPr="00B10130" w:rsidRDefault="00B10130" w:rsidP="00B1013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х4=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2D56E7" w14:textId="77777777" w:rsidR="00B10130" w:rsidRPr="00B10130" w:rsidRDefault="00B10130" w:rsidP="00B10130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131 072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B8A38" w14:textId="77777777" w:rsidR="00B10130" w:rsidRPr="00B10130" w:rsidRDefault="00B10130" w:rsidP="00B10130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B10130" w:rsidRPr="00B10130" w14:paraId="17AFC2E8" w14:textId="77777777" w:rsidTr="00B10130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8629CB" w14:textId="77777777" w:rsidR="00B10130" w:rsidRPr="00B10130" w:rsidRDefault="00B10130" w:rsidP="00B10130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lastRenderedPageBreak/>
              <w:t>6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FE3274" w14:textId="77777777" w:rsidR="00B10130" w:rsidRPr="00B10130" w:rsidRDefault="00B10130" w:rsidP="00B10130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16 384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E26095" w14:textId="77777777" w:rsidR="00B10130" w:rsidRPr="00B10130" w:rsidRDefault="00B10130" w:rsidP="00B1013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х4=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A0292B" w14:textId="77777777" w:rsidR="00B10130" w:rsidRPr="00B10130" w:rsidRDefault="00B10130" w:rsidP="00B10130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65 536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825D1" w14:textId="77777777" w:rsidR="00B10130" w:rsidRPr="00B10130" w:rsidRDefault="00B10130" w:rsidP="00B10130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B10130" w:rsidRPr="00B10130" w14:paraId="056EA602" w14:textId="77777777" w:rsidTr="00B10130">
        <w:trPr>
          <w:trHeight w:val="70"/>
        </w:trPr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D4FB0C" w14:textId="77777777" w:rsidR="00B10130" w:rsidRPr="00B10130" w:rsidRDefault="00B10130" w:rsidP="00B10130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AFE11D" w14:textId="77777777" w:rsidR="00B10130" w:rsidRPr="00B10130" w:rsidRDefault="00B10130" w:rsidP="00B10130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8 192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5BE2A2" w14:textId="77777777" w:rsidR="00B10130" w:rsidRPr="00B10130" w:rsidRDefault="00B10130" w:rsidP="00B1013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х4=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125D89" w14:textId="77777777" w:rsidR="00B10130" w:rsidRPr="00B10130" w:rsidRDefault="00B10130" w:rsidP="00B10130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32 768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B0DD7" w14:textId="77777777" w:rsidR="00B10130" w:rsidRPr="00B10130" w:rsidRDefault="00B10130" w:rsidP="00B10130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B10130" w:rsidRPr="00B10130" w14:paraId="18847C04" w14:textId="77777777" w:rsidTr="00B10130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E35759" w14:textId="77777777" w:rsidR="00B10130" w:rsidRPr="00B10130" w:rsidRDefault="00B10130" w:rsidP="00B10130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9AA2C9" w14:textId="77777777" w:rsidR="00B10130" w:rsidRPr="00B10130" w:rsidRDefault="00B10130" w:rsidP="00B10130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4 096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63CE5D" w14:textId="77777777" w:rsidR="00B10130" w:rsidRPr="00B10130" w:rsidRDefault="00B10130" w:rsidP="00B1013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х4=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F0A6DA" w14:textId="77777777" w:rsidR="00B10130" w:rsidRPr="00B10130" w:rsidRDefault="00B10130" w:rsidP="00B10130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16 384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DF248" w14:textId="77777777" w:rsidR="00B10130" w:rsidRPr="00B10130" w:rsidRDefault="00B10130" w:rsidP="00B10130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B10130" w:rsidRPr="00B10130" w14:paraId="5A2AF114" w14:textId="77777777" w:rsidTr="00B10130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966059" w14:textId="77777777" w:rsidR="00B10130" w:rsidRPr="00B10130" w:rsidRDefault="00B10130" w:rsidP="00B10130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FB0753" w14:textId="77777777" w:rsidR="00B10130" w:rsidRPr="00B10130" w:rsidRDefault="00B10130" w:rsidP="00B10130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2 048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5508EB" w14:textId="77777777" w:rsidR="00B10130" w:rsidRPr="00B10130" w:rsidRDefault="00B10130" w:rsidP="00B1013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х4=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43EC52" w14:textId="77777777" w:rsidR="00B10130" w:rsidRPr="00B10130" w:rsidRDefault="00B10130" w:rsidP="00B10130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8 192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DF488" w14:textId="77777777" w:rsidR="00B10130" w:rsidRPr="00B10130" w:rsidRDefault="00B10130" w:rsidP="00B10130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B10130" w:rsidRPr="00B10130" w14:paraId="6C6BAA28" w14:textId="77777777" w:rsidTr="00B10130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F66C8" w14:textId="77777777" w:rsidR="00B10130" w:rsidRPr="00B10130" w:rsidRDefault="00B10130" w:rsidP="00B10130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6CA52" w14:textId="77777777" w:rsidR="00B10130" w:rsidRPr="00B10130" w:rsidRDefault="00B10130" w:rsidP="00B10130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C6017" w14:textId="77777777" w:rsidR="00B10130" w:rsidRPr="00B10130" w:rsidRDefault="00B10130" w:rsidP="00B10130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F23F5" w14:textId="77777777" w:rsidR="00B10130" w:rsidRPr="00B10130" w:rsidRDefault="00B10130" w:rsidP="00B10130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31A0F" w14:textId="77777777" w:rsidR="00B10130" w:rsidRPr="00B10130" w:rsidRDefault="00B10130" w:rsidP="00B10130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B10130" w:rsidRPr="00B10130" w14:paraId="1EE50120" w14:textId="77777777" w:rsidTr="00B10130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BB245" w14:textId="77777777" w:rsidR="00B10130" w:rsidRPr="00B10130" w:rsidRDefault="00B10130" w:rsidP="00B10130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B1013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2F714" w14:textId="77777777" w:rsidR="00B10130" w:rsidRPr="00B10130" w:rsidRDefault="00B10130" w:rsidP="00B10130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D9768" w14:textId="77777777" w:rsidR="00B10130" w:rsidRPr="00B10130" w:rsidRDefault="00B10130" w:rsidP="00B10130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61BCA" w14:textId="77777777" w:rsidR="00B10130" w:rsidRPr="00B10130" w:rsidRDefault="00B10130" w:rsidP="00B10130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4F844" w14:textId="77777777" w:rsidR="00B10130" w:rsidRPr="00B10130" w:rsidRDefault="00B10130" w:rsidP="00B10130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</w:tbl>
    <w:p w14:paraId="5268F9D9" w14:textId="77777777" w:rsidR="00B10130" w:rsidRPr="00B10130" w:rsidRDefault="00B10130" w:rsidP="00B10130">
      <w:pPr>
        <w:tabs>
          <w:tab w:val="left" w:pos="58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045CFC7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01.10</w:t>
      </w:r>
      <w:r w:rsidRPr="00B10130">
        <w:rPr>
          <w:rFonts w:ascii="Times New Roman" w:hAnsi="Times New Roman" w:cs="Times New Roman"/>
          <w:sz w:val="24"/>
          <w:szCs w:val="24"/>
        </w:rPr>
        <w:t xml:space="preserve"> Чем выше космос, тем он должен стать для нас реальнее.</w:t>
      </w:r>
    </w:p>
    <w:p w14:paraId="3140C5E2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Прежде чем </w:t>
      </w:r>
      <w:r w:rsidRPr="00B10130">
        <w:rPr>
          <w:rFonts w:ascii="Times New Roman" w:hAnsi="Times New Roman" w:cs="Times New Roman"/>
          <w:b/>
          <w:sz w:val="24"/>
          <w:szCs w:val="24"/>
        </w:rPr>
        <w:t xml:space="preserve">различить виды космоса, надо синтезировать </w:t>
      </w:r>
      <w:proofErr w:type="spellStart"/>
      <w:r w:rsidRPr="00B10130">
        <w:rPr>
          <w:rFonts w:ascii="Times New Roman" w:hAnsi="Times New Roman" w:cs="Times New Roman"/>
          <w:b/>
          <w:sz w:val="24"/>
          <w:szCs w:val="24"/>
        </w:rPr>
        <w:t>иерархизировать</w:t>
      </w:r>
      <w:proofErr w:type="spellEnd"/>
      <w:r w:rsidRPr="00B10130">
        <w:rPr>
          <w:rFonts w:ascii="Times New Roman" w:hAnsi="Times New Roman" w:cs="Times New Roman"/>
          <w:b/>
          <w:sz w:val="24"/>
          <w:szCs w:val="24"/>
        </w:rPr>
        <w:t xml:space="preserve"> Умом, чтобы наступил ОМ в Уме.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F4389C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01.13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Когда есть вариации - появляется Искусность.</w:t>
      </w:r>
    </w:p>
    <w:p w14:paraId="602C736A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В базе данных любой части записаны характеристики космоса, перестраиваясь на реальности, части начинают обретать глубину и реальность действия.</w:t>
      </w:r>
    </w:p>
    <w:p w14:paraId="245492EF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01.16</w:t>
      </w:r>
      <w:r w:rsidRPr="00B10130">
        <w:rPr>
          <w:rFonts w:ascii="Times New Roman" w:hAnsi="Times New Roman" w:cs="Times New Roman"/>
          <w:sz w:val="24"/>
          <w:szCs w:val="24"/>
        </w:rPr>
        <w:t xml:space="preserve"> Ипостась теперь ракурс 12 вида космоса, а была 4ой реальностью, 4м архетипом, 4м видом космоса максимум</w:t>
      </w:r>
      <w:r w:rsidRPr="00B10130">
        <w:rPr>
          <w:rFonts w:ascii="Times New Roman" w:hAnsi="Times New Roman" w:cs="Times New Roman"/>
          <w:b/>
          <w:sz w:val="24"/>
          <w:szCs w:val="24"/>
        </w:rPr>
        <w:t>. Это огромный рост</w:t>
      </w:r>
      <w:r w:rsidRPr="00B10130">
        <w:rPr>
          <w:rFonts w:ascii="Times New Roman" w:hAnsi="Times New Roman" w:cs="Times New Roman"/>
          <w:sz w:val="24"/>
          <w:szCs w:val="24"/>
        </w:rPr>
        <w:t>. По факту, каким уровнем звучит часть.</w:t>
      </w:r>
    </w:p>
    <w:p w14:paraId="5B95A41A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 xml:space="preserve">Ум в самом высоком смысле ведёт к </w:t>
      </w:r>
      <w:proofErr w:type="gramStart"/>
      <w:r w:rsidRPr="00B10130">
        <w:rPr>
          <w:rFonts w:ascii="Times New Roman" w:hAnsi="Times New Roman" w:cs="Times New Roman"/>
          <w:b/>
          <w:sz w:val="24"/>
          <w:szCs w:val="24"/>
        </w:rPr>
        <w:t>самостоятельности</w:t>
      </w:r>
      <w:proofErr w:type="gramEnd"/>
      <w:r w:rsidRPr="00B10130">
        <w:rPr>
          <w:rFonts w:ascii="Times New Roman" w:hAnsi="Times New Roman" w:cs="Times New Roman"/>
          <w:b/>
          <w:sz w:val="24"/>
          <w:szCs w:val="24"/>
        </w:rPr>
        <w:t xml:space="preserve"> но не обособленности </w:t>
      </w:r>
      <w:r w:rsidRPr="00B10130">
        <w:rPr>
          <w:rFonts w:ascii="Times New Roman" w:hAnsi="Times New Roman" w:cs="Times New Roman"/>
          <w:sz w:val="24"/>
          <w:szCs w:val="24"/>
        </w:rPr>
        <w:t>видим как мы сотворяем с ИВО.</w:t>
      </w:r>
    </w:p>
    <w:p w14:paraId="16C56C03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01.19</w:t>
      </w:r>
      <w:r w:rsidRPr="00B10130">
        <w:rPr>
          <w:rFonts w:ascii="Times New Roman" w:hAnsi="Times New Roman" w:cs="Times New Roman"/>
          <w:sz w:val="24"/>
          <w:szCs w:val="24"/>
        </w:rPr>
        <w:t xml:space="preserve">  В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чем для нас эффект Творения? В Красоте, внутренняя слаженность, цельность, состояние ОМ. Это залог успеха </w:t>
      </w:r>
    </w:p>
    <w:p w14:paraId="2ECD7E84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01.21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0130">
        <w:rPr>
          <w:rFonts w:ascii="Times New Roman" w:hAnsi="Times New Roman" w:cs="Times New Roman"/>
          <w:b/>
          <w:sz w:val="24"/>
          <w:szCs w:val="24"/>
        </w:rPr>
        <w:t>Практикой  1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7B561D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- Встраиваемся в новую координацию 8192 частей с 16 видами космоса.</w:t>
      </w:r>
    </w:p>
    <w:p w14:paraId="42A346F0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Ресинтезируем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, реорганизацию Ум.  Входим в новую динамику, Огненную пассионарность в Чаше Ума. </w:t>
      </w:r>
    </w:p>
    <w:p w14:paraId="0CE54C11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- Просим преобразить устоявшиеся виды действия.</w:t>
      </w:r>
    </w:p>
    <w:p w14:paraId="53A3EAB6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2702D58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B10130">
        <w:rPr>
          <w:rFonts w:ascii="Times New Roman" w:hAnsi="Times New Roman" w:cs="Times New Roman"/>
          <w:b/>
          <w:i/>
          <w:color w:val="FF0000"/>
          <w:sz w:val="24"/>
          <w:szCs w:val="24"/>
        </w:rPr>
        <w:t>01.24.- 01.46.</w:t>
      </w:r>
    </w:p>
    <w:p w14:paraId="34887205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10130">
        <w:rPr>
          <w:rFonts w:ascii="Times New Roman" w:hAnsi="Times New Roman" w:cs="Times New Roman"/>
          <w:b/>
          <w:i/>
          <w:sz w:val="24"/>
          <w:szCs w:val="24"/>
        </w:rPr>
        <w:t xml:space="preserve">Практика 1 </w:t>
      </w:r>
    </w:p>
    <w:p w14:paraId="718AF69D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>Вхождение в 44 Синтез ИВО. Стяжание Инструментов 44го Синтеза ИВО, Формы Учителей 44 Синтеза ИВО.</w:t>
      </w:r>
    </w:p>
    <w:p w14:paraId="7B23EC34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Стяжание нового явления Ипостаси. </w:t>
      </w:r>
      <w:proofErr w:type="spellStart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>Пресинтезирование</w:t>
      </w:r>
      <w:proofErr w:type="spellEnd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в новом.</w:t>
      </w:r>
    </w:p>
    <w:p w14:paraId="2C297ACE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>Стяжание координации 8192 частей по 16 видам космоса 16ти реальностей стяжание.</w:t>
      </w:r>
    </w:p>
    <w:p w14:paraId="4E590AAD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>Стяжание ОМ синтезом кол-ва видов реальностей.</w:t>
      </w:r>
    </w:p>
    <w:p w14:paraId="48FB6085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Преображение Огня и Материи 8192 частей кин 16ти космическим развитием кин каждой частью кин от Мг до Высшего </w:t>
      </w:r>
      <w:proofErr w:type="spellStart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>Суперизвечного</w:t>
      </w:r>
      <w:proofErr w:type="spellEnd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космоса с максимальной </w:t>
      </w:r>
      <w:proofErr w:type="spellStart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>субъядерностью</w:t>
      </w:r>
      <w:proofErr w:type="spellEnd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</w:t>
      </w:r>
      <w:proofErr w:type="spellStart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>огнеобразной</w:t>
      </w:r>
      <w:proofErr w:type="spellEnd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насыщенностью каждой части каждой реальностью каждым видом космоса. </w:t>
      </w:r>
    </w:p>
    <w:p w14:paraId="6EB2A7B4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Преображение на новое выражение ОМ качественно- количественной </w:t>
      </w:r>
      <w:proofErr w:type="spellStart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>выразимостью</w:t>
      </w:r>
      <w:proofErr w:type="spellEnd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реальностей видов космоса.</w:t>
      </w:r>
    </w:p>
    <w:p w14:paraId="56D898FA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Преображение Ума в оперировании и управлении материей. </w:t>
      </w:r>
    </w:p>
    <w:p w14:paraId="4E71A0EF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>Завершение предыдущих масштабов методов логики управления материей.</w:t>
      </w:r>
    </w:p>
    <w:p w14:paraId="7837E329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8192 </w:t>
      </w:r>
      <w:proofErr w:type="spellStart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>огнеобразной</w:t>
      </w:r>
      <w:proofErr w:type="spellEnd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</w:t>
      </w:r>
      <w:proofErr w:type="gramStart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>субъядерной  насыщенности</w:t>
      </w:r>
      <w:proofErr w:type="gramEnd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каждой части кин</w:t>
      </w:r>
    </w:p>
    <w:p w14:paraId="1312A325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Просьба ввести кин в новое управление и оперирование материей с учётом </w:t>
      </w:r>
      <w:proofErr w:type="gramStart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>подготовки .</w:t>
      </w:r>
      <w:proofErr w:type="gramEnd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кин.</w:t>
      </w:r>
    </w:p>
    <w:p w14:paraId="4D0970AC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E345318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>После</w:t>
      </w:r>
    </w:p>
    <w:p w14:paraId="3864AD0A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>Почему так важны цифры, масштаб, взгляд сразу на все 16 видов космоса?</w:t>
      </w:r>
    </w:p>
    <w:p w14:paraId="094F3313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lastRenderedPageBreak/>
        <w:t>Чтоб включился ОМ.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671C98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Для Ума важны самые масштабные картины, образы. </w:t>
      </w:r>
    </w:p>
    <w:p w14:paraId="14C0D202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Ум «ищет Источник», «большое видится на расстоянии», раскладывает на детали, но при максимальной масштабности. Не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иерархизируя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, не адаптируя, не теряя огонь, не упрощая по максимуму.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Так  действует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Ум. Уму легче ввести </w:t>
      </w:r>
      <w:r w:rsidRPr="00B10130">
        <w:rPr>
          <w:rFonts w:ascii="Times New Roman" w:hAnsi="Times New Roman" w:cs="Times New Roman"/>
          <w:b/>
          <w:sz w:val="24"/>
          <w:szCs w:val="24"/>
        </w:rPr>
        <w:t>в цельность.</w:t>
      </w:r>
    </w:p>
    <w:p w14:paraId="44454196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2FF1ED70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Пойдём разрабатывать часть Ум, её строение.</w:t>
      </w:r>
    </w:p>
    <w:p w14:paraId="6F2EA246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«Ума палата», «Горе от Ума», «Красота - страшная Сила».</w:t>
      </w:r>
    </w:p>
    <w:p w14:paraId="6B14474C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Почему страшная? </w:t>
      </w:r>
      <w:r w:rsidRPr="00B10130">
        <w:rPr>
          <w:rFonts w:ascii="Times New Roman" w:hAnsi="Times New Roman" w:cs="Times New Roman"/>
          <w:b/>
          <w:sz w:val="24"/>
          <w:szCs w:val="24"/>
        </w:rPr>
        <w:t xml:space="preserve">Манипуляция Красоты </w:t>
      </w:r>
      <w:proofErr w:type="gramStart"/>
      <w:r w:rsidRPr="00B10130">
        <w:rPr>
          <w:rFonts w:ascii="Times New Roman" w:hAnsi="Times New Roman" w:cs="Times New Roman"/>
          <w:b/>
          <w:sz w:val="24"/>
          <w:szCs w:val="24"/>
        </w:rPr>
        <w:t>- это</w:t>
      </w:r>
      <w:proofErr w:type="gramEnd"/>
      <w:r w:rsidRPr="00B10130">
        <w:rPr>
          <w:rFonts w:ascii="Times New Roman" w:hAnsi="Times New Roman" w:cs="Times New Roman"/>
          <w:b/>
          <w:sz w:val="24"/>
          <w:szCs w:val="24"/>
        </w:rPr>
        <w:t xml:space="preserve"> нездоровый Ум. «</w:t>
      </w:r>
      <w:r w:rsidRPr="00B10130">
        <w:rPr>
          <w:rFonts w:ascii="Times New Roman" w:hAnsi="Times New Roman" w:cs="Times New Roman"/>
          <w:sz w:val="24"/>
          <w:szCs w:val="24"/>
        </w:rPr>
        <w:t xml:space="preserve">Умственно или Душевно больные», - распространённые примеры. </w:t>
      </w:r>
      <w:proofErr w:type="gramStart"/>
      <w:r w:rsidRPr="00B10130">
        <w:rPr>
          <w:rFonts w:ascii="Times New Roman" w:hAnsi="Times New Roman" w:cs="Times New Roman"/>
          <w:b/>
          <w:sz w:val="24"/>
          <w:szCs w:val="24"/>
        </w:rPr>
        <w:t>Ум это</w:t>
      </w:r>
      <w:proofErr w:type="gramEnd"/>
      <w:r w:rsidRPr="00B10130">
        <w:rPr>
          <w:rFonts w:ascii="Times New Roman" w:hAnsi="Times New Roman" w:cs="Times New Roman"/>
          <w:b/>
          <w:sz w:val="24"/>
          <w:szCs w:val="24"/>
        </w:rPr>
        <w:t xml:space="preserve"> основа ОМ.</w:t>
      </w:r>
    </w:p>
    <w:p w14:paraId="04000FCC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01.58</w:t>
      </w:r>
      <w:r w:rsidRPr="00B10130">
        <w:rPr>
          <w:rFonts w:ascii="Times New Roman" w:hAnsi="Times New Roman" w:cs="Times New Roman"/>
          <w:sz w:val="24"/>
          <w:szCs w:val="24"/>
        </w:rPr>
        <w:t xml:space="preserve"> Ом отражается в сфере. А Чаша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половина.</w:t>
      </w:r>
    </w:p>
    <w:p w14:paraId="116AA8DA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Сфера из оболочек по количеству реальностей. </w:t>
      </w:r>
    </w:p>
    <w:p w14:paraId="43DC7F53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Чашу какого количества сфер будем стяжать? Где будет источник и какой вид космоса?</w:t>
      </w:r>
    </w:p>
    <w:p w14:paraId="7D0D5B9B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В 3м виде космоса, т.к. 3й </w:t>
      </w:r>
      <w:proofErr w:type="spellStart"/>
      <w:proofErr w:type="gramStart"/>
      <w:r w:rsidRPr="00B10130">
        <w:rPr>
          <w:rFonts w:ascii="Times New Roman" w:hAnsi="Times New Roman" w:cs="Times New Roman"/>
          <w:sz w:val="24"/>
          <w:szCs w:val="24"/>
        </w:rPr>
        <w:t>курс.Реальности</w:t>
      </w:r>
      <w:proofErr w:type="spellEnd"/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Всеединого космоса</w:t>
      </w:r>
    </w:p>
    <w:p w14:paraId="04803BF4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02.05</w:t>
      </w:r>
      <w:r w:rsidRPr="00B10130">
        <w:rPr>
          <w:rFonts w:ascii="Times New Roman" w:hAnsi="Times New Roman" w:cs="Times New Roman"/>
          <w:sz w:val="24"/>
          <w:szCs w:val="24"/>
        </w:rPr>
        <w:t xml:space="preserve"> О сфере. </w:t>
      </w:r>
    </w:p>
    <w:p w14:paraId="4688AFD2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Примеры искусства. </w:t>
      </w:r>
    </w:p>
    <w:p w14:paraId="04CDDD44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Любой объект стремиться к состоянию покоя.</w:t>
      </w:r>
    </w:p>
    <w:p w14:paraId="68AE223D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Все части Чаши с 12ми системами - Сферы.</w:t>
      </w:r>
    </w:p>
    <w:p w14:paraId="7B646243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1A97F4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>Строение Ума</w:t>
      </w:r>
    </w:p>
    <w:p w14:paraId="78444FF7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6FBCBF3F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Зерцало из слоев. Оболочки переходят в слои Чаши. </w:t>
      </w:r>
    </w:p>
    <w:p w14:paraId="3701D24B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См.   Рис. 3 фото с доски  </w:t>
      </w:r>
    </w:p>
    <w:p w14:paraId="5BED4B34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E3C2FD" wp14:editId="48BC5C65">
            <wp:extent cx="5030183" cy="37719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876" cy="377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6B006E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8FC3D13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Чаша и Сфера Ума насыщена Огнями: Огонь Ума. </w:t>
      </w:r>
    </w:p>
    <w:p w14:paraId="5FBFD5D2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lastRenderedPageBreak/>
        <w:t xml:space="preserve">Красота фиксируется в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ячейках:  «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>к» + «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ра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>» + «сота».</w:t>
      </w:r>
    </w:p>
    <w:p w14:paraId="5D7AC3E9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 xml:space="preserve">Об эталонах Красоты </w:t>
      </w:r>
      <w:proofErr w:type="gramStart"/>
      <w:r w:rsidRPr="00B10130">
        <w:rPr>
          <w:rFonts w:ascii="Times New Roman" w:hAnsi="Times New Roman" w:cs="Times New Roman"/>
          <w:b/>
          <w:sz w:val="24"/>
          <w:szCs w:val="24"/>
        </w:rPr>
        <w:t>- это</w:t>
      </w:r>
      <w:proofErr w:type="gramEnd"/>
      <w:r w:rsidRPr="00B10130">
        <w:rPr>
          <w:rFonts w:ascii="Times New Roman" w:hAnsi="Times New Roman" w:cs="Times New Roman"/>
          <w:b/>
          <w:sz w:val="24"/>
          <w:szCs w:val="24"/>
        </w:rPr>
        <w:t xml:space="preserve"> ограниченность Ума.</w:t>
      </w:r>
      <w:r w:rsidRPr="00B10130">
        <w:rPr>
          <w:rFonts w:ascii="Times New Roman" w:hAnsi="Times New Roman" w:cs="Times New Roman"/>
          <w:sz w:val="24"/>
          <w:szCs w:val="24"/>
        </w:rPr>
        <w:t xml:space="preserve"> Когда попытка ограничить Творение Ума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эталонами,  Огня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в Чаше не хватает, чтобы активировать эту частность.</w:t>
      </w:r>
    </w:p>
    <w:p w14:paraId="49BAADB1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Ядро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Памяти,  Ум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определяет Память.</w:t>
      </w:r>
    </w:p>
    <w:p w14:paraId="19A6364C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Что вписывается в ядро Памяти Ума? </w:t>
      </w:r>
    </w:p>
    <w:p w14:paraId="187DB0AB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- 4млн. 194тыс. 304 ядер синтеза реальностей соответствующей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субъядерностью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>.</w:t>
      </w:r>
    </w:p>
    <w:p w14:paraId="28EF464C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Ядро как сфера. </w:t>
      </w:r>
    </w:p>
    <w:p w14:paraId="7E689198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>Пример:</w:t>
      </w:r>
      <w:r w:rsidRPr="00B10130">
        <w:rPr>
          <w:rFonts w:ascii="Times New Roman" w:hAnsi="Times New Roman" w:cs="Times New Roman"/>
          <w:sz w:val="24"/>
          <w:szCs w:val="24"/>
        </w:rPr>
        <w:t xml:space="preserve"> в течение 44 Синтеза Владыка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синтеза  фиксирует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ядро 44 Синтеза и мы находимся в ядре  Синтеза ИВО. </w:t>
      </w:r>
    </w:p>
    <w:p w14:paraId="0CA67912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В центре - Тело Ума, Омическое Тело или ИВДИВО-тело Красоты. Можно ставить разные виды тел. Сфера легко принимает форму Тела.  Тело – идеальная сфера.</w:t>
      </w:r>
    </w:p>
    <w:p w14:paraId="697F5CF6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>Пример:</w:t>
      </w:r>
      <w:r w:rsidRPr="00B10130">
        <w:rPr>
          <w:rFonts w:ascii="Times New Roman" w:hAnsi="Times New Roman" w:cs="Times New Roman"/>
          <w:sz w:val="24"/>
          <w:szCs w:val="24"/>
        </w:rPr>
        <w:t xml:space="preserve"> синтезировать с Физическим телом и Физическое тело становится умным. Идеальное тело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Сфера может принимать любую форму Тела.</w:t>
      </w:r>
    </w:p>
    <w:p w14:paraId="561E36C3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 xml:space="preserve">Примеры </w:t>
      </w:r>
      <w:r w:rsidRPr="00B10130">
        <w:rPr>
          <w:rFonts w:ascii="Times New Roman" w:hAnsi="Times New Roman" w:cs="Times New Roman"/>
          <w:sz w:val="24"/>
          <w:szCs w:val="24"/>
        </w:rPr>
        <w:t xml:space="preserve">из поезда: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умничение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, как внешняя показуха неразвитого Ума. </w:t>
      </w:r>
    </w:p>
    <w:p w14:paraId="6027B82C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Тело можно стяжать как фиксацию Сферы Ума на Физическое тело, тогда каждая часть начнёт расти в умную часть.</w:t>
      </w:r>
      <w:r w:rsidRPr="00B10130">
        <w:rPr>
          <w:rFonts w:ascii="Times New Roman" w:hAnsi="Times New Roman" w:cs="Times New Roman"/>
          <w:sz w:val="24"/>
          <w:szCs w:val="24"/>
        </w:rPr>
        <w:t xml:space="preserve"> Умные люди иногда с явлением манипулятивности. </w:t>
      </w:r>
      <w:r w:rsidRPr="00B10130">
        <w:rPr>
          <w:rFonts w:ascii="Times New Roman" w:hAnsi="Times New Roman" w:cs="Times New Roman"/>
          <w:b/>
          <w:sz w:val="24"/>
          <w:szCs w:val="24"/>
        </w:rPr>
        <w:t>Вопрос универсализации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вопрос не всех под одну гребёнку, а каждый развивается неповторимо развивая многообразие. </w:t>
      </w:r>
    </w:p>
    <w:p w14:paraId="6ED147F3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Например, как вырасти в Высшую Мг расу. Ум оттачивать.</w:t>
      </w:r>
    </w:p>
    <w:p w14:paraId="6DC2188E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02.27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Вершина управление - Красота.</w:t>
      </w:r>
      <w:r w:rsidRPr="00B10130">
        <w:rPr>
          <w:rFonts w:ascii="Times New Roman" w:hAnsi="Times New Roman" w:cs="Times New Roman"/>
          <w:sz w:val="24"/>
          <w:szCs w:val="24"/>
        </w:rPr>
        <w:t xml:space="preserve"> Как высшая целесообразность. Где есть ОМ. Переводим Ум на конструктив (в ответ на реплики из зала). </w:t>
      </w:r>
    </w:p>
    <w:p w14:paraId="4A34F35A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02.28</w:t>
      </w:r>
      <w:r w:rsidRPr="00B10130">
        <w:rPr>
          <w:rFonts w:ascii="Times New Roman" w:hAnsi="Times New Roman" w:cs="Times New Roman"/>
          <w:sz w:val="24"/>
          <w:szCs w:val="24"/>
        </w:rPr>
        <w:t xml:space="preserve"> Легко стяжать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Униграмму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>, Куб Синтеза. Это новые части.  Старые части с большими «залежами». Мы можем погибнуть в этом (в контексте «самокопания») или идти Ипостасным действием, стяжая новое.</w:t>
      </w:r>
    </w:p>
    <w:p w14:paraId="6C688F98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>02.30</w:t>
      </w:r>
      <w:r w:rsidRPr="00B10130">
        <w:rPr>
          <w:rFonts w:ascii="Times New Roman" w:hAnsi="Times New Roman" w:cs="Times New Roman"/>
          <w:sz w:val="24"/>
          <w:szCs w:val="24"/>
        </w:rPr>
        <w:t xml:space="preserve"> К Практике 2 </w:t>
      </w:r>
    </w:p>
    <w:p w14:paraId="0259BA80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Стяжаем Ум, Чашу Ума с просьбой преобразить предыдущие состояния Ума.</w:t>
      </w:r>
    </w:p>
    <w:p w14:paraId="475472C7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DC41191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B10130">
        <w:rPr>
          <w:rFonts w:ascii="Times New Roman" w:hAnsi="Times New Roman" w:cs="Times New Roman"/>
          <w:b/>
          <w:i/>
          <w:color w:val="FF0000"/>
          <w:sz w:val="24"/>
          <w:szCs w:val="24"/>
        </w:rPr>
        <w:t>02.31- 02.56</w:t>
      </w:r>
    </w:p>
    <w:p w14:paraId="35E2A6EB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10130">
        <w:rPr>
          <w:rFonts w:ascii="Times New Roman" w:hAnsi="Times New Roman" w:cs="Times New Roman"/>
          <w:b/>
          <w:i/>
          <w:sz w:val="24"/>
          <w:szCs w:val="24"/>
        </w:rPr>
        <w:t xml:space="preserve">Практика 2 </w:t>
      </w:r>
    </w:p>
    <w:p w14:paraId="532A4489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Завершение предыдущих методов, действий, практик Ума, тенденций развития и применения части в человечестве. </w:t>
      </w:r>
    </w:p>
    <w:p w14:paraId="17941A55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Стяжание Сферы Ума, Чаши, </w:t>
      </w:r>
      <w:proofErr w:type="gramStart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>Сердечной  мысли</w:t>
      </w:r>
      <w:proofErr w:type="gramEnd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Ума от Синтеза Красоты до Красоты Синтеза ИВО, два Зерцала (зерцало под стопами и зерцало Огня), оболочки Сферы, Тело Ума ИВО Образом и Подобием ИВО,   Ум ИВО кин.</w:t>
      </w:r>
    </w:p>
    <w:p w14:paraId="27C2EB33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proofErr w:type="spellStart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>Пресинтезирование</w:t>
      </w:r>
      <w:proofErr w:type="spellEnd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Ума каждой части. </w:t>
      </w:r>
      <w:proofErr w:type="spellStart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>Слиянность</w:t>
      </w:r>
      <w:proofErr w:type="spellEnd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Чашей Ума с Чашей Ума ИВО.</w:t>
      </w:r>
    </w:p>
    <w:p w14:paraId="7BC5BF77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6C4F446B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 xml:space="preserve">После </w:t>
      </w:r>
    </w:p>
    <w:p w14:paraId="3800B761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Просветлились, полегче стало. Стали входить в принцип Красоты.</w:t>
      </w:r>
    </w:p>
    <w:p w14:paraId="0E87DD7B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Куда разрабатывать Ум? Частность Ума и есть Красота.  Чем разрабатывается Ум, кроме Красоты?</w:t>
      </w:r>
    </w:p>
    <w:p w14:paraId="0D4877FA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12 горизонт - видеть Красоту</w:t>
      </w:r>
    </w:p>
    <w:p w14:paraId="302F5F74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44 горизонт - творить Красоту</w:t>
      </w:r>
    </w:p>
    <w:p w14:paraId="246DB05F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Красота начинается со Слова. Отсюда Искусство.</w:t>
      </w:r>
    </w:p>
    <w:p w14:paraId="1F13EE14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AA12644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03.06</w:t>
      </w:r>
      <w:r w:rsidRPr="00B10130">
        <w:rPr>
          <w:rFonts w:ascii="Times New Roman" w:hAnsi="Times New Roman" w:cs="Times New Roman"/>
          <w:sz w:val="24"/>
          <w:szCs w:val="24"/>
        </w:rPr>
        <w:t xml:space="preserve"> 4ка в 16рице реализаций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Творец. </w:t>
      </w: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В Творчестве реализуется Ум.</w:t>
      </w:r>
      <w:r w:rsidRPr="00B10130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345F6F6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lastRenderedPageBreak/>
        <w:t>Если мы уходим в нас частность Мысль, то Ум начинает умничать, внутренне не развиваясь.</w:t>
      </w:r>
    </w:p>
    <w:p w14:paraId="5E2029A9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Внутренне развивая мировоззрение, развивается Искусство в нас. </w:t>
      </w:r>
    </w:p>
    <w:p w14:paraId="12EB209F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А если не по Организации. </w:t>
      </w:r>
      <w:r w:rsidRPr="00B10130">
        <w:rPr>
          <w:rFonts w:ascii="Times New Roman" w:hAnsi="Times New Roman" w:cs="Times New Roman"/>
          <w:b/>
          <w:sz w:val="24"/>
          <w:szCs w:val="24"/>
        </w:rPr>
        <w:t xml:space="preserve">Ум любит цельность. Чем он разрабатывается? </w:t>
      </w:r>
    </w:p>
    <w:p w14:paraId="614F40A3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 xml:space="preserve">Каждое дело привести в состояние сферы, сферичности </w:t>
      </w:r>
      <w:proofErr w:type="spellStart"/>
      <w:r w:rsidRPr="00B10130">
        <w:rPr>
          <w:rFonts w:ascii="Times New Roman" w:hAnsi="Times New Roman" w:cs="Times New Roman"/>
          <w:b/>
          <w:sz w:val="24"/>
          <w:szCs w:val="24"/>
        </w:rPr>
        <w:t>огнеобразов</w:t>
      </w:r>
      <w:proofErr w:type="spellEnd"/>
      <w:r w:rsidRPr="00B10130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386F94FE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03.15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Умное действие </w:t>
      </w:r>
      <w:proofErr w:type="gramStart"/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- это</w:t>
      </w:r>
      <w:proofErr w:type="gramEnd"/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действовать тем, чем нас наделали.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B39DB4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 xml:space="preserve">Ум разрабатывается </w:t>
      </w:r>
      <w:proofErr w:type="spellStart"/>
      <w:r w:rsidRPr="00B10130">
        <w:rPr>
          <w:rFonts w:ascii="Times New Roman" w:hAnsi="Times New Roman" w:cs="Times New Roman"/>
          <w:b/>
          <w:sz w:val="24"/>
          <w:szCs w:val="24"/>
        </w:rPr>
        <w:t>синтезфизичностью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Синтезфизичность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это ОМ. </w:t>
      </w:r>
    </w:p>
    <w:p w14:paraId="24B5DC88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Ум прирастает сложным индивидуально синтезированным ОМ, когда мы смогли синтезировать ОМ. Когда можем синтезировать наш зал и Зал ИВО, например. </w:t>
      </w:r>
    </w:p>
    <w:p w14:paraId="6FDA1496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И второе, действовать в этом и этим. Поэтому «Х»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-  это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синтез двух,  </w:t>
      </w:r>
      <w:proofErr w:type="spellStart"/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синтезфизичности</w:t>
      </w:r>
      <w:proofErr w:type="spellEnd"/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B10130">
        <w:rPr>
          <w:rFonts w:ascii="Times New Roman" w:hAnsi="Times New Roman" w:cs="Times New Roman"/>
          <w:sz w:val="24"/>
          <w:szCs w:val="24"/>
        </w:rPr>
        <w:t xml:space="preserve"> О Христе. Был умным для своего времени и поэтому вызывал страх, как страх непонятного. </w:t>
      </w:r>
    </w:p>
    <w:p w14:paraId="1C54ADC3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03.20</w:t>
      </w:r>
      <w:r w:rsidRPr="00B10130">
        <w:rPr>
          <w:rFonts w:ascii="Times New Roman" w:hAnsi="Times New Roman" w:cs="Times New Roman"/>
          <w:sz w:val="24"/>
          <w:szCs w:val="24"/>
        </w:rPr>
        <w:t xml:space="preserve"> ИВАС Э(и)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оанн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закрывал и завершал ад и рай.  Коллективные закрыты, а индивидуальные не закрыты. Сам себе устраивает ад, «страдать же надо»?</w:t>
      </w:r>
    </w:p>
    <w:p w14:paraId="779AE1A3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Нет Красоты, не развит Ум,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тогда  не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Творение,  а с другой буквой.</w:t>
      </w:r>
    </w:p>
    <w:p w14:paraId="0BCF1537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 xml:space="preserve">Растет </w:t>
      </w:r>
      <w:proofErr w:type="spellStart"/>
      <w:r w:rsidRPr="00B10130">
        <w:rPr>
          <w:rFonts w:ascii="Times New Roman" w:hAnsi="Times New Roman" w:cs="Times New Roman"/>
          <w:b/>
          <w:sz w:val="24"/>
          <w:szCs w:val="24"/>
        </w:rPr>
        <w:t>огнеобразная</w:t>
      </w:r>
      <w:proofErr w:type="spellEnd"/>
      <w:r w:rsidRPr="00B10130">
        <w:rPr>
          <w:rFonts w:ascii="Times New Roman" w:hAnsi="Times New Roman" w:cs="Times New Roman"/>
          <w:b/>
          <w:sz w:val="24"/>
          <w:szCs w:val="24"/>
        </w:rPr>
        <w:t xml:space="preserve"> субъядерная субстанциональность при вхождении в более высокую </w:t>
      </w:r>
      <w:proofErr w:type="spellStart"/>
      <w:r w:rsidRPr="00B10130">
        <w:rPr>
          <w:rFonts w:ascii="Times New Roman" w:hAnsi="Times New Roman" w:cs="Times New Roman"/>
          <w:b/>
          <w:sz w:val="24"/>
          <w:szCs w:val="24"/>
        </w:rPr>
        <w:t>синтезфизичность</w:t>
      </w:r>
      <w:proofErr w:type="spellEnd"/>
      <w:r w:rsidRPr="00B1013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26DA125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03.27</w:t>
      </w:r>
      <w:r w:rsidRPr="00B10130">
        <w:rPr>
          <w:rFonts w:ascii="Times New Roman" w:hAnsi="Times New Roman" w:cs="Times New Roman"/>
          <w:sz w:val="24"/>
          <w:szCs w:val="24"/>
        </w:rPr>
        <w:t xml:space="preserve"> Как стыкуется Зал ИВО 8193 арх. и Тело? Тело наше должно быть открыто, проводить этот огонь, развиваться в нем. Управление - как способность развить огненную материальность</w:t>
      </w:r>
    </w:p>
    <w:p w14:paraId="62CBCAD3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03.29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Чем ещё вторым разрабатывается Ум? Навыками</w:t>
      </w:r>
      <w:r w:rsidRPr="00B10130">
        <w:rPr>
          <w:rFonts w:ascii="Times New Roman" w:hAnsi="Times New Roman" w:cs="Times New Roman"/>
          <w:sz w:val="24"/>
          <w:szCs w:val="24"/>
        </w:rPr>
        <w:t xml:space="preserve">. Мы Красоту видим через множество навыков. </w:t>
      </w:r>
    </w:p>
    <w:p w14:paraId="3F30FE4F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>Пример:</w:t>
      </w:r>
      <w:r w:rsidRPr="00B10130">
        <w:rPr>
          <w:rFonts w:ascii="Times New Roman" w:hAnsi="Times New Roman" w:cs="Times New Roman"/>
          <w:sz w:val="24"/>
          <w:szCs w:val="24"/>
        </w:rPr>
        <w:t xml:space="preserve"> Леонардо да Винчи. </w:t>
      </w:r>
    </w:p>
    <w:p w14:paraId="5598E7A0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 xml:space="preserve">Навык - один из результатов универсализации разработанного Ума. </w:t>
      </w:r>
    </w:p>
    <w:p w14:paraId="65FAD78A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Ипостасность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будет опираться на ваш Ум? Вы достаточно умны чтобы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Ипостасить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>?</w:t>
      </w:r>
    </w:p>
    <w:p w14:paraId="632BB0FB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03. 36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Ум разрабатывается Магнитом </w:t>
      </w:r>
      <w:proofErr w:type="gramStart"/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-  это</w:t>
      </w:r>
      <w:proofErr w:type="gramEnd"/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и есть ОМ.</w:t>
      </w:r>
      <w:r w:rsidRPr="00B10130">
        <w:rPr>
          <w:rFonts w:ascii="Times New Roman" w:hAnsi="Times New Roman" w:cs="Times New Roman"/>
          <w:sz w:val="24"/>
          <w:szCs w:val="24"/>
        </w:rPr>
        <w:t xml:space="preserve"> В практике, когда в синтезе с Умом ИВО мы магнитим вышестоящее выражение. Практика ОМ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о том, чтобы ОМ в нас наступил.</w:t>
      </w:r>
    </w:p>
    <w:p w14:paraId="1E3183F3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03.38</w:t>
      </w:r>
      <w:r w:rsidRPr="00B10130">
        <w:rPr>
          <w:rFonts w:ascii="Times New Roman" w:hAnsi="Times New Roman" w:cs="Times New Roman"/>
          <w:sz w:val="24"/>
          <w:szCs w:val="24"/>
        </w:rPr>
        <w:t xml:space="preserve"> Идём стяжать разработку и развитие Ума в синтезе с ИВАС </w:t>
      </w:r>
      <w:r w:rsidRPr="00B10130">
        <w:rPr>
          <w:rFonts w:ascii="Times New Roman" w:hAnsi="Times New Roman" w:cs="Times New Roman"/>
          <w:b/>
          <w:sz w:val="24"/>
          <w:szCs w:val="24"/>
        </w:rPr>
        <w:t xml:space="preserve">ОМ + Магнит </w:t>
      </w:r>
      <w:proofErr w:type="spellStart"/>
      <w:r w:rsidRPr="00B10130">
        <w:rPr>
          <w:rFonts w:ascii="Times New Roman" w:hAnsi="Times New Roman" w:cs="Times New Roman"/>
          <w:b/>
          <w:sz w:val="24"/>
          <w:szCs w:val="24"/>
        </w:rPr>
        <w:t>магнитности</w:t>
      </w:r>
      <w:proofErr w:type="spellEnd"/>
      <w:r w:rsidRPr="00B10130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B10130">
        <w:rPr>
          <w:rFonts w:ascii="Times New Roman" w:hAnsi="Times New Roman" w:cs="Times New Roman"/>
          <w:b/>
          <w:sz w:val="24"/>
          <w:szCs w:val="24"/>
        </w:rPr>
        <w:t>синтезфизичность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, 16цу ИВДИВО-разработки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от качество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до компетенций Ума взаимодействием с ИВАС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Эоаном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(8108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арх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) и Антуанеттой. </w:t>
      </w:r>
    </w:p>
    <w:p w14:paraId="6C9FB0EE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45538861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B10130">
        <w:rPr>
          <w:rFonts w:ascii="Times New Roman" w:hAnsi="Times New Roman" w:cs="Times New Roman"/>
          <w:b/>
          <w:i/>
          <w:color w:val="FF0000"/>
          <w:sz w:val="24"/>
          <w:szCs w:val="24"/>
        </w:rPr>
        <w:t>03.39- 04.02</w:t>
      </w:r>
    </w:p>
    <w:p w14:paraId="30A3DD10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10130">
        <w:rPr>
          <w:rFonts w:ascii="Times New Roman" w:hAnsi="Times New Roman" w:cs="Times New Roman"/>
          <w:b/>
          <w:i/>
          <w:sz w:val="24"/>
          <w:szCs w:val="24"/>
        </w:rPr>
        <w:t xml:space="preserve">Практика 3 </w:t>
      </w:r>
    </w:p>
    <w:p w14:paraId="196470E7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Стяжание Ума и </w:t>
      </w:r>
      <w:proofErr w:type="spellStart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>Праума</w:t>
      </w:r>
      <w:proofErr w:type="spellEnd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ИВО с внутренней насыщенностью системами аппаратами частностями. Просьба ввести кин в явление ОМ, Магнита, </w:t>
      </w:r>
      <w:proofErr w:type="spellStart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>Магнитности</w:t>
      </w:r>
      <w:proofErr w:type="spellEnd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и </w:t>
      </w:r>
      <w:proofErr w:type="spellStart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>Синтезфизичности</w:t>
      </w:r>
      <w:proofErr w:type="spellEnd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Ума. </w:t>
      </w:r>
    </w:p>
    <w:p w14:paraId="3D4C0956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proofErr w:type="gramStart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>Завершение  предыдущих</w:t>
      </w:r>
      <w:proofErr w:type="gramEnd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состояний Ума. </w:t>
      </w:r>
    </w:p>
    <w:p w14:paraId="290F03A8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Стяжание ИВДИВО-разработки Ума и </w:t>
      </w:r>
      <w:proofErr w:type="spellStart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>Праума</w:t>
      </w:r>
      <w:proofErr w:type="spellEnd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ИВО.</w:t>
      </w:r>
    </w:p>
    <w:p w14:paraId="400C0E96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14:paraId="29986011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B10130">
        <w:rPr>
          <w:rFonts w:ascii="Times New Roman" w:hAnsi="Times New Roman" w:cs="Times New Roman"/>
          <w:b/>
          <w:i/>
          <w:color w:val="FF0000"/>
          <w:sz w:val="24"/>
          <w:szCs w:val="24"/>
        </w:rPr>
        <w:t>1 день 2 часть</w:t>
      </w:r>
    </w:p>
    <w:p w14:paraId="55AA4244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Входим в 16 видов Ума 16 видов реализаций.</w:t>
      </w:r>
    </w:p>
    <w:p w14:paraId="7FBD1F96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В чем разница Ума Служащего и Ипостаси?</w:t>
      </w:r>
    </w:p>
    <w:p w14:paraId="1571CB7C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Чем может быть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иерархизирован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>?</w:t>
      </w:r>
    </w:p>
    <w:p w14:paraId="49980F9D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- Субъектностью.</w:t>
      </w:r>
    </w:p>
    <w:p w14:paraId="699BE362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Талант талантлив во всем. Это про Ум.</w:t>
      </w:r>
    </w:p>
    <w:p w14:paraId="1C6F0F47" w14:textId="77777777" w:rsidR="00B10130" w:rsidRPr="00B10130" w:rsidRDefault="00B10130" w:rsidP="00B10130">
      <w:pPr>
        <w:pStyle w:val="a9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B10130">
        <w:rPr>
          <w:szCs w:val="24"/>
        </w:rPr>
        <w:lastRenderedPageBreak/>
        <w:t>Ум различается</w:t>
      </w:r>
    </w:p>
    <w:p w14:paraId="6BA9E71D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10130">
        <w:rPr>
          <w:rFonts w:ascii="Times New Roman" w:hAnsi="Times New Roman" w:cs="Times New Roman"/>
          <w:sz w:val="24"/>
          <w:szCs w:val="24"/>
        </w:rPr>
        <w:t>Субъядерностью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. Отсюда другое оперирование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огнеобразов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, которое рождает другую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субъядерность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. Оперирование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субъядерностью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, субстанциональностью, отсюда оперирует по-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другому .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 В ядре Синтеза стяжаем стандарты Синтеза.</w:t>
      </w:r>
    </w:p>
    <w:p w14:paraId="701438F2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>Как вырастить Ум Аватара?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D98E07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>- Умной Волей ИВО</w:t>
      </w:r>
      <w:r w:rsidRPr="00B10130">
        <w:rPr>
          <w:rFonts w:ascii="Times New Roman" w:hAnsi="Times New Roman" w:cs="Times New Roman"/>
          <w:sz w:val="24"/>
          <w:szCs w:val="24"/>
        </w:rPr>
        <w:t>.</w:t>
      </w:r>
    </w:p>
    <w:p w14:paraId="7F2A94F4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>Пример (на разные ситуации</w:t>
      </w:r>
      <w:proofErr w:type="gramStart"/>
      <w:r w:rsidRPr="00B10130">
        <w:rPr>
          <w:rFonts w:ascii="Times New Roman" w:hAnsi="Times New Roman" w:cs="Times New Roman"/>
          <w:b/>
          <w:sz w:val="24"/>
          <w:szCs w:val="24"/>
        </w:rPr>
        <w:t>):</w:t>
      </w:r>
      <w:r w:rsidRPr="00B10130">
        <w:rPr>
          <w:rFonts w:ascii="Times New Roman" w:hAnsi="Times New Roman" w:cs="Times New Roman"/>
          <w:sz w:val="24"/>
          <w:szCs w:val="24"/>
        </w:rPr>
        <w:t xml:space="preserve">  А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вы хорошо знаете Волю ИВО? Вдруг это Воля ИВО? </w:t>
      </w: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Иногда практика возможна, но надо видеть материю, думать о ней как она откликнется.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A162DB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proofErr w:type="gramStart"/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>Умный  просит</w:t>
      </w:r>
      <w:proofErr w:type="gramEnd"/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: можно ли это сделать в этих конкретных условиях? </w:t>
      </w:r>
    </w:p>
    <w:p w14:paraId="0D5A3C1C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 xml:space="preserve">Каждый следующий уровень субъектной универсализации, это степень </w:t>
      </w:r>
      <w:proofErr w:type="spellStart"/>
      <w:r w:rsidRPr="00B10130">
        <w:rPr>
          <w:rFonts w:ascii="Times New Roman" w:hAnsi="Times New Roman" w:cs="Times New Roman"/>
          <w:b/>
          <w:sz w:val="24"/>
          <w:szCs w:val="24"/>
        </w:rPr>
        <w:t>вникновения</w:t>
      </w:r>
      <w:proofErr w:type="spellEnd"/>
      <w:r w:rsidRPr="00B10130">
        <w:rPr>
          <w:rFonts w:ascii="Times New Roman" w:hAnsi="Times New Roman" w:cs="Times New Roman"/>
          <w:b/>
          <w:sz w:val="24"/>
          <w:szCs w:val="24"/>
        </w:rPr>
        <w:t xml:space="preserve"> в условия материи. </w:t>
      </w:r>
    </w:p>
    <w:p w14:paraId="59C0BBC3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00.22 </w:t>
      </w:r>
      <w:r w:rsidRPr="00B10130">
        <w:rPr>
          <w:rFonts w:ascii="Times New Roman" w:hAnsi="Times New Roman" w:cs="Times New Roman"/>
          <w:sz w:val="24"/>
          <w:szCs w:val="24"/>
        </w:rPr>
        <w:t xml:space="preserve">Вопрос: насколько вы щепетильно относитесь к части Душа, чтобы действовать Астральной материей. И тогда это Умный Посвящённый или Служащий. </w:t>
      </w:r>
    </w:p>
    <w:p w14:paraId="51F00D84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 xml:space="preserve">Пример </w:t>
      </w:r>
      <w:r w:rsidRPr="00B10130">
        <w:rPr>
          <w:rFonts w:ascii="Times New Roman" w:hAnsi="Times New Roman" w:cs="Times New Roman"/>
          <w:sz w:val="24"/>
          <w:szCs w:val="24"/>
        </w:rPr>
        <w:t xml:space="preserve">действия команды ДП в действии по территории подразделения ИДВИВО Крым.  </w:t>
      </w:r>
    </w:p>
    <w:p w14:paraId="01436D74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Ракурсом Посвященного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Умная Практика, а ракурсом ВШС - не факт. </w:t>
      </w:r>
    </w:p>
    <w:p w14:paraId="12CAAF38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 xml:space="preserve">Управленец понимает в том, чем управляет. </w:t>
      </w:r>
      <w:proofErr w:type="spellStart"/>
      <w:r w:rsidRPr="00B10130">
        <w:rPr>
          <w:rFonts w:ascii="Times New Roman" w:hAnsi="Times New Roman" w:cs="Times New Roman"/>
          <w:b/>
          <w:sz w:val="24"/>
          <w:szCs w:val="24"/>
        </w:rPr>
        <w:t>Ипостасность</w:t>
      </w:r>
      <w:proofErr w:type="spellEnd"/>
      <w:r w:rsidRPr="00B1013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B10130">
        <w:rPr>
          <w:rFonts w:ascii="Times New Roman" w:hAnsi="Times New Roman" w:cs="Times New Roman"/>
          <w:b/>
          <w:sz w:val="24"/>
          <w:szCs w:val="24"/>
        </w:rPr>
        <w:t>- это</w:t>
      </w:r>
      <w:proofErr w:type="gramEnd"/>
      <w:r w:rsidRPr="00B10130">
        <w:rPr>
          <w:rFonts w:ascii="Times New Roman" w:hAnsi="Times New Roman" w:cs="Times New Roman"/>
          <w:b/>
          <w:sz w:val="24"/>
          <w:szCs w:val="24"/>
        </w:rPr>
        <w:t xml:space="preserve"> высшая </w:t>
      </w:r>
      <w:proofErr w:type="spellStart"/>
      <w:r w:rsidRPr="00B10130">
        <w:rPr>
          <w:rFonts w:ascii="Times New Roman" w:hAnsi="Times New Roman" w:cs="Times New Roman"/>
          <w:b/>
          <w:sz w:val="24"/>
          <w:szCs w:val="24"/>
        </w:rPr>
        <w:t>неотчужденность</w:t>
      </w:r>
      <w:proofErr w:type="spellEnd"/>
      <w:r w:rsidRPr="00B10130">
        <w:rPr>
          <w:rFonts w:ascii="Times New Roman" w:hAnsi="Times New Roman" w:cs="Times New Roman"/>
          <w:b/>
          <w:sz w:val="24"/>
          <w:szCs w:val="24"/>
        </w:rPr>
        <w:t>.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Вопрос Ума </w:t>
      </w:r>
      <w:proofErr w:type="gramStart"/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>- это</w:t>
      </w:r>
      <w:proofErr w:type="gramEnd"/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вопрос и сопряженности и </w:t>
      </w:r>
      <w:proofErr w:type="spellStart"/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>слиянности</w:t>
      </w:r>
      <w:proofErr w:type="spellEnd"/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И это будет Умное Управление.</w:t>
      </w:r>
    </w:p>
    <w:p w14:paraId="04B0B40A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 xml:space="preserve">Т. е. управление 64х видов материи через распознание, сопереживание этих уровней материи, связывание </w:t>
      </w:r>
      <w:proofErr w:type="spellStart"/>
      <w:r w:rsidRPr="00B10130">
        <w:rPr>
          <w:rFonts w:ascii="Times New Roman" w:hAnsi="Times New Roman" w:cs="Times New Roman"/>
          <w:b/>
          <w:sz w:val="24"/>
          <w:szCs w:val="24"/>
        </w:rPr>
        <w:t>огнеобразов</w:t>
      </w:r>
      <w:proofErr w:type="spellEnd"/>
      <w:r w:rsidRPr="00B10130">
        <w:rPr>
          <w:rFonts w:ascii="Times New Roman" w:hAnsi="Times New Roman" w:cs="Times New Roman"/>
          <w:b/>
          <w:sz w:val="24"/>
          <w:szCs w:val="24"/>
        </w:rPr>
        <w:t xml:space="preserve"> и умение их применить.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F7A78F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7CE3D274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 xml:space="preserve">Вопрос Ума </w:t>
      </w:r>
      <w:proofErr w:type="gramStart"/>
      <w:r w:rsidRPr="00B10130">
        <w:rPr>
          <w:rFonts w:ascii="Times New Roman" w:hAnsi="Times New Roman" w:cs="Times New Roman"/>
          <w:b/>
          <w:sz w:val="24"/>
          <w:szCs w:val="24"/>
        </w:rPr>
        <w:t>- это</w:t>
      </w:r>
      <w:proofErr w:type="gramEnd"/>
      <w:r w:rsidRPr="00B10130">
        <w:rPr>
          <w:rFonts w:ascii="Times New Roman" w:hAnsi="Times New Roman" w:cs="Times New Roman"/>
          <w:b/>
          <w:sz w:val="24"/>
          <w:szCs w:val="24"/>
        </w:rPr>
        <w:t xml:space="preserve"> внедрить их в материю</w:t>
      </w:r>
      <w:r w:rsidRPr="00B10130">
        <w:rPr>
          <w:rFonts w:ascii="Times New Roman" w:hAnsi="Times New Roman" w:cs="Times New Roman"/>
          <w:sz w:val="24"/>
          <w:szCs w:val="24"/>
        </w:rPr>
        <w:t xml:space="preserve">. Вы применяете то, чем вы наделены. </w:t>
      </w:r>
    </w:p>
    <w:p w14:paraId="4B0DA8DC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Вопрос не Знания, оно не всегда переходит в применение, а Ум применяет.</w:t>
      </w:r>
    </w:p>
    <w:p w14:paraId="6613D3C4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21AFE9DC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Pr="00B10130">
        <w:rPr>
          <w:rFonts w:ascii="Times New Roman" w:hAnsi="Times New Roman" w:cs="Times New Roman"/>
          <w:color w:val="FF0000"/>
          <w:sz w:val="24"/>
          <w:szCs w:val="24"/>
        </w:rPr>
        <w:t>28</w:t>
      </w:r>
      <w:r w:rsidRPr="00B10130">
        <w:rPr>
          <w:rFonts w:ascii="Times New Roman" w:hAnsi="Times New Roman" w:cs="Times New Roman"/>
          <w:sz w:val="24"/>
          <w:szCs w:val="24"/>
        </w:rPr>
        <w:t xml:space="preserve"> Пример чата Искусственного Интеллекта. 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Отстроен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но нет Творения (см далее) </w:t>
      </w:r>
    </w:p>
    <w:p w14:paraId="74AB66B9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Синтез в какой Синтез должен переключиться? Однородный синтез. Ум занимается Цельностью. </w:t>
      </w:r>
      <w:r w:rsidRPr="00B10130">
        <w:rPr>
          <w:rFonts w:ascii="Times New Roman" w:hAnsi="Times New Roman" w:cs="Times New Roman"/>
          <w:b/>
          <w:sz w:val="24"/>
          <w:szCs w:val="24"/>
        </w:rPr>
        <w:t>Исходя из однородной цельности, вы применяетесь и становитесь Умны.</w:t>
      </w:r>
    </w:p>
    <w:p w14:paraId="6E90C42F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Поэтому нам нравятся Умные ответы. Тогда рождается состояние Красоты. И дает эффект Творения. Умный ответ всегда с последствиями перехода в Творение.</w:t>
      </w:r>
    </w:p>
    <w:p w14:paraId="42C33E61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Высшее Искусство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способность описать более высокую Красоту. Красота спасёт мир. </w:t>
      </w:r>
    </w:p>
    <w:p w14:paraId="573CDA17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Пример Красоты Космоса, Гармонии и Ладности. </w:t>
      </w:r>
    </w:p>
    <w:p w14:paraId="54878FCD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Восприятие, распознания и чувствование её должны быть заточены. </w:t>
      </w:r>
    </w:p>
    <w:p w14:paraId="6FA49771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00.38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  <w:r w:rsidRPr="00B10130">
        <w:rPr>
          <w:rFonts w:ascii="Times New Roman" w:hAnsi="Times New Roman" w:cs="Times New Roman"/>
          <w:b/>
          <w:sz w:val="24"/>
          <w:szCs w:val="24"/>
        </w:rPr>
        <w:t>Чтобы люди могли жить в космосе, они должны видеть Красоту.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52C071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Математика перешла в Искусство. </w:t>
      </w:r>
    </w:p>
    <w:p w14:paraId="39AD623A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Пример Леонардо да Винчи, который через картину передана математическую формулу «золотого сечения».</w:t>
      </w:r>
    </w:p>
    <w:p w14:paraId="4B9E273B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00.40</w:t>
      </w:r>
      <w:r w:rsidRPr="00B10130">
        <w:rPr>
          <w:rFonts w:ascii="Times New Roman" w:hAnsi="Times New Roman" w:cs="Times New Roman"/>
          <w:sz w:val="24"/>
          <w:szCs w:val="24"/>
        </w:rPr>
        <w:t xml:space="preserve"> О мозге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и  512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ти телесных системах. Развивается каждой частью не только Умом. </w:t>
      </w:r>
      <w:r w:rsidRPr="00B10130">
        <w:rPr>
          <w:rFonts w:ascii="Times New Roman" w:hAnsi="Times New Roman" w:cs="Times New Roman"/>
          <w:b/>
          <w:sz w:val="24"/>
          <w:szCs w:val="24"/>
        </w:rPr>
        <w:t>Масштабы развития Ума выше, чем просто развитие мозга.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53EC50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>Пример</w:t>
      </w:r>
      <w:r w:rsidRPr="00B10130">
        <w:rPr>
          <w:rFonts w:ascii="Times New Roman" w:hAnsi="Times New Roman" w:cs="Times New Roman"/>
          <w:sz w:val="24"/>
          <w:szCs w:val="24"/>
        </w:rPr>
        <w:t xml:space="preserve"> отсутствия мозга.</w:t>
      </w:r>
    </w:p>
    <w:p w14:paraId="679D5F6C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00.43</w:t>
      </w:r>
      <w:r w:rsidRPr="00B10130">
        <w:rPr>
          <w:rFonts w:ascii="Times New Roman" w:hAnsi="Times New Roman" w:cs="Times New Roman"/>
          <w:sz w:val="24"/>
          <w:szCs w:val="24"/>
        </w:rPr>
        <w:t xml:space="preserve">  </w:t>
      </w:r>
      <w:r w:rsidRPr="00B10130">
        <w:rPr>
          <w:rFonts w:ascii="Times New Roman" w:hAnsi="Times New Roman" w:cs="Times New Roman"/>
          <w:b/>
          <w:sz w:val="24"/>
          <w:szCs w:val="24"/>
        </w:rPr>
        <w:t>К</w:t>
      </w:r>
      <w:proofErr w:type="gramEnd"/>
      <w:r w:rsidRPr="00B10130">
        <w:rPr>
          <w:rFonts w:ascii="Times New Roman" w:hAnsi="Times New Roman" w:cs="Times New Roman"/>
          <w:b/>
          <w:sz w:val="24"/>
          <w:szCs w:val="24"/>
        </w:rPr>
        <w:t xml:space="preserve"> Практике 4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62B270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Идём развивать 16 видов Ума от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Чка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до Отца.</w:t>
      </w:r>
    </w:p>
    <w:p w14:paraId="3464445C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1.субъядерность</w:t>
      </w:r>
    </w:p>
    <w:p w14:paraId="059F56D1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2.64 вида материи</w:t>
      </w:r>
    </w:p>
    <w:p w14:paraId="4CD237CA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lastRenderedPageBreak/>
        <w:t>3.применение в однородности и цельности.</w:t>
      </w:r>
    </w:p>
    <w:p w14:paraId="37B30C23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B10130">
        <w:rPr>
          <w:rFonts w:ascii="Times New Roman" w:hAnsi="Times New Roman" w:cs="Times New Roman"/>
          <w:b/>
          <w:i/>
          <w:color w:val="FF0000"/>
          <w:sz w:val="24"/>
          <w:szCs w:val="24"/>
        </w:rPr>
        <w:t>00.43-00.57</w:t>
      </w:r>
    </w:p>
    <w:p w14:paraId="6AE566B1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10130">
        <w:rPr>
          <w:rFonts w:ascii="Times New Roman" w:hAnsi="Times New Roman" w:cs="Times New Roman"/>
          <w:b/>
          <w:i/>
          <w:sz w:val="24"/>
          <w:szCs w:val="24"/>
        </w:rPr>
        <w:t xml:space="preserve">Практика 4 </w:t>
      </w:r>
    </w:p>
    <w:p w14:paraId="7DA1752E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Стяжание Красоты Творения Ума </w:t>
      </w:r>
      <w:r w:rsidR="00026667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ИВО </w:t>
      </w:r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>кин.</w:t>
      </w:r>
    </w:p>
    <w:p w14:paraId="361960AB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69E5CD0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Каждый вариант Ума переводит в 4 вида Красоты:</w:t>
      </w:r>
    </w:p>
    <w:p w14:paraId="045B3F21" w14:textId="77777777" w:rsidR="00B10130" w:rsidRPr="00B10130" w:rsidRDefault="00B10130" w:rsidP="00B10130">
      <w:pPr>
        <w:pStyle w:val="a9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b/>
          <w:szCs w:val="24"/>
        </w:rPr>
      </w:pPr>
      <w:r w:rsidRPr="00B10130">
        <w:rPr>
          <w:b/>
          <w:szCs w:val="24"/>
        </w:rPr>
        <w:t xml:space="preserve">Красота как таковая. </w:t>
      </w:r>
    </w:p>
    <w:p w14:paraId="3B9184DE" w14:textId="77777777" w:rsidR="00B10130" w:rsidRPr="00B10130" w:rsidRDefault="00B10130" w:rsidP="00B10130">
      <w:pPr>
        <w:pStyle w:val="a9"/>
        <w:autoSpaceDE w:val="0"/>
        <w:autoSpaceDN w:val="0"/>
        <w:adjustRightInd w:val="0"/>
        <w:spacing w:after="0" w:line="240" w:lineRule="auto"/>
        <w:ind w:left="786"/>
        <w:jc w:val="both"/>
        <w:rPr>
          <w:b/>
          <w:color w:val="FF0000"/>
          <w:szCs w:val="24"/>
        </w:rPr>
      </w:pPr>
      <w:r w:rsidRPr="00B10130">
        <w:rPr>
          <w:b/>
          <w:szCs w:val="24"/>
        </w:rPr>
        <w:t>Пример:</w:t>
      </w:r>
      <w:r w:rsidRPr="00B10130">
        <w:rPr>
          <w:szCs w:val="24"/>
        </w:rPr>
        <w:t xml:space="preserve"> </w:t>
      </w:r>
      <w:r w:rsidRPr="00B10130">
        <w:rPr>
          <w:b/>
          <w:color w:val="FF0000"/>
          <w:szCs w:val="24"/>
        </w:rPr>
        <w:t xml:space="preserve">каждый синтез, стяжая </w:t>
      </w:r>
      <w:proofErr w:type="spellStart"/>
      <w:r w:rsidRPr="00B10130">
        <w:rPr>
          <w:b/>
          <w:color w:val="FF0000"/>
          <w:szCs w:val="24"/>
        </w:rPr>
        <w:t>льоны</w:t>
      </w:r>
      <w:proofErr w:type="spellEnd"/>
      <w:r w:rsidRPr="00B10130">
        <w:rPr>
          <w:b/>
          <w:color w:val="FF0000"/>
          <w:szCs w:val="24"/>
        </w:rPr>
        <w:t xml:space="preserve"> </w:t>
      </w:r>
      <w:proofErr w:type="spellStart"/>
      <w:r w:rsidRPr="00B10130">
        <w:rPr>
          <w:b/>
          <w:color w:val="FF0000"/>
          <w:szCs w:val="24"/>
        </w:rPr>
        <w:t>субъядерности</w:t>
      </w:r>
      <w:proofErr w:type="spellEnd"/>
      <w:r w:rsidRPr="00B10130">
        <w:rPr>
          <w:b/>
          <w:color w:val="FF0000"/>
          <w:szCs w:val="24"/>
        </w:rPr>
        <w:t xml:space="preserve">, впитываем в Физическое тело и происходит преображение состояний Красоты. </w:t>
      </w:r>
    </w:p>
    <w:p w14:paraId="58A3151C" w14:textId="77777777" w:rsidR="00B10130" w:rsidRPr="00B10130" w:rsidRDefault="00B10130" w:rsidP="00B10130">
      <w:pPr>
        <w:pStyle w:val="a9"/>
        <w:autoSpaceDE w:val="0"/>
        <w:autoSpaceDN w:val="0"/>
        <w:adjustRightInd w:val="0"/>
        <w:spacing w:after="0" w:line="240" w:lineRule="auto"/>
        <w:ind w:left="786"/>
        <w:jc w:val="both"/>
        <w:rPr>
          <w:szCs w:val="24"/>
        </w:rPr>
      </w:pPr>
      <w:r w:rsidRPr="00B10130">
        <w:rPr>
          <w:szCs w:val="24"/>
        </w:rPr>
        <w:t xml:space="preserve">Обратная сторона Ума - приукрашивать. Внутренняя Красота без приукрашивания </w:t>
      </w:r>
      <w:r w:rsidRPr="00B10130">
        <w:rPr>
          <w:b/>
          <w:szCs w:val="24"/>
        </w:rPr>
        <w:t>гармоничная в простоте самодостаточная. Красота в исполнении Поручений, в синтезе Веры и Знаний.</w:t>
      </w:r>
      <w:r w:rsidRPr="00B10130">
        <w:rPr>
          <w:szCs w:val="24"/>
        </w:rPr>
        <w:t xml:space="preserve"> Обратная сторона - безобразность.</w:t>
      </w:r>
    </w:p>
    <w:p w14:paraId="036DB28F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>4 главные заповеди Посвященного:</w:t>
      </w:r>
      <w:r w:rsidRPr="00B10130">
        <w:rPr>
          <w:rFonts w:ascii="Times New Roman" w:hAnsi="Times New Roman" w:cs="Times New Roman"/>
          <w:sz w:val="24"/>
          <w:szCs w:val="24"/>
        </w:rPr>
        <w:t xml:space="preserve"> походка, голос, улыбка, поза.</w:t>
      </w:r>
    </w:p>
    <w:p w14:paraId="2267D432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4443724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01.05</w:t>
      </w:r>
      <w:r w:rsidRPr="00B10130">
        <w:rPr>
          <w:rFonts w:ascii="Times New Roman" w:hAnsi="Times New Roman" w:cs="Times New Roman"/>
          <w:sz w:val="24"/>
          <w:szCs w:val="24"/>
        </w:rPr>
        <w:t xml:space="preserve"> Пойдём стяжать Красоту, фрагмент Красоты ИВО, просим преобразить все наши стандарты Красоты, Эталоны и практики Красоты...</w:t>
      </w:r>
    </w:p>
    <w:p w14:paraId="480423AA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>В чем вы начинаете распознавать Красоту?</w:t>
      </w:r>
    </w:p>
    <w:p w14:paraId="61D90473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1. в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субъядерности</w:t>
      </w:r>
      <w:proofErr w:type="spellEnd"/>
    </w:p>
    <w:p w14:paraId="5D8CABDB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синтезначалах</w:t>
      </w:r>
      <w:proofErr w:type="spellEnd"/>
    </w:p>
    <w:p w14:paraId="78A9E8F7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3. в творении</w:t>
      </w:r>
    </w:p>
    <w:p w14:paraId="295B47F7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Красоту как таковую. Входим в 4 в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ыражения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Красоты кин и Красоту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ИВО  и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фрагмент её кин</w:t>
      </w:r>
    </w:p>
    <w:p w14:paraId="2DE48880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3557210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B10130">
        <w:rPr>
          <w:rFonts w:ascii="Times New Roman" w:hAnsi="Times New Roman" w:cs="Times New Roman"/>
          <w:b/>
          <w:i/>
          <w:color w:val="FF0000"/>
          <w:sz w:val="24"/>
          <w:szCs w:val="24"/>
        </w:rPr>
        <w:t>01.09 - 1.27</w:t>
      </w:r>
    </w:p>
    <w:p w14:paraId="7005A84D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10130">
        <w:rPr>
          <w:rFonts w:ascii="Times New Roman" w:hAnsi="Times New Roman" w:cs="Times New Roman"/>
          <w:b/>
          <w:i/>
          <w:sz w:val="24"/>
          <w:szCs w:val="24"/>
        </w:rPr>
        <w:t xml:space="preserve">Практика 5 </w:t>
      </w:r>
    </w:p>
    <w:p w14:paraId="24167FAB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Стяжание 4х </w:t>
      </w:r>
      <w:proofErr w:type="gramStart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>видов  Красоты</w:t>
      </w:r>
      <w:proofErr w:type="gramEnd"/>
    </w:p>
    <w:p w14:paraId="0E2C99F7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Действие с ИВАС Титом </w:t>
      </w:r>
      <w:proofErr w:type="spellStart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>Флавией</w:t>
      </w:r>
      <w:proofErr w:type="spellEnd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на 7980 арх. </w:t>
      </w:r>
    </w:p>
    <w:p w14:paraId="601B6036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Стяжание </w:t>
      </w:r>
      <w:proofErr w:type="spellStart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>Ивдиво</w:t>
      </w:r>
      <w:proofErr w:type="spellEnd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-тело Красоты и </w:t>
      </w:r>
      <w:proofErr w:type="spellStart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>Ивдиво</w:t>
      </w:r>
      <w:proofErr w:type="spellEnd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-тело </w:t>
      </w:r>
      <w:proofErr w:type="spellStart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>пракрасоты</w:t>
      </w:r>
      <w:proofErr w:type="spellEnd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ИВО.</w:t>
      </w:r>
    </w:p>
    <w:p w14:paraId="1546DC66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A81F44B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 xml:space="preserve">После </w:t>
      </w:r>
    </w:p>
    <w:p w14:paraId="4685C6C6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О словах ИВО: «Красота в глазах смотрящего</w:t>
      </w:r>
      <w:proofErr w:type="gramStart"/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»,</w:t>
      </w:r>
      <w:r w:rsidRPr="00B10130">
        <w:rPr>
          <w:rFonts w:ascii="Times New Roman" w:hAnsi="Times New Roman" w:cs="Times New Roman"/>
          <w:sz w:val="24"/>
          <w:szCs w:val="24"/>
        </w:rPr>
        <w:t xml:space="preserve">  когда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ты видишь Красоту внутренне, где ранее её не видел. После включения восприятие Красоты вовне. Разработка Ума будет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пересинтезироваться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Красотой. Идём не в «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схватку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а над ней». </w:t>
      </w:r>
    </w:p>
    <w:p w14:paraId="1527787E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>Объявляется месяц Красоты.</w:t>
      </w:r>
    </w:p>
    <w:p w14:paraId="26463618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6E95F2A9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01.29 идём в стяжание Компетенций. По стандарту Распоряжение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8  обновилось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>.</w:t>
      </w:r>
    </w:p>
    <w:p w14:paraId="098B233A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16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третих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Компетенций ИВДИВО-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синтезностей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с Умениями </w:t>
      </w:r>
      <w:proofErr w:type="spellStart"/>
      <w:proofErr w:type="gramStart"/>
      <w:r w:rsidRPr="00B10130">
        <w:rPr>
          <w:rFonts w:ascii="Times New Roman" w:hAnsi="Times New Roman" w:cs="Times New Roman"/>
          <w:sz w:val="24"/>
          <w:szCs w:val="24"/>
        </w:rPr>
        <w:t>синетза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D315DA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Стяжаем ночную подготовку.</w:t>
      </w:r>
    </w:p>
    <w:p w14:paraId="71FA255B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24781A1B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B10130">
        <w:rPr>
          <w:rFonts w:ascii="Times New Roman" w:hAnsi="Times New Roman" w:cs="Times New Roman"/>
          <w:b/>
          <w:i/>
          <w:color w:val="FF0000"/>
          <w:sz w:val="24"/>
          <w:szCs w:val="24"/>
        </w:rPr>
        <w:t>01.31 -01.36</w:t>
      </w:r>
    </w:p>
    <w:p w14:paraId="2E8E5600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10130">
        <w:rPr>
          <w:rFonts w:ascii="Times New Roman" w:hAnsi="Times New Roman" w:cs="Times New Roman"/>
          <w:b/>
          <w:i/>
          <w:sz w:val="24"/>
          <w:szCs w:val="24"/>
        </w:rPr>
        <w:t>Практика 6</w:t>
      </w:r>
    </w:p>
    <w:p w14:paraId="25860FD3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>Стяжание 16</w:t>
      </w:r>
      <w:proofErr w:type="gramStart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>ти  третьих</w:t>
      </w:r>
      <w:proofErr w:type="gramEnd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Компетенций ИВДИВО-</w:t>
      </w:r>
      <w:proofErr w:type="spellStart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>Синтезностей</w:t>
      </w:r>
      <w:proofErr w:type="spellEnd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с Умениями Синтеза ИВО. Стяжание ночной подготовки 44м Синтезом ИВО.</w:t>
      </w:r>
    </w:p>
    <w:p w14:paraId="2319D29E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0B1BD62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2DBB251B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F8B41BD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B10130">
        <w:rPr>
          <w:rFonts w:ascii="Times New Roman" w:hAnsi="Times New Roman" w:cs="Times New Roman"/>
          <w:b/>
          <w:i/>
          <w:color w:val="FF0000"/>
          <w:sz w:val="24"/>
          <w:szCs w:val="24"/>
        </w:rPr>
        <w:lastRenderedPageBreak/>
        <w:t>2 день 3 часть</w:t>
      </w:r>
    </w:p>
    <w:p w14:paraId="1C65F410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 xml:space="preserve">Итоги ночной подготовки. </w:t>
      </w:r>
    </w:p>
    <w:p w14:paraId="0E50BBCB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Динамичная.</w:t>
      </w:r>
    </w:p>
    <w:p w14:paraId="4A411424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Красота в своей основе -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есмь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Диалектика.</w:t>
      </w:r>
    </w:p>
    <w:p w14:paraId="3DAE882A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«Умный или Красивый» </w:t>
      </w:r>
      <w:proofErr w:type="gramStart"/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- это</w:t>
      </w:r>
      <w:proofErr w:type="gramEnd"/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диалектика разрешение первого противоречия:</w:t>
      </w:r>
    </w:p>
    <w:p w14:paraId="6BAA79FD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>Первое противоречие</w:t>
      </w:r>
    </w:p>
    <w:p w14:paraId="0616CABC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Красота находит состояние в Гармонии. Вопрос Красоты - это вопрос «золотой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середины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».Вопрос</w:t>
      </w:r>
      <w:proofErr w:type="spellEnd"/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Внутреннего. </w:t>
      </w:r>
      <w:r w:rsidRPr="00B10130">
        <w:rPr>
          <w:rFonts w:ascii="Times New Roman" w:hAnsi="Times New Roman" w:cs="Times New Roman"/>
          <w:sz w:val="24"/>
          <w:szCs w:val="24"/>
        </w:rPr>
        <w:br/>
      </w:r>
      <w:r w:rsidRPr="00B10130">
        <w:rPr>
          <w:rFonts w:ascii="Times New Roman" w:hAnsi="Times New Roman" w:cs="Times New Roman"/>
          <w:b/>
          <w:sz w:val="24"/>
          <w:szCs w:val="24"/>
        </w:rPr>
        <w:t>Пример</w:t>
      </w:r>
      <w:r w:rsidRPr="00B10130">
        <w:rPr>
          <w:rFonts w:ascii="Times New Roman" w:hAnsi="Times New Roman" w:cs="Times New Roman"/>
          <w:sz w:val="24"/>
          <w:szCs w:val="24"/>
        </w:rPr>
        <w:t xml:space="preserve"> мюзикла.</w:t>
      </w:r>
      <w:r w:rsidRPr="00B1013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36C5076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 xml:space="preserve">Красота </w:t>
      </w:r>
      <w:proofErr w:type="spellStart"/>
      <w:r w:rsidRPr="00B10130">
        <w:rPr>
          <w:rFonts w:ascii="Times New Roman" w:hAnsi="Times New Roman" w:cs="Times New Roman"/>
          <w:b/>
          <w:sz w:val="24"/>
          <w:szCs w:val="24"/>
        </w:rPr>
        <w:t>примагничивает</w:t>
      </w:r>
      <w:proofErr w:type="spellEnd"/>
      <w:r w:rsidRPr="00B10130">
        <w:rPr>
          <w:rFonts w:ascii="Times New Roman" w:hAnsi="Times New Roman" w:cs="Times New Roman"/>
          <w:b/>
          <w:sz w:val="24"/>
          <w:szCs w:val="24"/>
        </w:rPr>
        <w:t xml:space="preserve"> противоположность. Красота уравновешивает высшие и низкие. Уравновешивание диалектики.</w:t>
      </w:r>
    </w:p>
    <w:p w14:paraId="5D578141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Красота от «красное» - кровь, Чаша Грааля. Чаша делала Человека Красивым, когда Чаша теперь с Огнём, она делает Человека Красивым. Вопрос ментальности: как мы эту диалектику сможем разрешить?</w:t>
      </w:r>
    </w:p>
    <w:p w14:paraId="010671E9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00.08.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  <w:r w:rsidRPr="00B10130">
        <w:rPr>
          <w:rFonts w:ascii="Times New Roman" w:hAnsi="Times New Roman" w:cs="Times New Roman"/>
          <w:b/>
          <w:sz w:val="24"/>
          <w:szCs w:val="24"/>
        </w:rPr>
        <w:t xml:space="preserve">Задача Искусства: </w:t>
      </w:r>
    </w:p>
    <w:p w14:paraId="6F4C9C35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Разрешить противоречия.</w:t>
      </w:r>
    </w:p>
    <w:p w14:paraId="69118FAB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Видеть Красоту</w:t>
      </w:r>
    </w:p>
    <w:p w14:paraId="61C18695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Расти в следующее Искусство.</w:t>
      </w:r>
    </w:p>
    <w:p w14:paraId="5854FECF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Это первая проблема ночной подготовки.</w:t>
      </w:r>
    </w:p>
    <w:p w14:paraId="4FC02EA1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1AC9B1C1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00.09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  <w:r w:rsidRPr="00B10130">
        <w:rPr>
          <w:rFonts w:ascii="Times New Roman" w:hAnsi="Times New Roman" w:cs="Times New Roman"/>
          <w:b/>
          <w:sz w:val="24"/>
          <w:szCs w:val="24"/>
        </w:rPr>
        <w:t xml:space="preserve">Второй вопрос от ИВАС </w:t>
      </w:r>
      <w:proofErr w:type="spellStart"/>
      <w:proofErr w:type="gramStart"/>
      <w:r w:rsidRPr="00B10130">
        <w:rPr>
          <w:rFonts w:ascii="Times New Roman" w:hAnsi="Times New Roman" w:cs="Times New Roman"/>
          <w:b/>
          <w:sz w:val="24"/>
          <w:szCs w:val="24"/>
        </w:rPr>
        <w:t>Эоана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:  </w:t>
      </w:r>
      <w:r w:rsidRPr="00B10130">
        <w:rPr>
          <w:rFonts w:ascii="Times New Roman" w:hAnsi="Times New Roman" w:cs="Times New Roman"/>
          <w:b/>
          <w:sz w:val="24"/>
          <w:szCs w:val="24"/>
        </w:rPr>
        <w:t>где</w:t>
      </w:r>
      <w:proofErr w:type="gramEnd"/>
      <w:r w:rsidRPr="00B10130">
        <w:rPr>
          <w:rFonts w:ascii="Times New Roman" w:hAnsi="Times New Roman" w:cs="Times New Roman"/>
          <w:b/>
          <w:sz w:val="24"/>
          <w:szCs w:val="24"/>
        </w:rPr>
        <w:t xml:space="preserve"> вы развивает Ум?</w:t>
      </w:r>
    </w:p>
    <w:p w14:paraId="46B4F5BB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</w:t>
      </w:r>
      <w:proofErr w:type="gramStart"/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>: Уходим</w:t>
      </w:r>
      <w:proofErr w:type="gramEnd"/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в цельность, не в конкретику, поднимаемся над вопросом</w:t>
      </w:r>
    </w:p>
    <w:p w14:paraId="2743DEC0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Где развивается часть? </w:t>
      </w:r>
    </w:p>
    <w:p w14:paraId="71C54117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- В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ИВДИВО .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Стандарт новой эпохи.</w:t>
      </w:r>
    </w:p>
    <w:p w14:paraId="375F0B4A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«Ума Палата», где Палата </w:t>
      </w:r>
      <w:proofErr w:type="gramStart"/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- это</w:t>
      </w:r>
      <w:proofErr w:type="gramEnd"/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Дом.</w:t>
      </w:r>
      <w:r w:rsidRPr="00B10130">
        <w:rPr>
          <w:rFonts w:ascii="Times New Roman" w:hAnsi="Times New Roman" w:cs="Times New Roman"/>
          <w:sz w:val="24"/>
          <w:szCs w:val="24"/>
        </w:rPr>
        <w:t xml:space="preserve"> т. е. Дом Ума. Где Ум развивается только в Доме.</w:t>
      </w:r>
    </w:p>
    <w:p w14:paraId="5440DA24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Сам Дом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Синтез Огня и Материи. Организует, оформляет Огонь и помогает вырасти всей Материи в нем.</w:t>
      </w:r>
    </w:p>
    <w:p w14:paraId="56FD8320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00.12</w:t>
      </w:r>
      <w:r w:rsidRPr="00B10130">
        <w:rPr>
          <w:rFonts w:ascii="Times New Roman" w:hAnsi="Times New Roman" w:cs="Times New Roman"/>
          <w:sz w:val="24"/>
          <w:szCs w:val="24"/>
        </w:rPr>
        <w:t xml:space="preserve"> Важно увидеть, что в Доме? На что делает акцент Ум, развиваясь в Доме? </w:t>
      </w:r>
    </w:p>
    <w:p w14:paraId="569C399E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>Как это творение организуется?</w:t>
      </w:r>
    </w:p>
    <w:p w14:paraId="425B37D1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 w:rsidRPr="00B10130">
        <w:rPr>
          <w:rFonts w:ascii="Times New Roman" w:hAnsi="Times New Roman" w:cs="Times New Roman"/>
          <w:b/>
          <w:sz w:val="24"/>
          <w:szCs w:val="24"/>
        </w:rPr>
        <w:t>Субъядерностю</w:t>
      </w:r>
      <w:proofErr w:type="spellEnd"/>
      <w:r w:rsidRPr="00B10130">
        <w:rPr>
          <w:rFonts w:ascii="Times New Roman" w:hAnsi="Times New Roman" w:cs="Times New Roman"/>
          <w:b/>
          <w:sz w:val="24"/>
          <w:szCs w:val="24"/>
        </w:rPr>
        <w:t>.</w:t>
      </w:r>
    </w:p>
    <w:p w14:paraId="40792976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Ум видит в Доме выражение Континуума. Непрерывно переходящий в состоянии пространства и среды.</w:t>
      </w:r>
    </w:p>
    <w:p w14:paraId="03387A39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Преодолеваем 12м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огнеобразом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- Объем. </w:t>
      </w:r>
    </w:p>
    <w:p w14:paraId="28B594D4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</w:t>
      </w:r>
      <w:proofErr w:type="gramStart"/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>: Переключиться</w:t>
      </w:r>
      <w:proofErr w:type="gramEnd"/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на </w:t>
      </w:r>
      <w:proofErr w:type="spellStart"/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>континуумные</w:t>
      </w:r>
      <w:proofErr w:type="spellEnd"/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выражения.</w:t>
      </w:r>
    </w:p>
    <w:p w14:paraId="591B64BB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Вопрос Ума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вопрос последовательного развития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континуумно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AF43101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00.18</w:t>
      </w:r>
      <w:r w:rsidRPr="00B10130">
        <w:rPr>
          <w:rFonts w:ascii="Times New Roman" w:hAnsi="Times New Roman" w:cs="Times New Roman"/>
          <w:sz w:val="24"/>
          <w:szCs w:val="24"/>
        </w:rPr>
        <w:t xml:space="preserve"> 16 видов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огнеобразов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формируют 16 видов Искусства.</w:t>
      </w:r>
    </w:p>
    <w:p w14:paraId="5508A963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Иногда наш потенциал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огнеобразной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насыщенности выше </w:t>
      </w:r>
      <w:proofErr w:type="spellStart"/>
      <w:proofErr w:type="gramStart"/>
      <w:r w:rsidRPr="00B10130">
        <w:rPr>
          <w:rFonts w:ascii="Times New Roman" w:hAnsi="Times New Roman" w:cs="Times New Roman"/>
          <w:sz w:val="24"/>
          <w:szCs w:val="24"/>
        </w:rPr>
        <w:t>огнеобразной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 насыщенности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произведения и для нас (данное произведение) не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есмь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Искусство. </w:t>
      </w:r>
    </w:p>
    <w:p w14:paraId="48571361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Искусство организуется 16ю видами </w:t>
      </w:r>
      <w:proofErr w:type="spellStart"/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огнеобразов</w:t>
      </w:r>
      <w:proofErr w:type="spellEnd"/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. Это Новая Теория Искусств.</w:t>
      </w:r>
    </w:p>
    <w:p w14:paraId="4F8F56F7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В качестве подарка к празднику сегодня в День Всенародного Единства - тема от ИВАС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Эоанна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- новой теории Искусств.</w:t>
      </w:r>
    </w:p>
    <w:p w14:paraId="49081CB1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00.20</w:t>
      </w:r>
      <w:r w:rsidRPr="00B10130">
        <w:rPr>
          <w:rFonts w:ascii="Times New Roman" w:hAnsi="Times New Roman" w:cs="Times New Roman"/>
          <w:sz w:val="24"/>
          <w:szCs w:val="24"/>
        </w:rPr>
        <w:t xml:space="preserve"> 12 система ого.</w:t>
      </w:r>
    </w:p>
    <w:p w14:paraId="57419FC5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В чем разница Ума? Вчера поднимали вопрос и это соответствующее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огнеобразное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оперирование, управление Огнем.</w:t>
      </w:r>
    </w:p>
    <w:p w14:paraId="0B9B30DF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00.23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Красота  начинается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с Красоты Внутреннего мира и далее Внутреннего Космизма ….Внутренней Жизни, которая синтезируется во Внутреннюю 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философскость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, Внутреннюю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Парадигмальность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>, Внутреннюю Энциклопедию и Внутреннее Учение синтеза.</w:t>
      </w:r>
    </w:p>
    <w:p w14:paraId="5BAE887E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Красота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- это постоянное разрешение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диалектики противоречий. Остановился в развитии и входишь в одну из крайностей.</w:t>
      </w:r>
    </w:p>
    <w:p w14:paraId="51B72D6D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За Красотой Внутреннего мира – Красота Внутреннего Космизма видами материи и далее.</w:t>
      </w:r>
    </w:p>
    <w:p w14:paraId="7B569EC3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Понятие Красоты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-  это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философское понятие. Итогами 16 видов Красоты переходим в Настоящую Красоту Внутренней Философии. Целый месяц будем в этом расти.</w:t>
      </w:r>
    </w:p>
    <w:p w14:paraId="45159BD2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00.30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  <w:r w:rsidRPr="00B10130">
        <w:rPr>
          <w:rFonts w:ascii="Times New Roman" w:hAnsi="Times New Roman" w:cs="Times New Roman"/>
          <w:b/>
          <w:sz w:val="24"/>
          <w:szCs w:val="24"/>
        </w:rPr>
        <w:t>Что нужно накопить, почему этот вопрос во времени, чем развиваем Красоту?</w:t>
      </w:r>
    </w:p>
    <w:p w14:paraId="6907A03A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- Внутренним ростом Искусства в нас. Поискать ту форму Искусства, которое развивает наш ОМ. Это выражение ОМ, которое в нас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реализуется  Ипостасью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. Как вы Огонь ведете в материю? Это и есть Искусство Творения. </w:t>
      </w: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Растет Ипостась — растет Красота. Развитие ОМ как развитие Красоты и </w:t>
      </w:r>
      <w:proofErr w:type="spellStart"/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Ипостасности</w:t>
      </w:r>
      <w:proofErr w:type="spellEnd"/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. Это первое.</w:t>
      </w:r>
    </w:p>
    <w:p w14:paraId="649AC236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00.33</w:t>
      </w:r>
      <w:r w:rsidRPr="00B10130">
        <w:rPr>
          <w:rFonts w:ascii="Times New Roman" w:hAnsi="Times New Roman" w:cs="Times New Roman"/>
          <w:sz w:val="24"/>
          <w:szCs w:val="24"/>
        </w:rPr>
        <w:t xml:space="preserve"> Утром наступила новая Красота в нас. С нами работали ИВАС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Эоан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Антуанетта. </w:t>
      </w:r>
      <w:r w:rsidRPr="00B10130">
        <w:rPr>
          <w:rFonts w:ascii="Times New Roman" w:hAnsi="Times New Roman" w:cs="Times New Roman"/>
          <w:b/>
          <w:sz w:val="24"/>
          <w:szCs w:val="24"/>
        </w:rPr>
        <w:t>Редкая учёба, когда одна пара Аватаров нас обучала</w:t>
      </w:r>
      <w:r w:rsidRPr="00B1013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Эоан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любит работать с нами. Состояние Красоты переводит в вышестоящую Красоту. </w:t>
      </w:r>
    </w:p>
    <w:p w14:paraId="20197619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>Красота формирует внешнюю Эстетику по ключу 4-1.</w:t>
      </w:r>
    </w:p>
    <w:p w14:paraId="0BD466D1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«Как бы мы не говорили «сахар», - во рту слаще не станет». Так и с Красотой и Эстетикой.  </w:t>
      </w: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Нет Красоты внутренней - не наступит Эстетики.</w:t>
      </w:r>
    </w:p>
    <w:p w14:paraId="6E790935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00.37</w:t>
      </w:r>
      <w:r w:rsidRPr="00B10130">
        <w:rPr>
          <w:rFonts w:ascii="Times New Roman" w:hAnsi="Times New Roman" w:cs="Times New Roman"/>
          <w:sz w:val="24"/>
          <w:szCs w:val="24"/>
        </w:rPr>
        <w:t xml:space="preserve"> Когда мы входим в вышестоящие выражения не по подготовке, либо интуитивно, либо сознательно - это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внутренний  рост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Красоты в т.ч.</w:t>
      </w:r>
    </w:p>
    <w:p w14:paraId="346339AE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>Какой для Красоты будет источник?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A892C3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>- Чем больше видов Огней в нас, тем больше ими оперируем, тем больше вы Красивы</w:t>
      </w:r>
      <w:r w:rsidRPr="00B10130">
        <w:rPr>
          <w:rFonts w:ascii="Times New Roman" w:hAnsi="Times New Roman" w:cs="Times New Roman"/>
          <w:sz w:val="24"/>
          <w:szCs w:val="24"/>
        </w:rPr>
        <w:t>.</w:t>
      </w:r>
    </w:p>
    <w:p w14:paraId="271338C7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«Красота требует жертв» </w:t>
      </w:r>
    </w:p>
    <w:p w14:paraId="27760063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Минимально - 512 видов Огней ИВАС</w:t>
      </w:r>
    </w:p>
    <w:p w14:paraId="74F9A47D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>Пример:</w:t>
      </w:r>
      <w:r w:rsidRPr="00B10130">
        <w:rPr>
          <w:rFonts w:ascii="Times New Roman" w:hAnsi="Times New Roman" w:cs="Times New Roman"/>
          <w:sz w:val="24"/>
          <w:szCs w:val="24"/>
        </w:rPr>
        <w:t xml:space="preserve"> Огонь ФА. Стяжаем видами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огнеобразов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. </w:t>
      </w: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Стяжание Огня ФА </w:t>
      </w:r>
      <w:proofErr w:type="gramStart"/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- это</w:t>
      </w:r>
      <w:proofErr w:type="gramEnd"/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стяжание Красоты.</w:t>
      </w:r>
      <w:r w:rsidRPr="00B10130">
        <w:rPr>
          <w:rFonts w:ascii="Times New Roman" w:hAnsi="Times New Roman" w:cs="Times New Roman"/>
          <w:sz w:val="24"/>
          <w:szCs w:val="24"/>
        </w:rPr>
        <w:t xml:space="preserve"> Входя в следующий Огонь ФА, вы входите в запредельное выражения Красоты. </w:t>
      </w:r>
    </w:p>
    <w:p w14:paraId="2828370A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После 12го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огнеобраза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- 13й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Версум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>.</w:t>
      </w:r>
    </w:p>
    <w:p w14:paraId="29D43634" w14:textId="77777777" w:rsidR="00B10130" w:rsidRPr="00B10130" w:rsidRDefault="00B10130" w:rsidP="00B10130">
      <w:pPr>
        <w:pStyle w:val="a9"/>
        <w:autoSpaceDE w:val="0"/>
        <w:autoSpaceDN w:val="0"/>
        <w:adjustRightInd w:val="0"/>
        <w:spacing w:after="0" w:line="240" w:lineRule="auto"/>
        <w:jc w:val="both"/>
        <w:rPr>
          <w:color w:val="FF0000"/>
          <w:szCs w:val="24"/>
        </w:rPr>
      </w:pPr>
      <w:r w:rsidRPr="00B10130">
        <w:rPr>
          <w:color w:val="FF0000"/>
          <w:szCs w:val="24"/>
        </w:rPr>
        <w:t>ОМ</w:t>
      </w:r>
    </w:p>
    <w:p w14:paraId="4D302BE0" w14:textId="77777777" w:rsidR="00B10130" w:rsidRPr="00B10130" w:rsidRDefault="00B10130" w:rsidP="00B10130">
      <w:pPr>
        <w:pStyle w:val="a9"/>
        <w:autoSpaceDE w:val="0"/>
        <w:autoSpaceDN w:val="0"/>
        <w:adjustRightInd w:val="0"/>
        <w:spacing w:after="0" w:line="240" w:lineRule="auto"/>
        <w:jc w:val="both"/>
        <w:rPr>
          <w:color w:val="FF0000"/>
          <w:szCs w:val="24"/>
        </w:rPr>
      </w:pPr>
      <w:proofErr w:type="spellStart"/>
      <w:r w:rsidRPr="00B10130">
        <w:rPr>
          <w:color w:val="FF0000"/>
          <w:szCs w:val="24"/>
        </w:rPr>
        <w:t>Ипостасность</w:t>
      </w:r>
      <w:proofErr w:type="spellEnd"/>
    </w:p>
    <w:p w14:paraId="4C10190D" w14:textId="77777777" w:rsidR="00B10130" w:rsidRPr="00B10130" w:rsidRDefault="00B10130" w:rsidP="00B10130">
      <w:pPr>
        <w:pStyle w:val="a9"/>
        <w:autoSpaceDE w:val="0"/>
        <w:autoSpaceDN w:val="0"/>
        <w:adjustRightInd w:val="0"/>
        <w:spacing w:after="0" w:line="240" w:lineRule="auto"/>
        <w:jc w:val="both"/>
        <w:rPr>
          <w:color w:val="FF0000"/>
          <w:szCs w:val="24"/>
        </w:rPr>
      </w:pPr>
      <w:r w:rsidRPr="00B10130">
        <w:rPr>
          <w:color w:val="FF0000"/>
          <w:szCs w:val="24"/>
        </w:rPr>
        <w:t xml:space="preserve">Входим в вышестоящий Огонь. </w:t>
      </w:r>
    </w:p>
    <w:p w14:paraId="209DD80C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>Чем растет в нас Красота</w:t>
      </w:r>
      <w:r w:rsidRPr="00B10130">
        <w:rPr>
          <w:rFonts w:ascii="Times New Roman" w:hAnsi="Times New Roman" w:cs="Times New Roman"/>
          <w:sz w:val="24"/>
          <w:szCs w:val="24"/>
        </w:rPr>
        <w:t>? В Логике видим Красоту, Начала её. Разрешение диалектических противоречия. Чем сложнее Диалектика, тем глубже противоречия мы разрешает.</w:t>
      </w:r>
    </w:p>
    <w:p w14:paraId="62761368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color w:val="FF0000"/>
          <w:sz w:val="24"/>
          <w:szCs w:val="24"/>
        </w:rPr>
        <w:t>Новый синтез</w:t>
      </w:r>
      <w:r w:rsidRPr="00B10130">
        <w:rPr>
          <w:rFonts w:ascii="Times New Roman" w:hAnsi="Times New Roman" w:cs="Times New Roman"/>
          <w:sz w:val="24"/>
          <w:szCs w:val="24"/>
        </w:rPr>
        <w:t xml:space="preserve">. Внутренняя Красота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явление Синтеза. Синтезирование нового Синтеза.</w:t>
      </w:r>
    </w:p>
    <w:p w14:paraId="66D36ED2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Красота растет тем синтезом, который вы сложили. Синтез </w:t>
      </w:r>
      <w:proofErr w:type="gramStart"/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- это</w:t>
      </w:r>
      <w:proofErr w:type="gramEnd"/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всегда преодоление противоречий внутреннего и внешнего. </w:t>
      </w:r>
    </w:p>
    <w:p w14:paraId="584F59A9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2F8D65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00.55</w:t>
      </w:r>
      <w:r w:rsidRPr="00B10130">
        <w:rPr>
          <w:rFonts w:ascii="Times New Roman" w:hAnsi="Times New Roman" w:cs="Times New Roman"/>
          <w:sz w:val="24"/>
          <w:szCs w:val="24"/>
        </w:rPr>
        <w:t xml:space="preserve"> К Практике 7</w:t>
      </w:r>
    </w:p>
    <w:p w14:paraId="76505632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Стяжаем 4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цу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развития Красоты</w:t>
      </w:r>
    </w:p>
    <w:p w14:paraId="0307BBC5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16 видов Красоты от Красоты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Внутреннего  мира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до Внутренней Жизни, где Внутренняя жизнь идет Высшими Частями ИВО.</w:t>
      </w:r>
    </w:p>
    <w:p w14:paraId="5ABB34EE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AEA696D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B10130">
        <w:rPr>
          <w:rFonts w:ascii="Times New Roman" w:hAnsi="Times New Roman" w:cs="Times New Roman"/>
          <w:b/>
          <w:i/>
          <w:color w:val="FF0000"/>
          <w:sz w:val="24"/>
          <w:szCs w:val="24"/>
        </w:rPr>
        <w:lastRenderedPageBreak/>
        <w:t>00.57- 01.21</w:t>
      </w:r>
    </w:p>
    <w:p w14:paraId="6DDB58B5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10130">
        <w:rPr>
          <w:rFonts w:ascii="Times New Roman" w:hAnsi="Times New Roman" w:cs="Times New Roman"/>
          <w:b/>
          <w:i/>
          <w:sz w:val="24"/>
          <w:szCs w:val="24"/>
        </w:rPr>
        <w:t xml:space="preserve">Практика 7 </w:t>
      </w:r>
    </w:p>
    <w:p w14:paraId="12E6F6FE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Итоги и выводы ночной подготовки с </w:t>
      </w:r>
      <w:proofErr w:type="gramStart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ИВАС  </w:t>
      </w:r>
      <w:proofErr w:type="spellStart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>Эоаном</w:t>
      </w:r>
      <w:proofErr w:type="spellEnd"/>
      <w:proofErr w:type="gramEnd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Антуанеттой.</w:t>
      </w:r>
    </w:p>
    <w:p w14:paraId="419E1CA7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4 Синтеза Красоты ИВО в развитии Красоты кин. </w:t>
      </w:r>
    </w:p>
    <w:p w14:paraId="69BE1D37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Просьба ввести кин </w:t>
      </w:r>
      <w:proofErr w:type="gramStart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>в  4</w:t>
      </w:r>
      <w:proofErr w:type="gramEnd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направления развития красоты кин</w:t>
      </w:r>
    </w:p>
    <w:p w14:paraId="3D73AC0F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ОМ, </w:t>
      </w:r>
      <w:proofErr w:type="spellStart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>Ипостасность</w:t>
      </w:r>
      <w:proofErr w:type="spellEnd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, действия вхождения тренинги ракурсом вышестоящих Огней, развитие Красоты разрешением диалектики противоречий и развития Синтеза кин. </w:t>
      </w:r>
    </w:p>
    <w:p w14:paraId="199C9691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Стяжание обучение развития Красоты кин с ИВАС </w:t>
      </w:r>
      <w:proofErr w:type="spellStart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>Эоаном</w:t>
      </w:r>
      <w:proofErr w:type="spellEnd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. </w:t>
      </w:r>
    </w:p>
    <w:p w14:paraId="2748E75C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proofErr w:type="gramStart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>Стяжание  16</w:t>
      </w:r>
      <w:proofErr w:type="gramEnd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>цы Внутренней Красоты от Красоты Внутреннего мира до Красоты Внутренней Жизни ракурсом Красоты Внутренней Философии, Парадигмы, Энциклопедии, Учения Синтеза. Стяжание Красоты Внутренней Философии, Парадигмы, Энциклопедии и Учения Синтеза. Стяжание   Энциклопедии Красоты кин, Искусства Красоты кин.</w:t>
      </w:r>
    </w:p>
    <w:p w14:paraId="32E06E1E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Просьба развернуть во </w:t>
      </w:r>
      <w:proofErr w:type="gramStart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>внешнее  выражение</w:t>
      </w:r>
      <w:proofErr w:type="gramEnd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всю Внутреннюю Красоту, стяженную кин. </w:t>
      </w:r>
      <w:proofErr w:type="gramStart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>Вхождение  во</w:t>
      </w:r>
      <w:proofErr w:type="gramEnd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Внешнее выражение Внутренней Красоты кин.</w:t>
      </w:r>
    </w:p>
    <w:p w14:paraId="66ED497E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8294363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>После</w:t>
      </w:r>
    </w:p>
    <w:p w14:paraId="220AF3ED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Включаемся в разработку 16ти видов Красоты. О Стратегии развития Красоты. Длительная разработка. </w:t>
      </w:r>
      <w:proofErr w:type="spellStart"/>
      <w:r w:rsidRPr="00B10130">
        <w:rPr>
          <w:rFonts w:ascii="Times New Roman" w:hAnsi="Times New Roman" w:cs="Times New Roman"/>
          <w:b/>
          <w:sz w:val="24"/>
          <w:szCs w:val="24"/>
        </w:rPr>
        <w:t>Ипостасность</w:t>
      </w:r>
      <w:proofErr w:type="spellEnd"/>
      <w:r w:rsidRPr="00B1013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B10130">
        <w:rPr>
          <w:rFonts w:ascii="Times New Roman" w:hAnsi="Times New Roman" w:cs="Times New Roman"/>
          <w:b/>
          <w:sz w:val="24"/>
          <w:szCs w:val="24"/>
        </w:rPr>
        <w:t>- это</w:t>
      </w:r>
      <w:proofErr w:type="gramEnd"/>
      <w:r w:rsidRPr="00B10130">
        <w:rPr>
          <w:rFonts w:ascii="Times New Roman" w:hAnsi="Times New Roman" w:cs="Times New Roman"/>
          <w:b/>
          <w:sz w:val="24"/>
          <w:szCs w:val="24"/>
        </w:rPr>
        <w:t xml:space="preserve"> Творец, кто вводит в материю, то, чего не было</w:t>
      </w:r>
      <w:r w:rsidRPr="00B10130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193C7F1A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Математическая организация. Ипостась </w:t>
      </w: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должен видеть не просто материю, а Красоту материи. Тогда он может организовывать и творить её.</w:t>
      </w:r>
    </w:p>
    <w:p w14:paraId="40E4BE2B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>В условиях даже не красивых, Ипостась ведёт Красотой ИВО, преображая Красоту вовне.</w:t>
      </w:r>
      <w:r w:rsidRPr="00B10130">
        <w:rPr>
          <w:rFonts w:ascii="Times New Roman" w:hAnsi="Times New Roman" w:cs="Times New Roman"/>
          <w:sz w:val="24"/>
          <w:szCs w:val="24"/>
        </w:rPr>
        <w:t xml:space="preserve"> В общении с другими побуждает другого переключаться на лучшее, красивее прекраснее...</w:t>
      </w:r>
    </w:p>
    <w:p w14:paraId="22605A87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Ипостась пробуждает на лучшее, высокое, красивое внутренне. </w:t>
      </w:r>
    </w:p>
    <w:p w14:paraId="657DBDE3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Если стремимся к Красивому </w:t>
      </w:r>
      <w:proofErr w:type="gramStart"/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- это</w:t>
      </w:r>
      <w:proofErr w:type="gramEnd"/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правильный Ум.</w:t>
      </w:r>
    </w:p>
    <w:p w14:paraId="23EAAD4B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>«Горе от Ума»</w:t>
      </w:r>
      <w:r w:rsidRPr="00B10130">
        <w:rPr>
          <w:rFonts w:ascii="Times New Roman" w:hAnsi="Times New Roman" w:cs="Times New Roman"/>
          <w:sz w:val="24"/>
          <w:szCs w:val="24"/>
        </w:rPr>
        <w:t xml:space="preserve">, когда Ум не переводит в более высокое, а Ум заводит её в дебри нижестоящего. </w:t>
      </w:r>
    </w:p>
    <w:p w14:paraId="7D06EB70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 xml:space="preserve">Пример: </w:t>
      </w:r>
      <w:r w:rsidRPr="00B10130">
        <w:rPr>
          <w:rFonts w:ascii="Times New Roman" w:hAnsi="Times New Roman" w:cs="Times New Roman"/>
          <w:sz w:val="24"/>
          <w:szCs w:val="24"/>
        </w:rPr>
        <w:t>гулять по кладбищу.  Жизнь и смерть. Вас тянет к Жизни или Смерти? К раю или аду?  Насколько Ум тянется к высокому, к Жизни...</w:t>
      </w:r>
    </w:p>
    <w:p w14:paraId="0D8315B0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01.33</w:t>
      </w:r>
      <w:r w:rsidRPr="00B10130">
        <w:rPr>
          <w:rFonts w:ascii="Times New Roman" w:hAnsi="Times New Roman" w:cs="Times New Roman"/>
          <w:sz w:val="24"/>
          <w:szCs w:val="24"/>
        </w:rPr>
        <w:t xml:space="preserve"> Пример подростков, когда поиск вариантов Красоты, как поиск роста Ума.</w:t>
      </w:r>
    </w:p>
    <w:p w14:paraId="78E3A6EC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>Пример</w:t>
      </w:r>
      <w:r w:rsidRPr="00B10130">
        <w:rPr>
          <w:rFonts w:ascii="Times New Roman" w:hAnsi="Times New Roman" w:cs="Times New Roman"/>
          <w:sz w:val="24"/>
          <w:szCs w:val="24"/>
        </w:rPr>
        <w:t xml:space="preserve"> ИВ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аватаресс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>.</w:t>
      </w:r>
    </w:p>
    <w:p w14:paraId="5087AF75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Занимаясь Красотой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ИВАС,  развивают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в нас Ум</w:t>
      </w:r>
    </w:p>
    <w:p w14:paraId="006301EF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01.34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  <w:r w:rsidRPr="00B10130">
        <w:rPr>
          <w:rFonts w:ascii="Times New Roman" w:hAnsi="Times New Roman" w:cs="Times New Roman"/>
          <w:b/>
          <w:sz w:val="24"/>
          <w:szCs w:val="24"/>
        </w:rPr>
        <w:t xml:space="preserve">Омическое тело ИВАС Глеб и </w:t>
      </w:r>
      <w:proofErr w:type="spellStart"/>
      <w:r w:rsidRPr="00B10130">
        <w:rPr>
          <w:rFonts w:ascii="Times New Roman" w:hAnsi="Times New Roman" w:cs="Times New Roman"/>
          <w:b/>
          <w:sz w:val="24"/>
          <w:szCs w:val="24"/>
        </w:rPr>
        <w:t>Фанна</w:t>
      </w:r>
      <w:proofErr w:type="spellEnd"/>
      <w:r w:rsidRPr="00B10130">
        <w:rPr>
          <w:rFonts w:ascii="Times New Roman" w:hAnsi="Times New Roman" w:cs="Times New Roman"/>
          <w:b/>
          <w:sz w:val="24"/>
          <w:szCs w:val="24"/>
        </w:rPr>
        <w:t>.</w:t>
      </w:r>
    </w:p>
    <w:p w14:paraId="714DECE9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Что такое ОМ? Это звук. Мантра. Включаемся в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Пробужденность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>. Даже в космосе когда-то мы выходили через названия архетипов в нотном варианте.</w:t>
      </w:r>
    </w:p>
    <w:p w14:paraId="5586A499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01.37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  <w:r w:rsidRPr="00B10130">
        <w:rPr>
          <w:rFonts w:ascii="Times New Roman" w:hAnsi="Times New Roman" w:cs="Times New Roman"/>
          <w:b/>
          <w:sz w:val="24"/>
          <w:szCs w:val="24"/>
        </w:rPr>
        <w:t>Примеры вариантов</w:t>
      </w:r>
      <w:r w:rsidRPr="00B10130">
        <w:rPr>
          <w:rFonts w:ascii="Times New Roman" w:hAnsi="Times New Roman" w:cs="Times New Roman"/>
          <w:sz w:val="24"/>
          <w:szCs w:val="24"/>
        </w:rPr>
        <w:t xml:space="preserve"> традиций: ислам, христианство, йога. За звуком вибрацией наступает само действие.</w:t>
      </w:r>
    </w:p>
    <w:p w14:paraId="296576D9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Переход из Внешнего во Внутреннее.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Омика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. Возжигает внутренне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огнеобразы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>. «Услышать внутри».</w:t>
      </w:r>
    </w:p>
    <w:p w14:paraId="348D2093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01.42</w:t>
      </w:r>
      <w:r w:rsidRPr="00B10130">
        <w:rPr>
          <w:rFonts w:ascii="Times New Roman" w:hAnsi="Times New Roman" w:cs="Times New Roman"/>
          <w:sz w:val="24"/>
          <w:szCs w:val="24"/>
        </w:rPr>
        <w:t xml:space="preserve"> Пример источника. В этом стяжании можно внутренне прожить воспринять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огнеобразы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Омики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. Они отличаются от </w:t>
      </w:r>
      <w:proofErr w:type="spellStart"/>
      <w:proofErr w:type="gramStart"/>
      <w:r w:rsidRPr="00B10130">
        <w:rPr>
          <w:rFonts w:ascii="Times New Roman" w:hAnsi="Times New Roman" w:cs="Times New Roman"/>
          <w:sz w:val="24"/>
          <w:szCs w:val="24"/>
        </w:rPr>
        <w:t>огнеобразов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 других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видов.</w:t>
      </w:r>
    </w:p>
    <w:p w14:paraId="252774A8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5B30EEB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B10130">
        <w:rPr>
          <w:rFonts w:ascii="Times New Roman" w:hAnsi="Times New Roman" w:cs="Times New Roman"/>
          <w:b/>
          <w:i/>
          <w:color w:val="FF0000"/>
          <w:sz w:val="24"/>
          <w:szCs w:val="24"/>
        </w:rPr>
        <w:t>01.44 — 02.05</w:t>
      </w:r>
    </w:p>
    <w:p w14:paraId="71504EEB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10130">
        <w:rPr>
          <w:rFonts w:ascii="Times New Roman" w:hAnsi="Times New Roman" w:cs="Times New Roman"/>
          <w:b/>
          <w:i/>
          <w:sz w:val="24"/>
          <w:szCs w:val="24"/>
        </w:rPr>
        <w:t xml:space="preserve">Практика 8 </w:t>
      </w:r>
    </w:p>
    <w:p w14:paraId="30F08FD3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>Омическое и Практическое Тело ИВО</w:t>
      </w:r>
    </w:p>
    <w:p w14:paraId="17CA4E46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lastRenderedPageBreak/>
        <w:t xml:space="preserve">16 видов </w:t>
      </w:r>
      <w:proofErr w:type="spellStart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>огнеобразов</w:t>
      </w:r>
      <w:proofErr w:type="spellEnd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</w:t>
      </w:r>
      <w:proofErr w:type="spellStart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>Омики</w:t>
      </w:r>
      <w:proofErr w:type="spellEnd"/>
    </w:p>
    <w:p w14:paraId="472984E2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>Синтез Континуума ИВО</w:t>
      </w:r>
    </w:p>
    <w:p w14:paraId="1EDBA772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Тело Высшей Извечности </w:t>
      </w:r>
      <w:r w:rsidRPr="00B10130"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  <w:t>Отца-человек-субъекта ИВО.</w:t>
      </w:r>
    </w:p>
    <w:p w14:paraId="6BB395FB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14:paraId="638DA8A8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 xml:space="preserve">После </w:t>
      </w:r>
    </w:p>
    <w:p w14:paraId="4C8C1337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Ипостась - постоянное непрерывное звучание ОМ. 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Континуумность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- это непрерывное тотальное выражение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звучания ОМ.</w:t>
      </w:r>
    </w:p>
    <w:p w14:paraId="34CA0B2F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В 5 р «ждали» Искру. Она не имеет непрерывности, даже в Искре Жизни. Вспыхнула- погасила. Горел-сгорел, потухла Искра. Переход в следующее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Континуумное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выражение Жизни. </w:t>
      </w: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В Ипостаси заканчивается «вспыхнул-потух».</w:t>
      </w:r>
    </w:p>
    <w:p w14:paraId="461BDA9F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 Гореть Делом раз и навсегда. В Вечности должно быть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Ипостась, если потух загорелся - это только Посвященный.</w:t>
      </w:r>
    </w:p>
    <w:p w14:paraId="359EE9B8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Переключиться на </w:t>
      </w:r>
      <w:proofErr w:type="spellStart"/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>континуумность</w:t>
      </w:r>
      <w:proofErr w:type="spellEnd"/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в разработке направления Поручения.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Увидеть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что поручение в веках. Масштабы Творения Ипостаси и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в пространстве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и во времени. Помните: пространственно- временной континуум. Непрерывность и пространства и континуума. Мы как Ипостаси продолжаем эту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континуумность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! Чем мы идём глубже, тем дальше прописывается план синтеза. Меняется Ум, меняется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континуумность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. Другая степень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континуумности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>. И не только пространственно-временной, но и всей 64рицы.</w:t>
      </w:r>
    </w:p>
    <w:p w14:paraId="2C78F729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Рекомендация: покрутить эту мысль про 12й </w:t>
      </w:r>
      <w:proofErr w:type="spellStart"/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>огнеобраз</w:t>
      </w:r>
      <w:proofErr w:type="spellEnd"/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14:paraId="37AEA607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*К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видеотеке:  кино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«Континуум». </w:t>
      </w:r>
    </w:p>
    <w:p w14:paraId="422434FB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Искусство призвано развернуть новую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континуумность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>. Ум разрабатывается Искусством.</w:t>
      </w:r>
    </w:p>
    <w:p w14:paraId="0211643E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02.23</w:t>
      </w:r>
      <w:r w:rsidRPr="00B10130">
        <w:rPr>
          <w:rFonts w:ascii="Times New Roman" w:hAnsi="Times New Roman" w:cs="Times New Roman"/>
          <w:sz w:val="24"/>
          <w:szCs w:val="24"/>
        </w:rPr>
        <w:t xml:space="preserve"> О развитии космонавтики. Искра и СССР. Нужен следующий шаг в развитии космонавтики и освоении космоса. Материя существует «под Человека». И, занимаясь материей космоса, мы её подстраиваем под человека. Это настоящий Ипостась.</w:t>
      </w:r>
    </w:p>
    <w:p w14:paraId="703F56F1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02.25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Еженедельные практики </w:t>
      </w:r>
      <w:proofErr w:type="gramStart"/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- это</w:t>
      </w:r>
      <w:proofErr w:type="gramEnd"/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континуумность</w:t>
      </w:r>
      <w:proofErr w:type="spellEnd"/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14:paraId="48F75323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02.26</w:t>
      </w:r>
      <w:r w:rsidRPr="00B10130">
        <w:rPr>
          <w:rFonts w:ascii="Times New Roman" w:hAnsi="Times New Roman" w:cs="Times New Roman"/>
          <w:sz w:val="24"/>
          <w:szCs w:val="24"/>
        </w:rPr>
        <w:t xml:space="preserve"> К Практике 9</w:t>
      </w:r>
    </w:p>
    <w:p w14:paraId="533D52BC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Стяжаем 10 видов космоса 20 архетипов.</w:t>
      </w:r>
    </w:p>
    <w:p w14:paraId="729BDB26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Рекомендация: продумать свою </w:t>
      </w:r>
      <w:proofErr w:type="spellStart"/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>континуумность</w:t>
      </w:r>
      <w:proofErr w:type="spellEnd"/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- в чем вы продолжается как Ипостась.</w:t>
      </w:r>
    </w:p>
    <w:p w14:paraId="60332D60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Ранее 12й частью была Вера. </w:t>
      </w: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Какая сила Веры, такая была </w:t>
      </w:r>
      <w:proofErr w:type="spellStart"/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континуумность</w:t>
      </w:r>
      <w:proofErr w:type="spellEnd"/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в Ипостаси</w:t>
      </w:r>
      <w:r w:rsidRPr="00B10130">
        <w:rPr>
          <w:rFonts w:ascii="Times New Roman" w:hAnsi="Times New Roman" w:cs="Times New Roman"/>
          <w:sz w:val="24"/>
          <w:szCs w:val="24"/>
        </w:rPr>
        <w:t>. Лозунги во времени перестают возжигать искрить как ранее.</w:t>
      </w:r>
    </w:p>
    <w:p w14:paraId="26609D5C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Стяжали капли АО. В капле видим первично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сферность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, Искра - ракурс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векторности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02.31 </w:t>
      </w:r>
      <w:r w:rsidRPr="00B10130">
        <w:rPr>
          <w:rFonts w:ascii="Times New Roman" w:hAnsi="Times New Roman" w:cs="Times New Roman"/>
          <w:b/>
          <w:sz w:val="24"/>
          <w:szCs w:val="24"/>
        </w:rPr>
        <w:t>Сложно продолжится жить после Подвига</w:t>
      </w:r>
      <w:r w:rsidRPr="00B10130">
        <w:rPr>
          <w:rFonts w:ascii="Times New Roman" w:hAnsi="Times New Roman" w:cs="Times New Roman"/>
          <w:sz w:val="24"/>
          <w:szCs w:val="24"/>
        </w:rPr>
        <w:t xml:space="preserve">. Перестройка, тотальная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переключенность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в новый Подвиг или угасание.</w:t>
      </w:r>
    </w:p>
    <w:p w14:paraId="638191F6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 xml:space="preserve">Ипостась понимает семантику </w:t>
      </w:r>
      <w:proofErr w:type="spellStart"/>
      <w:r w:rsidRPr="00B10130">
        <w:rPr>
          <w:rFonts w:ascii="Times New Roman" w:hAnsi="Times New Roman" w:cs="Times New Roman"/>
          <w:b/>
          <w:sz w:val="24"/>
          <w:szCs w:val="24"/>
        </w:rPr>
        <w:t>огнеобразов</w:t>
      </w:r>
      <w:proofErr w:type="spellEnd"/>
      <w:r w:rsidRPr="00B10130">
        <w:rPr>
          <w:rFonts w:ascii="Times New Roman" w:hAnsi="Times New Roman" w:cs="Times New Roman"/>
          <w:b/>
          <w:sz w:val="24"/>
          <w:szCs w:val="24"/>
        </w:rPr>
        <w:t xml:space="preserve"> в управлении видов Огня.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Ипостасть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разрабатывает и ведёт в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континуумность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>. Итоги увидим через время.</w:t>
      </w:r>
    </w:p>
    <w:p w14:paraId="7CC96567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Рекомендация: погрузиться в тему как Ипостась. Для Ума будет развитие. </w:t>
      </w:r>
    </w:p>
    <w:p w14:paraId="554414DB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Чем напитывается ваш Ум, какую пищу для Ума вы даете? Помните, бывают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мысли,  отравляющие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 Ум. </w:t>
      </w:r>
    </w:p>
    <w:p w14:paraId="2FE0F9E4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>Просьба готовьтесь к стяжанию названиями цифрами каждый синтез.</w:t>
      </w:r>
    </w:p>
    <w:p w14:paraId="64DF5B9E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02.36</w:t>
      </w:r>
      <w:r w:rsidRPr="00B10130">
        <w:rPr>
          <w:rFonts w:ascii="Times New Roman" w:hAnsi="Times New Roman" w:cs="Times New Roman"/>
          <w:sz w:val="24"/>
          <w:szCs w:val="24"/>
        </w:rPr>
        <w:t xml:space="preserve"> Во Всеедином космосе два архетипа во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Всеедине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у нас 44 архетипа. Идём стяжать 44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Всеедину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. </w:t>
      </w: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Мы с вами попали в </w:t>
      </w:r>
      <w:proofErr w:type="spellStart"/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спецусловия</w:t>
      </w:r>
      <w:proofErr w:type="spellEnd"/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14:paraId="67CABAA7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Стяжаем 20 архетипов в 10 видах космоса. </w:t>
      </w:r>
    </w:p>
    <w:p w14:paraId="676774FA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Попробуйте настроиться на состояние </w:t>
      </w:r>
      <w:proofErr w:type="spellStart"/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>континуумности</w:t>
      </w:r>
      <w:proofErr w:type="spellEnd"/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каждого вида космоса, на пространственно-временном выражении.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FF92A2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lastRenderedPageBreak/>
        <w:t>Красота в вершине выражения развивается Синтезом. Из 2цы переходит в 64цу.</w:t>
      </w:r>
    </w:p>
    <w:p w14:paraId="15A91557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12A45ED5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B10130">
        <w:rPr>
          <w:rFonts w:ascii="Times New Roman" w:hAnsi="Times New Roman" w:cs="Times New Roman"/>
          <w:b/>
          <w:i/>
          <w:color w:val="FF0000"/>
          <w:sz w:val="24"/>
          <w:szCs w:val="24"/>
        </w:rPr>
        <w:t>02.39-03.01</w:t>
      </w:r>
    </w:p>
    <w:p w14:paraId="46D6DC02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10130">
        <w:rPr>
          <w:rFonts w:ascii="Times New Roman" w:hAnsi="Times New Roman" w:cs="Times New Roman"/>
          <w:b/>
          <w:i/>
          <w:sz w:val="24"/>
          <w:szCs w:val="24"/>
        </w:rPr>
        <w:t>Практика 9</w:t>
      </w:r>
    </w:p>
    <w:p w14:paraId="3BC30F45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>Стяжание 10 видов Континуумов 10 видов космоса кин.</w:t>
      </w:r>
    </w:p>
    <w:p w14:paraId="452D9C0A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70C0"/>
          <w:sz w:val="24"/>
          <w:szCs w:val="24"/>
          <w:shd w:val="clear" w:color="auto" w:fill="FFFFFF"/>
        </w:rPr>
      </w:pPr>
      <w:r w:rsidRPr="00B10130">
        <w:rPr>
          <w:rFonts w:ascii="Times New Roman" w:hAnsi="Times New Roman" w:cs="Times New Roman"/>
          <w:i/>
          <w:color w:val="0070C0"/>
          <w:sz w:val="24"/>
          <w:szCs w:val="24"/>
          <w:shd w:val="clear" w:color="auto" w:fill="FFFFFF"/>
        </w:rPr>
        <w:t xml:space="preserve">Стяжание 20 архетипов 10 космосов ИВДИВО. </w:t>
      </w:r>
    </w:p>
    <w:p w14:paraId="01C7FA89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70C0"/>
          <w:sz w:val="24"/>
          <w:szCs w:val="24"/>
          <w:shd w:val="clear" w:color="auto" w:fill="FFFFFF"/>
        </w:rPr>
      </w:pPr>
      <w:r w:rsidRPr="00B10130">
        <w:rPr>
          <w:rFonts w:ascii="Times New Roman" w:hAnsi="Times New Roman" w:cs="Times New Roman"/>
          <w:i/>
          <w:color w:val="0070C0"/>
          <w:sz w:val="24"/>
          <w:szCs w:val="24"/>
          <w:shd w:val="clear" w:color="auto" w:fill="FFFFFF"/>
        </w:rPr>
        <w:t xml:space="preserve">Стяжание Рождения Свыше и Нового Рождения воскрешением 20 архетипов 10 космосов каждым. </w:t>
      </w:r>
    </w:p>
    <w:p w14:paraId="6FE31782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B10130">
        <w:rPr>
          <w:rFonts w:ascii="Times New Roman" w:hAnsi="Times New Roman" w:cs="Times New Roman"/>
          <w:i/>
          <w:color w:val="0070C0"/>
          <w:sz w:val="24"/>
          <w:szCs w:val="24"/>
          <w:shd w:val="clear" w:color="auto" w:fill="FFFFFF"/>
        </w:rPr>
        <w:t>Преображение Части ИВО и ядра Синтеза ИВО, Части ИВАС Кут Хуми и ядра Синтеза ИВАС Кут Хуми.</w:t>
      </w:r>
    </w:p>
    <w:p w14:paraId="7609C9D7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>Трансляция и перевод всех подготовок, компетенций, полномочий и реализаций кин.</w:t>
      </w:r>
    </w:p>
    <w:p w14:paraId="7091385C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E2C19FC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 xml:space="preserve">После </w:t>
      </w:r>
    </w:p>
    <w:p w14:paraId="4CED9610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>Объяснение по количеству стяжаемых зданий.</w:t>
      </w:r>
    </w:p>
    <w:p w14:paraId="51A2C285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6C0D58EE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стяжали ранее 80 си зданий</w:t>
      </w:r>
    </w:p>
    <w:p w14:paraId="5719A2E3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теперь 40</w:t>
      </w:r>
    </w:p>
    <w:p w14:paraId="0D8AC532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здания в 104 мг в 105 фиксацию стяжаем, здания с фиксацией переходим</w:t>
      </w:r>
    </w:p>
    <w:p w14:paraId="1FBBC3C4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151FD50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B10130">
        <w:rPr>
          <w:rFonts w:ascii="Times New Roman" w:hAnsi="Times New Roman" w:cs="Times New Roman"/>
          <w:b/>
          <w:i/>
          <w:color w:val="FF0000"/>
          <w:sz w:val="24"/>
          <w:szCs w:val="24"/>
        </w:rPr>
        <w:t>2 день 4 часть</w:t>
      </w:r>
    </w:p>
    <w:p w14:paraId="416FA800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>Искусство Отец-человеке-субъекта ИВО.</w:t>
      </w:r>
    </w:p>
    <w:p w14:paraId="738CDBD8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1-2 курсы - Организации каждого.</w:t>
      </w:r>
    </w:p>
    <w:p w14:paraId="7DDADC95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Искусство - горизонт Виртуозности.</w:t>
      </w:r>
    </w:p>
    <w:p w14:paraId="504D4EB7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Из Искусства кин вырастаем в Искусство как таковое.</w:t>
      </w:r>
    </w:p>
    <w:p w14:paraId="40D1B5CC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Какой Ум и Красота - такое Искусство. </w:t>
      </w:r>
    </w:p>
    <w:p w14:paraId="48381B7D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О Парадигмальном целеполагании Искусства.</w:t>
      </w:r>
    </w:p>
    <w:p w14:paraId="2B837615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Ипостась не искусствовед, в кин проявление Искусства Творения ИВО. Творит кин ИВО в среде ИВДИВО.</w:t>
      </w:r>
    </w:p>
    <w:p w14:paraId="6D55DE24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>Что развивает Искусство?</w:t>
      </w:r>
    </w:p>
    <w:p w14:paraId="1237F51B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Долговременный акт Творения в кин. До определённого вида Искусства нужно дорасти. Акт Творения Красоты Внутреннего мира. </w:t>
      </w:r>
    </w:p>
    <w:p w14:paraId="07C2C130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00.08</w:t>
      </w:r>
      <w:r w:rsidRPr="00B10130">
        <w:rPr>
          <w:rFonts w:ascii="Times New Roman" w:hAnsi="Times New Roman" w:cs="Times New Roman"/>
          <w:sz w:val="24"/>
          <w:szCs w:val="24"/>
        </w:rPr>
        <w:t xml:space="preserve"> Искусство каждый раз возжигает в нас что? </w:t>
      </w:r>
    </w:p>
    <w:p w14:paraId="557A00A3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-Частности внешне. Чаще музыкой реагируем чувственно. </w:t>
      </w:r>
    </w:p>
    <w:p w14:paraId="447761E1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>Примеры</w:t>
      </w:r>
      <w:r w:rsidRPr="00B10130">
        <w:rPr>
          <w:rFonts w:ascii="Times New Roman" w:hAnsi="Times New Roman" w:cs="Times New Roman"/>
          <w:sz w:val="24"/>
          <w:szCs w:val="24"/>
        </w:rPr>
        <w:t xml:space="preserve"> продюсерский изучений - какие тональности вызывают какие чувства. Искусство стало массовым.</w:t>
      </w:r>
    </w:p>
    <w:p w14:paraId="32F2C776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Помимо внешних частностей, Искусство на что в нас делает акцент?</w:t>
      </w:r>
    </w:p>
    <w:p w14:paraId="26DAC1BA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00.14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Синтез </w:t>
      </w:r>
      <w:proofErr w:type="gramStart"/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- это</w:t>
      </w:r>
      <w:proofErr w:type="gramEnd"/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Искусство.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46B777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>Примеры.</w:t>
      </w:r>
      <w:r w:rsidRPr="00B10130">
        <w:rPr>
          <w:rFonts w:ascii="Times New Roman" w:hAnsi="Times New Roman" w:cs="Times New Roman"/>
          <w:sz w:val="24"/>
          <w:szCs w:val="24"/>
        </w:rPr>
        <w:t xml:space="preserve"> Люди искусства, искусство алогично, это выход в запредельность Логики и вхождение в вышестоящую Логику.</w:t>
      </w:r>
    </w:p>
    <w:p w14:paraId="00F9213B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00.16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  <w:r w:rsidRPr="00B10130">
        <w:rPr>
          <w:rFonts w:ascii="Times New Roman" w:hAnsi="Times New Roman" w:cs="Times New Roman"/>
          <w:b/>
          <w:sz w:val="24"/>
          <w:szCs w:val="24"/>
        </w:rPr>
        <w:t xml:space="preserve">Искусство пробуждает в нас </w:t>
      </w:r>
      <w:proofErr w:type="spellStart"/>
      <w:r w:rsidRPr="00B10130">
        <w:rPr>
          <w:rFonts w:ascii="Times New Roman" w:hAnsi="Times New Roman" w:cs="Times New Roman"/>
          <w:b/>
          <w:sz w:val="24"/>
          <w:szCs w:val="24"/>
        </w:rPr>
        <w:t>Отцовскость</w:t>
      </w:r>
      <w:proofErr w:type="spellEnd"/>
      <w:r w:rsidRPr="00B10130">
        <w:rPr>
          <w:rFonts w:ascii="Times New Roman" w:hAnsi="Times New Roman" w:cs="Times New Roman"/>
          <w:b/>
          <w:sz w:val="24"/>
          <w:szCs w:val="24"/>
        </w:rPr>
        <w:t xml:space="preserve"> или вводит нас в новое состояние </w:t>
      </w:r>
      <w:proofErr w:type="spellStart"/>
      <w:r w:rsidRPr="00B10130">
        <w:rPr>
          <w:rFonts w:ascii="Times New Roman" w:hAnsi="Times New Roman" w:cs="Times New Roman"/>
          <w:b/>
          <w:sz w:val="24"/>
          <w:szCs w:val="24"/>
        </w:rPr>
        <w:t>Отцовсвости</w:t>
      </w:r>
      <w:proofErr w:type="spellEnd"/>
      <w:r w:rsidRPr="00B10130">
        <w:rPr>
          <w:rFonts w:ascii="Times New Roman" w:hAnsi="Times New Roman" w:cs="Times New Roman"/>
          <w:b/>
          <w:sz w:val="24"/>
          <w:szCs w:val="24"/>
        </w:rPr>
        <w:t>.</w:t>
      </w:r>
    </w:p>
    <w:p w14:paraId="707C9578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Арт - новизна Искусства, не претендует на него, более внешне. Искусство внутренне и выше по Огню.</w:t>
      </w:r>
    </w:p>
    <w:p w14:paraId="767F0FE8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Искусство становится технологическим. Искусство ли? Дошли к моменту: или мы технологиями разовьёмся и используем его, либо технологии заменят искусство.</w:t>
      </w:r>
    </w:p>
    <w:p w14:paraId="039231A5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lastRenderedPageBreak/>
        <w:t xml:space="preserve">Искусство отражает уровень развития цивилизации. Внутренне возник избыток и это прецедент для развития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следующей  Волны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Огня Творения, результат сложения Огня Творения в нас.</w:t>
      </w:r>
    </w:p>
    <w:p w14:paraId="1A872BE2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Каждый </w:t>
      </w:r>
      <w:proofErr w:type="spellStart"/>
      <w:proofErr w:type="gramStart"/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огнеобраз</w:t>
      </w:r>
      <w:proofErr w:type="spellEnd"/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приносит</w:t>
      </w:r>
      <w:proofErr w:type="gramEnd"/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новое Искусство</w:t>
      </w:r>
      <w:r w:rsidRPr="00B10130">
        <w:rPr>
          <w:rFonts w:ascii="Times New Roman" w:hAnsi="Times New Roman" w:cs="Times New Roman"/>
          <w:sz w:val="24"/>
          <w:szCs w:val="24"/>
        </w:rPr>
        <w:t xml:space="preserve">. Любые достижения цивилизации в целом находят отражения в Искусстве. </w:t>
      </w:r>
      <w:r w:rsidRPr="00B10130">
        <w:rPr>
          <w:rFonts w:ascii="Times New Roman" w:hAnsi="Times New Roman" w:cs="Times New Roman"/>
          <w:b/>
          <w:sz w:val="24"/>
          <w:szCs w:val="24"/>
        </w:rPr>
        <w:t>Красоту можем видеть через Искусство.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AB45A2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>Пример</w:t>
      </w:r>
      <w:r w:rsidRPr="00B10130">
        <w:rPr>
          <w:rFonts w:ascii="Times New Roman" w:hAnsi="Times New Roman" w:cs="Times New Roman"/>
          <w:sz w:val="24"/>
          <w:szCs w:val="24"/>
        </w:rPr>
        <w:t xml:space="preserve">: Летний сад в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Спб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, Искусство произведено Умами того времени. </w:t>
      </w:r>
      <w:r w:rsidRPr="00B10130">
        <w:rPr>
          <w:rFonts w:ascii="Times New Roman" w:hAnsi="Times New Roman" w:cs="Times New Roman"/>
          <w:b/>
          <w:sz w:val="24"/>
          <w:szCs w:val="24"/>
        </w:rPr>
        <w:t xml:space="preserve">Искусство </w:t>
      </w:r>
      <w:proofErr w:type="gramStart"/>
      <w:r w:rsidRPr="00B10130">
        <w:rPr>
          <w:rFonts w:ascii="Times New Roman" w:hAnsi="Times New Roman" w:cs="Times New Roman"/>
          <w:b/>
          <w:sz w:val="24"/>
          <w:szCs w:val="24"/>
        </w:rPr>
        <w:t>- это</w:t>
      </w:r>
      <w:proofErr w:type="gramEnd"/>
      <w:r w:rsidRPr="00B10130">
        <w:rPr>
          <w:rFonts w:ascii="Times New Roman" w:hAnsi="Times New Roman" w:cs="Times New Roman"/>
          <w:b/>
          <w:sz w:val="24"/>
          <w:szCs w:val="24"/>
        </w:rPr>
        <w:t xml:space="preserve"> синтез что внутри воспроизвести вовне. </w:t>
      </w:r>
    </w:p>
    <w:p w14:paraId="1B9B2B19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О кинематографе и театре.</w:t>
      </w:r>
    </w:p>
    <w:p w14:paraId="2AD1305B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00.33</w:t>
      </w:r>
      <w:r w:rsidRPr="00B10130">
        <w:rPr>
          <w:rFonts w:ascii="Times New Roman" w:hAnsi="Times New Roman" w:cs="Times New Roman"/>
          <w:sz w:val="24"/>
          <w:szCs w:val="24"/>
        </w:rPr>
        <w:t xml:space="preserve"> Искусство развивает все 64 горизонта, все части. Искусство переведено на 12й горизонт с 3го чувственного. ИВАС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Эоанн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нас обучает процессу синтезирования твоей новой ментальности. Это новое начало Искусства. Минимум 64 вида Искусства. Например, причинное в возжигании смыслов. И растет Культура этим. Ум управляет материей. </w:t>
      </w: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Искусство начинает Умом управлять материей.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Искусство как вершина управления.</w:t>
      </w:r>
    </w:p>
    <w:p w14:paraId="3638D778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00.36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Пресинтезирование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от «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пре+ображаем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»,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где  корень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«образ».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Пресинтезирование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включает синтез как 64ую частность.  Итог – Искусство.</w:t>
      </w:r>
    </w:p>
    <w:p w14:paraId="3DAEEA37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A5C0EBA" w14:textId="77777777" w:rsidR="00B10130" w:rsidRPr="00B10130" w:rsidRDefault="00B10130" w:rsidP="00B10130">
      <w:pPr>
        <w:pStyle w:val="a9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B10130">
        <w:rPr>
          <w:b/>
          <w:szCs w:val="24"/>
        </w:rPr>
        <w:t>Результат Искусства</w:t>
      </w:r>
    </w:p>
    <w:p w14:paraId="38ADF21A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Пресинтезируется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, например, в Чаше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Сердечная  мысль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и мы  преображаемся.</w:t>
      </w:r>
    </w:p>
    <w:p w14:paraId="042DA518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Входя в более высокое Искусство, входим в новое явление и выражение. Вносит новое в наш внутренний мир. И начинаем Огнем Творения твориться ИВ Отцом.  </w:t>
      </w:r>
    </w:p>
    <w:p w14:paraId="66232E6E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Искусство - Изящный Инструмент. Через практику Искусства важно открыться и твориться ИВО новыми системами, аппаратами. </w:t>
      </w:r>
    </w:p>
    <w:p w14:paraId="6EB93250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00.40</w:t>
      </w:r>
      <w:r w:rsidRPr="00B10130">
        <w:rPr>
          <w:rFonts w:ascii="Times New Roman" w:hAnsi="Times New Roman" w:cs="Times New Roman"/>
          <w:sz w:val="24"/>
          <w:szCs w:val="24"/>
        </w:rPr>
        <w:t xml:space="preserve">  Чтобы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Красота была в глазах смотрящего, Внутренне он должен сам Быть Творцом. </w:t>
      </w:r>
    </w:p>
    <w:p w14:paraId="51CC06AC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>Пример:</w:t>
      </w:r>
      <w:r w:rsidRPr="00B10130">
        <w:rPr>
          <w:rFonts w:ascii="Times New Roman" w:hAnsi="Times New Roman" w:cs="Times New Roman"/>
          <w:sz w:val="24"/>
          <w:szCs w:val="24"/>
        </w:rPr>
        <w:t xml:space="preserve"> ремесло, как вариант воспроизведения т.е. репликации. «Разбежались» от Посвящённого до Ипостаси. 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От воспроизведение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до Творения.</w:t>
      </w:r>
    </w:p>
    <w:p w14:paraId="1B28C5A2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00.42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0130">
        <w:rPr>
          <w:rFonts w:ascii="Times New Roman" w:hAnsi="Times New Roman" w:cs="Times New Roman"/>
          <w:b/>
          <w:sz w:val="24"/>
          <w:szCs w:val="24"/>
        </w:rPr>
        <w:t>Пример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Про Эрмитаж и музеи.</w:t>
      </w:r>
    </w:p>
    <w:p w14:paraId="0632A6D4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00.45</w:t>
      </w:r>
      <w:r w:rsidRPr="00B10130">
        <w:rPr>
          <w:rFonts w:ascii="Times New Roman" w:hAnsi="Times New Roman" w:cs="Times New Roman"/>
          <w:sz w:val="24"/>
          <w:szCs w:val="24"/>
        </w:rPr>
        <w:t xml:space="preserve">  Про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Ум - это Чаша, накопления. Искусство накапливается. Физика Ипостаси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-  Служащий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>. Увидеть Искусство Воспитания.  Первое, где видим Искусство, в Воспитании.</w:t>
      </w:r>
    </w:p>
    <w:p w14:paraId="6036D7B9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>В должности каким видом Искусства вы разрабатывается?</w:t>
      </w:r>
      <w:r w:rsidRPr="00B10130">
        <w:rPr>
          <w:rFonts w:ascii="Times New Roman" w:hAnsi="Times New Roman" w:cs="Times New Roman"/>
          <w:sz w:val="24"/>
          <w:szCs w:val="24"/>
        </w:rPr>
        <w:t xml:space="preserve"> Искусство ЭП. Включаетесь и вы творите ЭП, если есть внутри Искусство ЭП синтеза. </w:t>
      </w:r>
    </w:p>
    <w:p w14:paraId="32FEC3B4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00.50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  <w:r w:rsidRPr="00B10130">
        <w:rPr>
          <w:rFonts w:ascii="Times New Roman" w:hAnsi="Times New Roman" w:cs="Times New Roman"/>
          <w:b/>
          <w:sz w:val="24"/>
          <w:szCs w:val="24"/>
        </w:rPr>
        <w:t>Пример</w:t>
      </w:r>
      <w:r w:rsidRPr="00B10130">
        <w:rPr>
          <w:rFonts w:ascii="Times New Roman" w:hAnsi="Times New Roman" w:cs="Times New Roman"/>
          <w:sz w:val="24"/>
          <w:szCs w:val="24"/>
        </w:rPr>
        <w:t xml:space="preserve"> преподавания</w:t>
      </w:r>
    </w:p>
    <w:p w14:paraId="72A68EA7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 должны видеть к какому Иерарху идёте в обучении этому Искусству.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Настоящий Ипостась </w:t>
      </w:r>
      <w:proofErr w:type="gramStart"/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- это</w:t>
      </w:r>
      <w:proofErr w:type="gramEnd"/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не просто сделать, а возвести это в Искусство</w:t>
      </w:r>
      <w:r w:rsidRPr="00B1013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ABB9AB2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И </w:t>
      </w:r>
      <w:proofErr w:type="gramStart"/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>Поручения</w:t>
      </w:r>
      <w:proofErr w:type="gramEnd"/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и Дела, каждую практику довести до искусства достижения высшего возможного действия.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Дело стало Искусством - мы дошли до Ипостаси. </w:t>
      </w:r>
      <w:r w:rsidRPr="00B10130">
        <w:rPr>
          <w:rFonts w:ascii="Times New Roman" w:hAnsi="Times New Roman" w:cs="Times New Roman"/>
          <w:sz w:val="24"/>
          <w:szCs w:val="24"/>
        </w:rPr>
        <w:t xml:space="preserve">И растит это команда ДП. </w:t>
      </w:r>
      <w:r w:rsidRPr="00B10130">
        <w:rPr>
          <w:rFonts w:ascii="Times New Roman" w:hAnsi="Times New Roman" w:cs="Times New Roman"/>
          <w:b/>
          <w:sz w:val="24"/>
          <w:szCs w:val="24"/>
        </w:rPr>
        <w:t>Насколько этот Синтез стал произведением Искусства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2A8C96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00.55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  в</w:t>
      </w:r>
      <w:proofErr w:type="gramEnd"/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течение месяца,  что для вас Искусство?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601BF4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Пойти не по классическим произведениям, не известные. </w:t>
      </w:r>
    </w:p>
    <w:p w14:paraId="0B1D21BB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Что такое Искусство ИВО? Не идти за мнением большинства. Почему у автора 1-2 шедевров? Скорее противоположные, не те, что видит художник-Творец. Состояние художника глубиной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Ипостасности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. Массово приняты или нет. Внутри есть вышестоящий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огнеобраз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с включением всех нижестоящих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огнеобразов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>. Поэтому сумел выразить для большинства.</w:t>
      </w:r>
    </w:p>
    <w:p w14:paraId="77A3BE59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01.01</w:t>
      </w:r>
      <w:r w:rsidRPr="00B10130">
        <w:rPr>
          <w:rFonts w:ascii="Times New Roman" w:hAnsi="Times New Roman" w:cs="Times New Roman"/>
          <w:sz w:val="24"/>
          <w:szCs w:val="24"/>
        </w:rPr>
        <w:t xml:space="preserve"> У ИВАС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Эоана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вхождение в Искусство ИВО,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в  16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видов Искусства ракурсом 16ти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огнеобразов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. Каждый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огнеобраз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- есть определённый вид Искусства.</w:t>
      </w:r>
    </w:p>
    <w:p w14:paraId="5FCA5E1B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B10130">
        <w:rPr>
          <w:rFonts w:ascii="Times New Roman" w:hAnsi="Times New Roman" w:cs="Times New Roman"/>
          <w:b/>
          <w:i/>
          <w:color w:val="FF0000"/>
          <w:sz w:val="24"/>
          <w:szCs w:val="24"/>
        </w:rPr>
        <w:lastRenderedPageBreak/>
        <w:t>01.03-01.19</w:t>
      </w:r>
    </w:p>
    <w:p w14:paraId="718922B9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10130">
        <w:rPr>
          <w:rFonts w:ascii="Times New Roman" w:hAnsi="Times New Roman" w:cs="Times New Roman"/>
          <w:b/>
          <w:i/>
          <w:sz w:val="24"/>
          <w:szCs w:val="24"/>
        </w:rPr>
        <w:t xml:space="preserve">Практика 10 </w:t>
      </w:r>
    </w:p>
    <w:p w14:paraId="35060925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Преображение в синтезе с ИВАС </w:t>
      </w:r>
      <w:proofErr w:type="spellStart"/>
      <w:proofErr w:type="gramStart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>Эоаном</w:t>
      </w:r>
      <w:proofErr w:type="spellEnd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 в</w:t>
      </w:r>
      <w:proofErr w:type="gramEnd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Зале Организации Искусства на 8108 архетипе ИВО.</w:t>
      </w:r>
    </w:p>
    <w:p w14:paraId="4399A6AF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Стяжание Искусства ИВО и 512ти Искусств ИВО 512ти видов Огней. </w:t>
      </w:r>
    </w:p>
    <w:p w14:paraId="789C6408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22B68CA8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>После</w:t>
      </w:r>
    </w:p>
    <w:p w14:paraId="503EC559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Пояснение ИВАС </w:t>
      </w:r>
      <w:proofErr w:type="spellStart"/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Эоана</w:t>
      </w:r>
      <w:proofErr w:type="spellEnd"/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Высшее состояние Искусства преображает Ум.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25C9A4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 xml:space="preserve">Для части Ум, что будет являться Искусством? </w:t>
      </w:r>
    </w:p>
    <w:p w14:paraId="2BB5580B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>- Ум будет обращать внимание на реальность.</w:t>
      </w:r>
    </w:p>
    <w:p w14:paraId="66FF7210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  <w:r w:rsidRPr="00B10130">
        <w:rPr>
          <w:rFonts w:ascii="Times New Roman" w:hAnsi="Times New Roman" w:cs="Times New Roman"/>
          <w:b/>
          <w:sz w:val="24"/>
          <w:szCs w:val="24"/>
        </w:rPr>
        <w:t>«Сюр»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- это то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, что не до конца понято, не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синтезированые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виды реальности и Ум не смог это понять. Видим в этом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недосложенную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недостроенную реальность в Уме.  </w:t>
      </w:r>
    </w:p>
    <w:p w14:paraId="70C7C85F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>Пример</w:t>
      </w:r>
      <w:proofErr w:type="gramStart"/>
      <w:r w:rsidRPr="00B10130">
        <w:rPr>
          <w:rFonts w:ascii="Times New Roman" w:hAnsi="Times New Roman" w:cs="Times New Roman"/>
          <w:b/>
          <w:sz w:val="24"/>
          <w:szCs w:val="24"/>
        </w:rPr>
        <w:t>:</w:t>
      </w:r>
      <w:r w:rsidRPr="00B10130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сравнению Искусство Ван Гога и Васнецова.  </w:t>
      </w:r>
    </w:p>
    <w:p w14:paraId="3B5EC851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 xml:space="preserve">Вопрос Ума </w:t>
      </w:r>
      <w:proofErr w:type="gramStart"/>
      <w:r w:rsidRPr="00B10130">
        <w:rPr>
          <w:rFonts w:ascii="Times New Roman" w:hAnsi="Times New Roman" w:cs="Times New Roman"/>
          <w:b/>
          <w:sz w:val="24"/>
          <w:szCs w:val="24"/>
        </w:rPr>
        <w:t>- это</w:t>
      </w:r>
      <w:proofErr w:type="gramEnd"/>
      <w:r w:rsidRPr="00B10130">
        <w:rPr>
          <w:rFonts w:ascii="Times New Roman" w:hAnsi="Times New Roman" w:cs="Times New Roman"/>
          <w:b/>
          <w:sz w:val="24"/>
          <w:szCs w:val="24"/>
        </w:rPr>
        <w:t xml:space="preserve"> вопрос считывания реальности. Видеть за процессом Искусства реальность Служения. Чтобы служение стало реальностью</w:t>
      </w:r>
      <w:r w:rsidRPr="00B1013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E37A32B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Для Ипостаси стало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реально  Творение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. Чётко Искусство должно показывать реальность. Владеть реальностью этого дела, быть этим. И каждое дело должно вырасти до уровня Искусства. </w:t>
      </w:r>
    </w:p>
    <w:p w14:paraId="777B76FE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0130">
        <w:rPr>
          <w:rFonts w:ascii="Times New Roman" w:hAnsi="Times New Roman" w:cs="Times New Roman"/>
          <w:sz w:val="24"/>
          <w:szCs w:val="24"/>
        </w:rPr>
        <w:t>Пример:  жить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и дышать, самим были этим (делом). Пример Гогена (дневники). </w:t>
      </w:r>
    </w:p>
    <w:p w14:paraId="5690EE53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1113D054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01.31</w:t>
      </w:r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  <w:r w:rsidRPr="00B10130">
        <w:rPr>
          <w:rFonts w:ascii="Times New Roman" w:hAnsi="Times New Roman" w:cs="Times New Roman"/>
          <w:b/>
          <w:sz w:val="24"/>
          <w:szCs w:val="24"/>
        </w:rPr>
        <w:t>Какое Искусство вам нужно?</w:t>
      </w:r>
    </w:p>
    <w:p w14:paraId="402BE8C1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Искусство Синтеза - вырасти сам!</w:t>
      </w:r>
    </w:p>
    <w:p w14:paraId="6F8CFD77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Искусство реализаций в развитии реализаций от Человеческой до ИВДИВО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реализаций,  чтобы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мы в себе раскрыли,  что в вас вами реализовалось. </w:t>
      </w:r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>Из обычного дела довести его до Искусства.</w:t>
      </w:r>
    </w:p>
    <w:p w14:paraId="0EE4B7C4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>К практике 11</w:t>
      </w:r>
    </w:p>
    <w:p w14:paraId="776AA5A7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Идём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стяжать  Искусство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ракурсом вашей максимальной реализации.  Что вы достигли реально сами? </w:t>
      </w:r>
      <w:r w:rsidRPr="00B10130">
        <w:rPr>
          <w:rFonts w:ascii="Times New Roman" w:hAnsi="Times New Roman" w:cs="Times New Roman"/>
          <w:sz w:val="24"/>
          <w:szCs w:val="24"/>
        </w:rPr>
        <w:br/>
      </w:r>
      <w:r w:rsidRPr="00B10130">
        <w:rPr>
          <w:rFonts w:ascii="Times New Roman" w:hAnsi="Times New Roman" w:cs="Times New Roman"/>
          <w:b/>
          <w:sz w:val="24"/>
          <w:szCs w:val="24"/>
        </w:rPr>
        <w:t>Пример</w:t>
      </w:r>
      <w:r w:rsidRPr="00B10130">
        <w:rPr>
          <w:rFonts w:ascii="Times New Roman" w:hAnsi="Times New Roman" w:cs="Times New Roman"/>
          <w:sz w:val="24"/>
          <w:szCs w:val="24"/>
        </w:rPr>
        <w:t xml:space="preserve"> пригласить на синтез кого-то. Ваши личные достижения и реализации.</w:t>
      </w:r>
    </w:p>
    <w:p w14:paraId="5161F47F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01.38</w:t>
      </w:r>
      <w:r w:rsidRPr="00B10130">
        <w:rPr>
          <w:rFonts w:ascii="Times New Roman" w:hAnsi="Times New Roman" w:cs="Times New Roman"/>
          <w:sz w:val="24"/>
          <w:szCs w:val="24"/>
        </w:rPr>
        <w:t xml:space="preserve"> Пример: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изменение  ЭП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за синтез в развитии видов реализаций.</w:t>
      </w:r>
    </w:p>
    <w:p w14:paraId="35ED9DA7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01.39</w:t>
      </w:r>
      <w:r w:rsidRPr="00B10130">
        <w:rPr>
          <w:rFonts w:ascii="Times New Roman" w:hAnsi="Times New Roman" w:cs="Times New Roman"/>
          <w:sz w:val="24"/>
          <w:szCs w:val="24"/>
        </w:rPr>
        <w:t xml:space="preserve"> Стяжаем 5видов Искусства 5ти видов реализаций. </w:t>
      </w: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В реализации есть и Искусство этой реализации. Ум применяет то, что есть.</w:t>
      </w:r>
    </w:p>
    <w:p w14:paraId="77C5F09F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7FAD059C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B10130">
        <w:rPr>
          <w:rFonts w:ascii="Times New Roman" w:hAnsi="Times New Roman" w:cs="Times New Roman"/>
          <w:b/>
          <w:i/>
          <w:color w:val="FF0000"/>
          <w:sz w:val="24"/>
          <w:szCs w:val="24"/>
        </w:rPr>
        <w:t>01.41.-01.52</w:t>
      </w:r>
    </w:p>
    <w:p w14:paraId="2BBD29A2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10130">
        <w:rPr>
          <w:rFonts w:ascii="Times New Roman" w:hAnsi="Times New Roman" w:cs="Times New Roman"/>
          <w:b/>
          <w:i/>
          <w:sz w:val="24"/>
          <w:szCs w:val="24"/>
        </w:rPr>
        <w:t>Практика 11</w:t>
      </w:r>
    </w:p>
    <w:p w14:paraId="12F2FE5A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proofErr w:type="gramStart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>Стяжание  5</w:t>
      </w:r>
      <w:proofErr w:type="gramEnd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>ти видов Искусства 5ти видов реализаций кин.</w:t>
      </w:r>
    </w:p>
    <w:p w14:paraId="0F1475A6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1EF22890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  будьте</w:t>
      </w:r>
      <w:proofErr w:type="gramEnd"/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внутренне </w:t>
      </w:r>
      <w:proofErr w:type="spellStart"/>
      <w:r w:rsidR="002B21C8" w:rsidRPr="00B10130">
        <w:rPr>
          <w:rFonts w:ascii="Times New Roman" w:hAnsi="Times New Roman" w:cs="Times New Roman"/>
          <w:b/>
          <w:color w:val="0070C0"/>
          <w:sz w:val="24"/>
          <w:szCs w:val="24"/>
        </w:rPr>
        <w:t>неотчужденны</w:t>
      </w:r>
      <w:proofErr w:type="spellEnd"/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Делу ИВАС </w:t>
      </w:r>
      <w:proofErr w:type="spellStart"/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>Эоана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>.</w:t>
      </w:r>
    </w:p>
    <w:p w14:paraId="4B0AEC30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D13B909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01.53 Практика с тремя видами Тел.</w:t>
      </w:r>
    </w:p>
    <w:p w14:paraId="78AE9909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Переключиться на стяжание двух групп Тел как действует в ИВДИВО</w:t>
      </w:r>
    </w:p>
    <w:p w14:paraId="5D31D764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Количество реальностей перестраиваются.</w:t>
      </w:r>
    </w:p>
    <w:p w14:paraId="5C211189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Стяжаем не 2048 архетипических космосов по 512 тел каждого мира. </w:t>
      </w:r>
    </w:p>
    <w:p w14:paraId="7BAA986C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Теперь стяжаем по реальностям в 4 р. больше, три вида тел и на физике — единицы энергии.</w:t>
      </w:r>
    </w:p>
    <w:p w14:paraId="5AA65767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Вчера в 9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Всеедине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стяжали на Синтезе с ИВАС КХ, Главой ИВДИВО ВС.</w:t>
      </w:r>
    </w:p>
    <w:p w14:paraId="3A73E11C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lastRenderedPageBreak/>
        <w:t xml:space="preserve">Меняется количество Тел, больше землян, количество Духа, Света, Огня больше. </w:t>
      </w:r>
    </w:p>
    <w:p w14:paraId="0A8FCF15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Меняется количество реальностей, так тела не по количеству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архетипизаций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>, а по количеству реальн</w:t>
      </w:r>
      <w:r w:rsidR="002C6046">
        <w:rPr>
          <w:rFonts w:ascii="Times New Roman" w:hAnsi="Times New Roman" w:cs="Times New Roman"/>
          <w:sz w:val="24"/>
          <w:szCs w:val="24"/>
        </w:rPr>
        <w:t>ос</w:t>
      </w:r>
      <w:r w:rsidRPr="00B10130">
        <w:rPr>
          <w:rFonts w:ascii="Times New Roman" w:hAnsi="Times New Roman" w:cs="Times New Roman"/>
          <w:sz w:val="24"/>
          <w:szCs w:val="24"/>
        </w:rPr>
        <w:t>тей.</w:t>
      </w:r>
    </w:p>
    <w:p w14:paraId="4A081F49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4A51860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>К Практике 12</w:t>
      </w:r>
    </w:p>
    <w:p w14:paraId="3CA4E115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Стяжаем 2048 Ипостасных,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Трансвизорных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Синтезтел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>.</w:t>
      </w:r>
    </w:p>
    <w:p w14:paraId="1C5BC40A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В целом практика развивается два года.</w:t>
      </w:r>
    </w:p>
    <w:p w14:paraId="077C6C35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proofErr w:type="gramStart"/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  10</w:t>
      </w:r>
      <w:proofErr w:type="gramEnd"/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ю </w:t>
      </w:r>
      <w:proofErr w:type="spellStart"/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>Всеедину</w:t>
      </w:r>
      <w:proofErr w:type="spellEnd"/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не стяжаем, посмотрите 109 Синтез ИВО, Казань.</w:t>
      </w:r>
    </w:p>
    <w:p w14:paraId="4B4FE60D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В До-ИВДИВО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Всеедине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 xml:space="preserve"> стяжаем три группы Тел и отпускаем Тела 6й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Всеедин</w:t>
      </w:r>
      <w:r w:rsidR="002C6046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>.</w:t>
      </w:r>
    </w:p>
    <w:p w14:paraId="53394E6C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58826CEF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Рекомендация: </w:t>
      </w:r>
      <w:proofErr w:type="gramStart"/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>Вести  Дневник</w:t>
      </w:r>
      <w:proofErr w:type="gramEnd"/>
      <w:r w:rsidRPr="00B10130">
        <w:rPr>
          <w:rFonts w:ascii="Times New Roman" w:hAnsi="Times New Roman" w:cs="Times New Roman"/>
          <w:b/>
          <w:color w:val="0070C0"/>
          <w:sz w:val="24"/>
          <w:szCs w:val="24"/>
        </w:rPr>
        <w:t>, сводную таблицу для всех видов групп тел</w:t>
      </w:r>
      <w:r w:rsidRPr="00B1013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E99F5A7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Творение тел идет месяц.</w:t>
      </w:r>
    </w:p>
    <w:p w14:paraId="1371BF91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Отпускаем то, что стяжали. Воспитание смотрим практику из Регламента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41 .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CEE47D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Начинаем входить в творчество процесса, одна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регламентная  практика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, остальное ваше творчество. </w:t>
      </w:r>
    </w:p>
    <w:p w14:paraId="55203579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Например, лучшие достижение просим развернуть остальным Телам.</w:t>
      </w:r>
    </w:p>
    <w:p w14:paraId="4FB04749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 xml:space="preserve">Стяжаем в 9й </w:t>
      </w:r>
      <w:proofErr w:type="spellStart"/>
      <w:r w:rsidRPr="00B10130">
        <w:rPr>
          <w:rFonts w:ascii="Times New Roman" w:hAnsi="Times New Roman" w:cs="Times New Roman"/>
          <w:sz w:val="24"/>
          <w:szCs w:val="24"/>
        </w:rPr>
        <w:t>Всеедине</w:t>
      </w:r>
      <w:proofErr w:type="spellEnd"/>
      <w:r w:rsidRPr="00B10130">
        <w:rPr>
          <w:rFonts w:ascii="Times New Roman" w:hAnsi="Times New Roman" w:cs="Times New Roman"/>
          <w:sz w:val="24"/>
          <w:szCs w:val="24"/>
        </w:rPr>
        <w:t>, отпускаем в 6ой.</w:t>
      </w:r>
    </w:p>
    <w:p w14:paraId="38AB9DAD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2ACCCDBD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B10130">
        <w:rPr>
          <w:rFonts w:ascii="Times New Roman" w:hAnsi="Times New Roman" w:cs="Times New Roman"/>
          <w:b/>
          <w:i/>
          <w:color w:val="FF0000"/>
          <w:sz w:val="24"/>
          <w:szCs w:val="24"/>
        </w:rPr>
        <w:t>02.04 -02.18</w:t>
      </w:r>
    </w:p>
    <w:p w14:paraId="0DFDA7FA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10130">
        <w:rPr>
          <w:rFonts w:ascii="Times New Roman" w:hAnsi="Times New Roman" w:cs="Times New Roman"/>
          <w:b/>
          <w:i/>
          <w:sz w:val="24"/>
          <w:szCs w:val="24"/>
        </w:rPr>
        <w:t>Практика 12</w:t>
      </w:r>
    </w:p>
    <w:p w14:paraId="5721CCE7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Стяжание 2048 Ипостасных, </w:t>
      </w:r>
      <w:proofErr w:type="spellStart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>Трансвизорных</w:t>
      </w:r>
      <w:proofErr w:type="spellEnd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, </w:t>
      </w:r>
      <w:proofErr w:type="spellStart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>Синтезтел</w:t>
      </w:r>
      <w:proofErr w:type="spellEnd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Тел 9й До- ИВДИВО </w:t>
      </w:r>
      <w:proofErr w:type="spellStart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>Всеедине</w:t>
      </w:r>
      <w:proofErr w:type="spellEnd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>.</w:t>
      </w:r>
    </w:p>
    <w:p w14:paraId="46BEA4C4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Завершение воспитания и отпускание Тел в 6й архетипической </w:t>
      </w:r>
      <w:proofErr w:type="spellStart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>Всеедине</w:t>
      </w:r>
      <w:proofErr w:type="spellEnd"/>
      <w:r w:rsidRPr="00B1013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и стяжание капель Абсолютного Огня.</w:t>
      </w:r>
    </w:p>
    <w:p w14:paraId="1AC3CDCB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0130">
        <w:rPr>
          <w:rFonts w:ascii="Times New Roman" w:hAnsi="Times New Roman" w:cs="Times New Roman"/>
          <w:b/>
          <w:sz w:val="24"/>
          <w:szCs w:val="24"/>
        </w:rPr>
        <w:t xml:space="preserve">После </w:t>
      </w:r>
    </w:p>
    <w:p w14:paraId="64BAAF5F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Будем постепенно встраиваться в новый вариант разработки Тел.</w:t>
      </w:r>
    </w:p>
    <w:p w14:paraId="68E6CC6A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93CF6D7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b/>
          <w:color w:val="FF0000"/>
          <w:sz w:val="24"/>
          <w:szCs w:val="24"/>
        </w:rPr>
        <w:t>02.18</w:t>
      </w:r>
      <w:r w:rsidRPr="00B10130">
        <w:rPr>
          <w:rFonts w:ascii="Times New Roman" w:hAnsi="Times New Roman" w:cs="Times New Roman"/>
          <w:sz w:val="24"/>
          <w:szCs w:val="24"/>
        </w:rPr>
        <w:t xml:space="preserve"> Идём в итоговую практику-стяжание. </w:t>
      </w:r>
      <w:proofErr w:type="gramStart"/>
      <w:r w:rsidRPr="00B10130">
        <w:rPr>
          <w:rFonts w:ascii="Times New Roman" w:hAnsi="Times New Roman" w:cs="Times New Roman"/>
          <w:sz w:val="24"/>
          <w:szCs w:val="24"/>
        </w:rPr>
        <w:t>Просим  преобразить</w:t>
      </w:r>
      <w:proofErr w:type="gramEnd"/>
      <w:r w:rsidRPr="00B10130">
        <w:rPr>
          <w:rFonts w:ascii="Times New Roman" w:hAnsi="Times New Roman" w:cs="Times New Roman"/>
          <w:sz w:val="24"/>
          <w:szCs w:val="24"/>
        </w:rPr>
        <w:t xml:space="preserve"> все реализации </w:t>
      </w:r>
    </w:p>
    <w:p w14:paraId="32D68B5F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130">
        <w:rPr>
          <w:rFonts w:ascii="Times New Roman" w:hAnsi="Times New Roman" w:cs="Times New Roman"/>
          <w:sz w:val="24"/>
          <w:szCs w:val="24"/>
        </w:rPr>
        <w:t>Стяжаем галактические полномочия Аватар ИВДИВО и Отец ИВДИВО.</w:t>
      </w:r>
    </w:p>
    <w:p w14:paraId="6BAD7953" w14:textId="77777777" w:rsidR="00B10130" w:rsidRPr="00B10130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10130">
        <w:rPr>
          <w:rFonts w:ascii="Times New Roman" w:hAnsi="Times New Roman" w:cs="Times New Roman"/>
          <w:b/>
          <w:i/>
          <w:color w:val="FF0000"/>
          <w:sz w:val="24"/>
          <w:szCs w:val="24"/>
        </w:rPr>
        <w:t>02.21</w:t>
      </w:r>
      <w:r w:rsidRPr="00B1013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79145FBB" w14:textId="77777777" w:rsidR="00B10130" w:rsidRPr="008E3A5D" w:rsidRDefault="00B10130" w:rsidP="00B101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0130">
        <w:rPr>
          <w:rFonts w:ascii="Times New Roman" w:hAnsi="Times New Roman" w:cs="Times New Roman"/>
          <w:b/>
          <w:i/>
          <w:sz w:val="24"/>
          <w:szCs w:val="24"/>
        </w:rPr>
        <w:t>Практика 13 Итоговая</w:t>
      </w:r>
      <w:r w:rsidRPr="008E3A5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1DA98F6F" w14:textId="77777777" w:rsidR="00B10130" w:rsidRPr="00AB0F83" w:rsidRDefault="00B10130" w:rsidP="00B10130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CF04A9A" w14:textId="77777777" w:rsidR="00AB52F8" w:rsidRPr="00FC2E0C" w:rsidRDefault="00AB52F8" w:rsidP="00AB52F8">
      <w:pPr>
        <w:spacing w:after="0" w:line="240" w:lineRule="auto"/>
        <w:ind w:firstLine="142"/>
        <w:jc w:val="both"/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</w:pPr>
      <w:r w:rsidRPr="00FC2E0C"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  <w:t xml:space="preserve">Сдано ИВАС Кут </w:t>
      </w:r>
      <w:proofErr w:type="gramStart"/>
      <w:r w:rsidRPr="00FC2E0C"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  <w:t>Хуми  08.1</w:t>
      </w:r>
      <w:r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  <w:t>1</w:t>
      </w:r>
      <w:r w:rsidRPr="00FC2E0C"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  <w:t>.2024</w:t>
      </w:r>
      <w:proofErr w:type="gramEnd"/>
    </w:p>
    <w:p w14:paraId="796AAF0A" w14:textId="77777777" w:rsidR="00AB52F8" w:rsidRPr="00FC2E0C" w:rsidRDefault="00AB52F8" w:rsidP="00AB52F8">
      <w:pPr>
        <w:spacing w:after="0" w:line="240" w:lineRule="auto"/>
        <w:ind w:firstLine="142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FC2E0C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Составила: </w:t>
      </w:r>
    </w:p>
    <w:p w14:paraId="0CC9FC36" w14:textId="77777777" w:rsidR="00AB52F8" w:rsidRPr="00FC2E0C" w:rsidRDefault="00AB52F8" w:rsidP="00AB52F8">
      <w:pPr>
        <w:spacing w:after="0" w:line="240" w:lineRule="auto"/>
        <w:ind w:firstLine="142"/>
        <w:jc w:val="both"/>
        <w:rPr>
          <w:rFonts w:ascii="Times New Roman" w:hAnsi="Times New Roman"/>
          <w:i/>
          <w:sz w:val="24"/>
          <w:szCs w:val="24"/>
        </w:rPr>
      </w:pPr>
      <w:r w:rsidRPr="00FC2E0C">
        <w:rPr>
          <w:rFonts w:ascii="Times New Roman" w:hAnsi="Times New Roman"/>
          <w:i/>
          <w:color w:val="000000" w:themeColor="text1"/>
          <w:sz w:val="24"/>
          <w:szCs w:val="24"/>
        </w:rPr>
        <w:t>Учительница 4</w:t>
      </w:r>
      <w:r>
        <w:rPr>
          <w:rFonts w:ascii="Times New Roman" w:hAnsi="Times New Roman"/>
          <w:i/>
          <w:color w:val="000000" w:themeColor="text1"/>
          <w:sz w:val="24"/>
          <w:szCs w:val="24"/>
        </w:rPr>
        <w:t>4</w:t>
      </w:r>
      <w:r w:rsidRPr="00FC2E0C">
        <w:rPr>
          <w:rFonts w:ascii="Times New Roman" w:hAnsi="Times New Roman"/>
          <w:i/>
          <w:color w:val="000000" w:themeColor="text1"/>
          <w:sz w:val="24"/>
          <w:szCs w:val="24"/>
        </w:rPr>
        <w:t>Синтеза ИВО, Куратор 3го курса Синтеза ИВО с Поручением</w:t>
      </w:r>
      <w:r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  <w:r w:rsidRPr="00FC2E0C">
        <w:rPr>
          <w:rFonts w:ascii="Times New Roman" w:hAnsi="Times New Roman"/>
          <w:i/>
          <w:color w:val="000000" w:themeColor="text1"/>
          <w:sz w:val="24"/>
          <w:szCs w:val="24"/>
        </w:rPr>
        <w:t>ЮП</w:t>
      </w:r>
    </w:p>
    <w:p w14:paraId="3BDD548C" w14:textId="77777777" w:rsidR="00D32DCA" w:rsidRDefault="00D32DCA" w:rsidP="00B10130"/>
    <w:sectPr w:rsidR="00D32DCA" w:rsidSect="00B10130">
      <w:headerReference w:type="default" r:id="rId11"/>
      <w:pgSz w:w="12240" w:h="15840"/>
      <w:pgMar w:top="1134" w:right="850" w:bottom="851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D32445" w14:textId="77777777" w:rsidR="00800920" w:rsidRDefault="00800920" w:rsidP="00B10130">
      <w:pPr>
        <w:spacing w:after="0" w:line="240" w:lineRule="auto"/>
      </w:pPr>
      <w:r>
        <w:separator/>
      </w:r>
    </w:p>
  </w:endnote>
  <w:endnote w:type="continuationSeparator" w:id="0">
    <w:p w14:paraId="2ADAECAC" w14:textId="77777777" w:rsidR="00800920" w:rsidRDefault="00800920" w:rsidP="00B1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Noto Sans CJK SC Regular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E322F4" w14:textId="77777777" w:rsidR="00800920" w:rsidRDefault="00800920" w:rsidP="00B10130">
      <w:pPr>
        <w:spacing w:after="0" w:line="240" w:lineRule="auto"/>
      </w:pPr>
      <w:r>
        <w:separator/>
      </w:r>
    </w:p>
  </w:footnote>
  <w:footnote w:type="continuationSeparator" w:id="0">
    <w:p w14:paraId="5144B6A0" w14:textId="77777777" w:rsidR="00800920" w:rsidRDefault="00800920" w:rsidP="00B1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imes New Roman" w:eastAsia="Times New Roman" w:hAnsi="Times New Roman" w:cs="Times New Roman"/>
        <w:sz w:val="20"/>
        <w:szCs w:val="20"/>
      </w:rPr>
      <w:alias w:val="Заголовок"/>
      <w:id w:val="77738743"/>
      <w:placeholder>
        <w:docPart w:val="C4A7FBA31C7F40B1B1E9FF0B36FBDF0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14:paraId="4BBD263F" w14:textId="77777777" w:rsidR="00B10130" w:rsidRDefault="00B10130" w:rsidP="00B10130">
        <w:pPr>
          <w:pStyle w:val="a3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DD249F">
          <w:rPr>
            <w:rFonts w:ascii="Times New Roman" w:eastAsia="Times New Roman" w:hAnsi="Times New Roman" w:cs="Times New Roman"/>
            <w:sz w:val="20"/>
            <w:szCs w:val="20"/>
          </w:rPr>
          <w:t xml:space="preserve">Сорок четвёртый Синтез Изначально Вышестоящего Отца Искусство Отец-Человек-Субъекта Изначально Вышестоящего Отца. Всеединый Учитель Изначально Вышестоящего Отца. Ум Отца-человек-субъекта.          Фа-ИВДИВО </w:t>
        </w:r>
        <w:proofErr w:type="spellStart"/>
        <w:r w:rsidRPr="00DD249F">
          <w:rPr>
            <w:rFonts w:ascii="Times New Roman" w:eastAsia="Times New Roman" w:hAnsi="Times New Roman" w:cs="Times New Roman"/>
            <w:sz w:val="20"/>
            <w:szCs w:val="20"/>
          </w:rPr>
          <w:t>ВсеединаИзначально</w:t>
        </w:r>
        <w:proofErr w:type="spellEnd"/>
        <w:r w:rsidRPr="00DD249F">
          <w:rPr>
            <w:rFonts w:ascii="Times New Roman" w:eastAsia="Times New Roman" w:hAnsi="Times New Roman" w:cs="Times New Roman"/>
            <w:sz w:val="20"/>
            <w:szCs w:val="20"/>
          </w:rPr>
          <w:t xml:space="preserve"> Вышестоящего Отца.                                                                                           ИВДИВО Крым, 03-04.11.2024г, Рязанцева Д.</w:t>
        </w:r>
      </w:p>
    </w:sdtContent>
  </w:sdt>
  <w:p w14:paraId="32711056" w14:textId="77777777" w:rsidR="00B10130" w:rsidRDefault="00B1013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DCE6ED60"/>
    <w:lvl w:ilvl="0">
      <w:numFmt w:val="bullet"/>
      <w:lvlText w:val="*"/>
      <w:lvlJc w:val="left"/>
    </w:lvl>
  </w:abstractNum>
  <w:abstractNum w:abstractNumId="1" w15:restartNumberingAfterBreak="0">
    <w:nsid w:val="040441AA"/>
    <w:multiLevelType w:val="hybridMultilevel"/>
    <w:tmpl w:val="76506A9C"/>
    <w:lvl w:ilvl="0" w:tplc="44A843A6">
      <w:start w:val="1"/>
      <w:numFmt w:val="decimal"/>
      <w:lvlText w:val="%1."/>
      <w:lvlJc w:val="left"/>
      <w:pPr>
        <w:ind w:left="7920" w:hanging="360"/>
      </w:pPr>
      <w:rPr>
        <w:rFonts w:hint="default"/>
        <w:b w:val="0"/>
        <w:bCs/>
        <w:color w:val="002060"/>
        <w:sz w:val="12"/>
        <w:szCs w:val="12"/>
      </w:rPr>
    </w:lvl>
    <w:lvl w:ilvl="1" w:tplc="04190019" w:tentative="1">
      <w:start w:val="1"/>
      <w:numFmt w:val="lowerLetter"/>
      <w:lvlText w:val="%2."/>
      <w:lvlJc w:val="left"/>
      <w:pPr>
        <w:ind w:left="8640" w:hanging="360"/>
      </w:pPr>
    </w:lvl>
    <w:lvl w:ilvl="2" w:tplc="0419001B" w:tentative="1">
      <w:start w:val="1"/>
      <w:numFmt w:val="lowerRoman"/>
      <w:lvlText w:val="%3."/>
      <w:lvlJc w:val="right"/>
      <w:pPr>
        <w:ind w:left="9360" w:hanging="180"/>
      </w:pPr>
    </w:lvl>
    <w:lvl w:ilvl="3" w:tplc="0419000F" w:tentative="1">
      <w:start w:val="1"/>
      <w:numFmt w:val="decimal"/>
      <w:lvlText w:val="%4."/>
      <w:lvlJc w:val="left"/>
      <w:pPr>
        <w:ind w:left="10080" w:hanging="360"/>
      </w:pPr>
    </w:lvl>
    <w:lvl w:ilvl="4" w:tplc="04190019" w:tentative="1">
      <w:start w:val="1"/>
      <w:numFmt w:val="lowerLetter"/>
      <w:lvlText w:val="%5."/>
      <w:lvlJc w:val="left"/>
      <w:pPr>
        <w:ind w:left="10800" w:hanging="360"/>
      </w:pPr>
    </w:lvl>
    <w:lvl w:ilvl="5" w:tplc="0419001B" w:tentative="1">
      <w:start w:val="1"/>
      <w:numFmt w:val="lowerRoman"/>
      <w:lvlText w:val="%6."/>
      <w:lvlJc w:val="right"/>
      <w:pPr>
        <w:ind w:left="11520" w:hanging="180"/>
      </w:pPr>
    </w:lvl>
    <w:lvl w:ilvl="6" w:tplc="0419000F" w:tentative="1">
      <w:start w:val="1"/>
      <w:numFmt w:val="decimal"/>
      <w:lvlText w:val="%7."/>
      <w:lvlJc w:val="left"/>
      <w:pPr>
        <w:ind w:left="12240" w:hanging="360"/>
      </w:pPr>
    </w:lvl>
    <w:lvl w:ilvl="7" w:tplc="04190019" w:tentative="1">
      <w:start w:val="1"/>
      <w:numFmt w:val="lowerLetter"/>
      <w:lvlText w:val="%8."/>
      <w:lvlJc w:val="left"/>
      <w:pPr>
        <w:ind w:left="12960" w:hanging="360"/>
      </w:pPr>
    </w:lvl>
    <w:lvl w:ilvl="8" w:tplc="0419001B" w:tentative="1">
      <w:start w:val="1"/>
      <w:numFmt w:val="lowerRoman"/>
      <w:lvlText w:val="%9."/>
      <w:lvlJc w:val="right"/>
      <w:pPr>
        <w:ind w:left="13680" w:hanging="180"/>
      </w:pPr>
    </w:lvl>
  </w:abstractNum>
  <w:abstractNum w:abstractNumId="2" w15:restartNumberingAfterBreak="0">
    <w:nsid w:val="1506399D"/>
    <w:multiLevelType w:val="hybridMultilevel"/>
    <w:tmpl w:val="8A0C8CCE"/>
    <w:lvl w:ilvl="0" w:tplc="DD38541E">
      <w:start w:val="44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222402A1"/>
    <w:multiLevelType w:val="hybridMultilevel"/>
    <w:tmpl w:val="50C4047E"/>
    <w:lvl w:ilvl="0" w:tplc="26EED4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3D367E8B"/>
    <w:multiLevelType w:val="hybridMultilevel"/>
    <w:tmpl w:val="D9DC5D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B681AEA"/>
    <w:multiLevelType w:val="multilevel"/>
    <w:tmpl w:val="549AEF64"/>
    <w:lvl w:ilvl="0">
      <w:numFmt w:val="decimalZero"/>
      <w:lvlText w:val="%1"/>
      <w:lvlJc w:val="left"/>
      <w:pPr>
        <w:ind w:left="540" w:hanging="540"/>
      </w:pPr>
      <w:rPr>
        <w:rFonts w:hint="default"/>
        <w:b/>
        <w:color w:val="FF0000"/>
      </w:rPr>
    </w:lvl>
    <w:lvl w:ilvl="1">
      <w:start w:val="6"/>
      <w:numFmt w:val="decimalZero"/>
      <w:lvlText w:val="%1.%2"/>
      <w:lvlJc w:val="left"/>
      <w:pPr>
        <w:ind w:left="966" w:hanging="540"/>
      </w:pPr>
      <w:rPr>
        <w:rFonts w:hint="default"/>
        <w:b/>
        <w:color w:val="FF000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/>
        <w:color w:val="FF000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/>
        <w:color w:val="FF000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/>
        <w:color w:val="FF000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/>
        <w:color w:val="FF000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/>
        <w:color w:val="FF000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/>
        <w:color w:val="FF000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/>
        <w:color w:val="FF0000"/>
      </w:rPr>
    </w:lvl>
  </w:abstractNum>
  <w:abstractNum w:abstractNumId="6" w15:restartNumberingAfterBreak="0">
    <w:nsid w:val="4F8B3AF0"/>
    <w:multiLevelType w:val="hybridMultilevel"/>
    <w:tmpl w:val="76506A9C"/>
    <w:lvl w:ilvl="0" w:tplc="44A843A6">
      <w:start w:val="1"/>
      <w:numFmt w:val="decimal"/>
      <w:lvlText w:val="%1."/>
      <w:lvlJc w:val="left"/>
      <w:pPr>
        <w:ind w:left="7920" w:hanging="360"/>
      </w:pPr>
      <w:rPr>
        <w:rFonts w:hint="default"/>
        <w:b w:val="0"/>
        <w:bCs/>
        <w:color w:val="002060"/>
        <w:sz w:val="12"/>
        <w:szCs w:val="12"/>
      </w:rPr>
    </w:lvl>
    <w:lvl w:ilvl="1" w:tplc="04190019" w:tentative="1">
      <w:start w:val="1"/>
      <w:numFmt w:val="lowerLetter"/>
      <w:lvlText w:val="%2."/>
      <w:lvlJc w:val="left"/>
      <w:pPr>
        <w:ind w:left="8640" w:hanging="360"/>
      </w:pPr>
    </w:lvl>
    <w:lvl w:ilvl="2" w:tplc="0419001B" w:tentative="1">
      <w:start w:val="1"/>
      <w:numFmt w:val="lowerRoman"/>
      <w:lvlText w:val="%3."/>
      <w:lvlJc w:val="right"/>
      <w:pPr>
        <w:ind w:left="9360" w:hanging="180"/>
      </w:pPr>
    </w:lvl>
    <w:lvl w:ilvl="3" w:tplc="0419000F" w:tentative="1">
      <w:start w:val="1"/>
      <w:numFmt w:val="decimal"/>
      <w:lvlText w:val="%4."/>
      <w:lvlJc w:val="left"/>
      <w:pPr>
        <w:ind w:left="10080" w:hanging="360"/>
      </w:pPr>
    </w:lvl>
    <w:lvl w:ilvl="4" w:tplc="04190019" w:tentative="1">
      <w:start w:val="1"/>
      <w:numFmt w:val="lowerLetter"/>
      <w:lvlText w:val="%5."/>
      <w:lvlJc w:val="left"/>
      <w:pPr>
        <w:ind w:left="10800" w:hanging="360"/>
      </w:pPr>
    </w:lvl>
    <w:lvl w:ilvl="5" w:tplc="0419001B" w:tentative="1">
      <w:start w:val="1"/>
      <w:numFmt w:val="lowerRoman"/>
      <w:lvlText w:val="%6."/>
      <w:lvlJc w:val="right"/>
      <w:pPr>
        <w:ind w:left="11520" w:hanging="180"/>
      </w:pPr>
    </w:lvl>
    <w:lvl w:ilvl="6" w:tplc="0419000F" w:tentative="1">
      <w:start w:val="1"/>
      <w:numFmt w:val="decimal"/>
      <w:lvlText w:val="%7."/>
      <w:lvlJc w:val="left"/>
      <w:pPr>
        <w:ind w:left="12240" w:hanging="360"/>
      </w:pPr>
    </w:lvl>
    <w:lvl w:ilvl="7" w:tplc="04190019" w:tentative="1">
      <w:start w:val="1"/>
      <w:numFmt w:val="lowerLetter"/>
      <w:lvlText w:val="%8."/>
      <w:lvlJc w:val="left"/>
      <w:pPr>
        <w:ind w:left="12960" w:hanging="360"/>
      </w:pPr>
    </w:lvl>
    <w:lvl w:ilvl="8" w:tplc="0419001B" w:tentative="1">
      <w:start w:val="1"/>
      <w:numFmt w:val="lowerRoman"/>
      <w:lvlText w:val="%9."/>
      <w:lvlJc w:val="right"/>
      <w:pPr>
        <w:ind w:left="13680" w:hanging="180"/>
      </w:pPr>
    </w:lvl>
  </w:abstractNum>
  <w:abstractNum w:abstractNumId="7" w15:restartNumberingAfterBreak="0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BEF7B67"/>
    <w:multiLevelType w:val="hybridMultilevel"/>
    <w:tmpl w:val="F4FC25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71118E3"/>
    <w:multiLevelType w:val="multilevel"/>
    <w:tmpl w:val="E398D0A4"/>
    <w:lvl w:ilvl="0">
      <w:numFmt w:val="decimalZero"/>
      <w:lvlText w:val="%1"/>
      <w:lvlJc w:val="left"/>
      <w:pPr>
        <w:ind w:left="540" w:hanging="540"/>
      </w:pPr>
      <w:rPr>
        <w:rFonts w:hint="default"/>
        <w:b/>
        <w:color w:val="FF0000"/>
      </w:rPr>
    </w:lvl>
    <w:lvl w:ilvl="1">
      <w:start w:val="37"/>
      <w:numFmt w:val="decimalZero"/>
      <w:lvlText w:val="%1.%2"/>
      <w:lvlJc w:val="left"/>
      <w:pPr>
        <w:ind w:left="966" w:hanging="540"/>
      </w:pPr>
      <w:rPr>
        <w:rFonts w:hint="default"/>
        <w:b/>
        <w:color w:val="FF0000"/>
      </w:rPr>
    </w:lvl>
    <w:lvl w:ilvl="2">
      <w:start w:val="1"/>
      <w:numFmt w:val="decimalZero"/>
      <w:lvlText w:val="%1.%2.%3"/>
      <w:lvlJc w:val="left"/>
      <w:pPr>
        <w:ind w:left="1572" w:hanging="720"/>
      </w:pPr>
      <w:rPr>
        <w:rFonts w:hint="default"/>
        <w:b/>
        <w:color w:val="FF000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/>
        <w:color w:val="FF000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/>
        <w:color w:val="FF000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/>
        <w:color w:val="FF000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/>
        <w:color w:val="FF000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/>
        <w:color w:val="FF000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/>
        <w:color w:val="FF0000"/>
      </w:rPr>
    </w:lvl>
  </w:abstractNum>
  <w:num w:numId="1" w16cid:durableId="278683660">
    <w:abstractNumId w:val="0"/>
    <w:lvlOverride w:ilvl="0">
      <w:lvl w:ilvl="0">
        <w:start w:val="1"/>
        <w:numFmt w:val="decimal"/>
        <w:lvlText w:val="%1."/>
        <w:legacy w:legacy="1" w:legacySpace="0" w:legacyIndent="0"/>
        <w:lvlJc w:val="left"/>
        <w:rPr>
          <w:rFonts w:ascii="Times New Roman" w:eastAsiaTheme="minorHAnsi" w:hAnsi="Times New Roman" w:cs="Times New Roman"/>
        </w:rPr>
      </w:lvl>
    </w:lvlOverride>
  </w:num>
  <w:num w:numId="2" w16cid:durableId="2090341414">
    <w:abstractNumId w:val="7"/>
  </w:num>
  <w:num w:numId="3" w16cid:durableId="583301944">
    <w:abstractNumId w:val="4"/>
  </w:num>
  <w:num w:numId="4" w16cid:durableId="2003120575">
    <w:abstractNumId w:val="1"/>
  </w:num>
  <w:num w:numId="5" w16cid:durableId="958878295">
    <w:abstractNumId w:val="8"/>
  </w:num>
  <w:num w:numId="6" w16cid:durableId="675890674">
    <w:abstractNumId w:val="2"/>
  </w:num>
  <w:num w:numId="7" w16cid:durableId="1992980767">
    <w:abstractNumId w:val="5"/>
  </w:num>
  <w:num w:numId="8" w16cid:durableId="772093996">
    <w:abstractNumId w:val="3"/>
  </w:num>
  <w:num w:numId="9" w16cid:durableId="1940988377">
    <w:abstractNumId w:val="9"/>
  </w:num>
  <w:num w:numId="10" w16cid:durableId="150185368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130"/>
    <w:rsid w:val="00026667"/>
    <w:rsid w:val="002B21C8"/>
    <w:rsid w:val="002C6046"/>
    <w:rsid w:val="004153C5"/>
    <w:rsid w:val="00442F7B"/>
    <w:rsid w:val="006B5B79"/>
    <w:rsid w:val="00800920"/>
    <w:rsid w:val="00AB52F8"/>
    <w:rsid w:val="00B10130"/>
    <w:rsid w:val="00D3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E1B39"/>
  <w15:docId w15:val="{8EED7EDA-5441-4D51-B221-204FF30FF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01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01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10130"/>
  </w:style>
  <w:style w:type="paragraph" w:styleId="a5">
    <w:name w:val="footer"/>
    <w:basedOn w:val="a"/>
    <w:link w:val="a6"/>
    <w:uiPriority w:val="99"/>
    <w:semiHidden/>
    <w:unhideWhenUsed/>
    <w:rsid w:val="00B101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10130"/>
  </w:style>
  <w:style w:type="paragraph" w:styleId="a7">
    <w:name w:val="Balloon Text"/>
    <w:basedOn w:val="a"/>
    <w:link w:val="a8"/>
    <w:uiPriority w:val="99"/>
    <w:semiHidden/>
    <w:unhideWhenUsed/>
    <w:rsid w:val="00B10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10130"/>
    <w:rPr>
      <w:rFonts w:ascii="Tahoma" w:hAnsi="Tahoma" w:cs="Tahoma"/>
      <w:sz w:val="16"/>
      <w:szCs w:val="16"/>
    </w:rPr>
  </w:style>
  <w:style w:type="paragraph" w:styleId="a9">
    <w:name w:val="List Paragraph"/>
    <w:basedOn w:val="a"/>
    <w:link w:val="aa"/>
    <w:qFormat/>
    <w:rsid w:val="00B10130"/>
    <w:pPr>
      <w:ind w:left="720"/>
      <w:contextualSpacing/>
    </w:pPr>
    <w:rPr>
      <w:rFonts w:ascii="Times New Roman" w:eastAsia="Times New Roman" w:hAnsi="Times New Roman" w:cs="Times New Roman"/>
      <w:sz w:val="24"/>
    </w:rPr>
  </w:style>
  <w:style w:type="character" w:customStyle="1" w:styleId="aa">
    <w:name w:val="Абзац списка Знак"/>
    <w:basedOn w:val="a0"/>
    <w:link w:val="a9"/>
    <w:rsid w:val="00B10130"/>
    <w:rPr>
      <w:rFonts w:ascii="Times New Roman" w:eastAsia="Times New Roman" w:hAnsi="Times New Roman" w:cs="Times New Roman"/>
      <w:sz w:val="24"/>
    </w:rPr>
  </w:style>
  <w:style w:type="paragraph" w:customStyle="1" w:styleId="ab">
    <w:name w:val="Базовый"/>
    <w:rsid w:val="00B10130"/>
    <w:pPr>
      <w:widowControl w:val="0"/>
      <w:autoSpaceDN w:val="0"/>
      <w:adjustRightInd w:val="0"/>
      <w:spacing w:after="0" w:line="240" w:lineRule="auto"/>
    </w:pPr>
    <w:rPr>
      <w:rFonts w:ascii="DejaVu Serif" w:eastAsia="Noto Sans Devanagari" w:hAnsi="Noto Sans CJK SC Regular" w:cs="DejaVu Serif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C4A7FBA31C7F40B1B1E9FF0B36FBDF0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2307AB-D56F-41BC-A37D-B7BFF243F50E}"/>
      </w:docPartPr>
      <w:docPartBody>
        <w:p w:rsidR="000711E4" w:rsidRDefault="000711E4" w:rsidP="000711E4">
          <w:pPr>
            <w:pStyle w:val="C4A7FBA31C7F40B1B1E9FF0B36FBDF0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Noto Sans CJK SC Regular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11E4"/>
    <w:rsid w:val="000711E4"/>
    <w:rsid w:val="00442F7B"/>
    <w:rsid w:val="00AB0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A7FBA31C7F40B1B1E9FF0B36FBDF06">
    <w:name w:val="C4A7FBA31C7F40B1B1E9FF0B36FBDF06"/>
    <w:rsid w:val="000711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6134</Words>
  <Characters>34970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Сорок четвёртый Синтез Изначально Вышестоящего Отца Искусство Отец-Человек-Субъекта Изначально Вышестоящего Отца. Всеединый Учитель Изначально Вышестоящего Отца. Ум Отца-человек-субъекта.          Фа-ИВДИВО ВсеединаИзначально Вышестоящего Отца.                                                                                           ИВДИВО Крым, 03-04.11.2024г, Рязанцева Д.</dc:title>
  <dc:creator>Admin</dc:creator>
  <cp:lastModifiedBy>1</cp:lastModifiedBy>
  <cp:revision>2</cp:revision>
  <dcterms:created xsi:type="dcterms:W3CDTF">2024-11-09T09:44:00Z</dcterms:created>
  <dcterms:modified xsi:type="dcterms:W3CDTF">2024-11-09T09:44:00Z</dcterms:modified>
</cp:coreProperties>
</file>